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D8F0" w14:textId="77777777" w:rsidR="002E39AD" w:rsidRPr="00901D29" w:rsidRDefault="00152BCC" w:rsidP="003E7A2C">
      <w:pPr>
        <w:tabs>
          <w:tab w:val="center" w:pos="1350"/>
        </w:tabs>
        <w:rPr>
          <w:rFonts w:ascii="Calibri" w:hAnsi="Calibri"/>
          <w:color w:val="0082C9"/>
        </w:rPr>
      </w:pPr>
      <w:bookmarkStart w:id="0" w:name="_GoBack"/>
      <w:bookmarkEnd w:id="0"/>
      <w:r>
        <w:rPr>
          <w:rFonts w:ascii="Calibri" w:hAnsi="Calibri"/>
          <w:noProof/>
          <w:color w:val="0082C9"/>
          <w:lang w:val="en-GB" w:eastAsia="en-GB"/>
        </w:rPr>
        <w:drawing>
          <wp:anchor distT="0" distB="0" distL="114300" distR="114300" simplePos="0" relativeHeight="251658752" behindDoc="1" locked="0" layoutInCell="1" allowOverlap="1" wp14:anchorId="1B263F8A" wp14:editId="2560523F">
            <wp:simplePos x="0" y="0"/>
            <wp:positionH relativeFrom="column">
              <wp:posOffset>0</wp:posOffset>
            </wp:positionH>
            <wp:positionV relativeFrom="paragraph">
              <wp:posOffset>-724535</wp:posOffset>
            </wp:positionV>
            <wp:extent cx="4264660" cy="2461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4660" cy="246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96A38" w14:textId="77777777" w:rsidR="002E39AD" w:rsidRPr="00B24312" w:rsidRDefault="002E39AD" w:rsidP="003E7A2C">
      <w:pPr>
        <w:tabs>
          <w:tab w:val="center" w:pos="1350"/>
        </w:tabs>
        <w:rPr>
          <w:rFonts w:ascii="Calibri" w:hAnsi="Calibri"/>
        </w:rPr>
      </w:pPr>
    </w:p>
    <w:p w14:paraId="0D6CCA14" w14:textId="77777777" w:rsidR="002E39AD" w:rsidRPr="00B24312" w:rsidRDefault="002E39AD" w:rsidP="003E7A2C">
      <w:pPr>
        <w:tabs>
          <w:tab w:val="center" w:pos="1350"/>
        </w:tabs>
        <w:rPr>
          <w:rFonts w:ascii="Calibri" w:hAnsi="Calibri"/>
        </w:rPr>
      </w:pPr>
    </w:p>
    <w:p w14:paraId="21910BAD" w14:textId="77777777" w:rsidR="002E39AD" w:rsidRPr="00B24312" w:rsidRDefault="002E39AD" w:rsidP="003E7A2C">
      <w:pPr>
        <w:tabs>
          <w:tab w:val="center" w:pos="1350"/>
        </w:tabs>
        <w:rPr>
          <w:rFonts w:ascii="Calibri" w:hAnsi="Calibri"/>
        </w:rPr>
      </w:pPr>
    </w:p>
    <w:p w14:paraId="5479BE58" w14:textId="77777777" w:rsidR="002E39AD" w:rsidRPr="00B24312" w:rsidRDefault="002E39AD" w:rsidP="003E7A2C">
      <w:pPr>
        <w:tabs>
          <w:tab w:val="center" w:pos="1350"/>
        </w:tabs>
        <w:rPr>
          <w:rFonts w:ascii="Calibri" w:hAnsi="Calibri"/>
        </w:rPr>
      </w:pPr>
    </w:p>
    <w:p w14:paraId="5D880F48" w14:textId="77777777" w:rsidR="002E39AD" w:rsidRPr="00B24312" w:rsidRDefault="002E39AD" w:rsidP="003E7A2C">
      <w:pPr>
        <w:tabs>
          <w:tab w:val="center" w:pos="1350"/>
        </w:tabs>
        <w:rPr>
          <w:rFonts w:ascii="Calibri" w:hAnsi="Calibri"/>
        </w:rPr>
      </w:pPr>
    </w:p>
    <w:p w14:paraId="47BF2AC7" w14:textId="77777777" w:rsidR="002E39AD" w:rsidRPr="00B24312" w:rsidRDefault="002E39AD" w:rsidP="003E7A2C">
      <w:pPr>
        <w:tabs>
          <w:tab w:val="center" w:pos="1350"/>
        </w:tabs>
        <w:rPr>
          <w:rFonts w:ascii="Calibri" w:hAnsi="Calibri"/>
        </w:rPr>
      </w:pPr>
    </w:p>
    <w:p w14:paraId="0BD8E42C" w14:textId="77777777" w:rsidR="002E39AD" w:rsidRPr="00B24312" w:rsidRDefault="002E39AD" w:rsidP="003E7A2C">
      <w:pPr>
        <w:tabs>
          <w:tab w:val="center" w:pos="1350"/>
        </w:tabs>
        <w:rPr>
          <w:rFonts w:ascii="Calibri" w:hAnsi="Calibri"/>
        </w:rPr>
      </w:pPr>
    </w:p>
    <w:p w14:paraId="1AB6113A" w14:textId="77777777" w:rsidR="002E39AD" w:rsidRPr="00B24312" w:rsidRDefault="002E39AD" w:rsidP="003E7A2C">
      <w:pPr>
        <w:tabs>
          <w:tab w:val="center" w:pos="1350"/>
        </w:tabs>
        <w:rPr>
          <w:rFonts w:ascii="Calibri" w:hAnsi="Calibri"/>
        </w:rPr>
      </w:pPr>
    </w:p>
    <w:p w14:paraId="55BF9C1C" w14:textId="77777777" w:rsidR="002E39AD" w:rsidRPr="00B24312" w:rsidRDefault="002E39AD" w:rsidP="003E7A2C">
      <w:pPr>
        <w:tabs>
          <w:tab w:val="center" w:pos="1350"/>
        </w:tabs>
        <w:rPr>
          <w:rFonts w:ascii="Calibri" w:hAnsi="Calibri"/>
        </w:rPr>
      </w:pPr>
    </w:p>
    <w:p w14:paraId="32D4C74C" w14:textId="77777777" w:rsidR="002E39AD" w:rsidRPr="00B24312" w:rsidRDefault="002E39AD" w:rsidP="003E7A2C">
      <w:pPr>
        <w:tabs>
          <w:tab w:val="center" w:pos="1350"/>
        </w:tabs>
        <w:rPr>
          <w:rFonts w:ascii="Calibri" w:hAnsi="Calibri"/>
        </w:rPr>
      </w:pPr>
    </w:p>
    <w:p w14:paraId="27EE8262" w14:textId="77777777" w:rsidR="002E39AD" w:rsidRPr="00B24312" w:rsidRDefault="002E39AD" w:rsidP="003E7A2C">
      <w:pPr>
        <w:tabs>
          <w:tab w:val="center" w:pos="1350"/>
        </w:tabs>
        <w:rPr>
          <w:rFonts w:ascii="Calibri" w:hAnsi="Calibri"/>
        </w:rPr>
      </w:pPr>
    </w:p>
    <w:p w14:paraId="040C9FEE" w14:textId="77777777" w:rsidR="002E39AD" w:rsidRPr="00B24312" w:rsidRDefault="002E39AD" w:rsidP="003E7A2C">
      <w:pPr>
        <w:tabs>
          <w:tab w:val="center" w:pos="1350"/>
        </w:tabs>
        <w:rPr>
          <w:rFonts w:ascii="Calibri" w:hAnsi="Calibri"/>
        </w:rPr>
      </w:pPr>
    </w:p>
    <w:p w14:paraId="73601505" w14:textId="77777777" w:rsidR="002E39AD" w:rsidRPr="00B24312" w:rsidRDefault="00152BCC" w:rsidP="003E7A2C">
      <w:pPr>
        <w:tabs>
          <w:tab w:val="center" w:pos="1350"/>
        </w:tabs>
        <w:rPr>
          <w:rFonts w:ascii="Calibri" w:hAnsi="Calibri"/>
        </w:rPr>
      </w:pPr>
      <w:r w:rsidRPr="00B24312">
        <w:rPr>
          <w:rFonts w:ascii="Calibri" w:hAnsi="Calibri"/>
          <w:noProof/>
          <w:lang w:val="en-GB" w:eastAsia="en-GB"/>
        </w:rPr>
        <mc:AlternateContent>
          <mc:Choice Requires="wps">
            <w:drawing>
              <wp:anchor distT="0" distB="0" distL="114300" distR="114300" simplePos="0" relativeHeight="251656704" behindDoc="0" locked="0" layoutInCell="1" allowOverlap="1" wp14:anchorId="7B400ECE" wp14:editId="6384DF75">
                <wp:simplePos x="0" y="0"/>
                <wp:positionH relativeFrom="column">
                  <wp:posOffset>0</wp:posOffset>
                </wp:positionH>
                <wp:positionV relativeFrom="paragraph">
                  <wp:posOffset>149225</wp:posOffset>
                </wp:positionV>
                <wp:extent cx="5481320" cy="2352675"/>
                <wp:effectExtent l="0" t="0" r="0" b="3175"/>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0CB7E" w14:textId="77777777" w:rsidR="002E39AD" w:rsidRPr="008C4FF3" w:rsidRDefault="00481753" w:rsidP="002E39AD">
                            <w:pPr>
                              <w:rPr>
                                <w:rFonts w:ascii="Calibri" w:hAnsi="Calibri"/>
                                <w:color w:val="0070C0"/>
                                <w:sz w:val="80"/>
                              </w:rPr>
                            </w:pPr>
                            <w:r w:rsidRPr="008C4FF3">
                              <w:rPr>
                                <w:rFonts w:ascii="Calibri" w:hAnsi="Calibri"/>
                                <w:color w:val="0070C0"/>
                                <w:sz w:val="80"/>
                              </w:rPr>
                              <w:t xml:space="preserve">Annual </w:t>
                            </w:r>
                            <w:r w:rsidR="00921FD2" w:rsidRPr="008C4FF3">
                              <w:rPr>
                                <w:rFonts w:ascii="Calibri" w:hAnsi="Calibri"/>
                                <w:color w:val="0070C0"/>
                                <w:sz w:val="80"/>
                              </w:rPr>
                              <w:t>SEND</w:t>
                            </w:r>
                            <w:r w:rsidRPr="008C4FF3">
                              <w:rPr>
                                <w:rFonts w:ascii="Calibri" w:hAnsi="Calibri"/>
                                <w:color w:val="0070C0"/>
                                <w:sz w:val="80"/>
                              </w:rPr>
                              <w:t xml:space="preserve"> Report to Governors </w:t>
                            </w:r>
                          </w:p>
                          <w:p w14:paraId="209B88ED" w14:textId="4F8CDE04" w:rsidR="00481753" w:rsidRPr="008C4FF3" w:rsidRDefault="009271F2" w:rsidP="002E39AD">
                            <w:pPr>
                              <w:rPr>
                                <w:rFonts w:ascii="Calibri" w:hAnsi="Calibri"/>
                                <w:color w:val="0070C0"/>
                                <w:sz w:val="80"/>
                              </w:rPr>
                            </w:pPr>
                            <w:r w:rsidRPr="008C4FF3">
                              <w:rPr>
                                <w:rFonts w:ascii="Calibri" w:hAnsi="Calibri"/>
                                <w:color w:val="0070C0"/>
                                <w:sz w:val="80"/>
                              </w:rPr>
                              <w:t>201</w:t>
                            </w:r>
                            <w:r w:rsidR="00CC0C7B">
                              <w:rPr>
                                <w:rFonts w:ascii="Calibri" w:hAnsi="Calibri"/>
                                <w:color w:val="0070C0"/>
                                <w:sz w:val="80"/>
                              </w:rPr>
                              <w:t>9</w:t>
                            </w:r>
                            <w:r w:rsidRPr="008C4FF3">
                              <w:rPr>
                                <w:rFonts w:ascii="Calibri" w:hAnsi="Calibri"/>
                                <w:color w:val="0070C0"/>
                                <w:sz w:val="80"/>
                              </w:rPr>
                              <w:t>/20</w:t>
                            </w:r>
                            <w:r w:rsidR="00CC0C7B">
                              <w:rPr>
                                <w:rFonts w:ascii="Calibri" w:hAnsi="Calibri"/>
                                <w:color w:val="0070C0"/>
                                <w:sz w:val="80"/>
                              </w:rPr>
                              <w:t>20</w:t>
                            </w:r>
                            <w:r w:rsidR="003F280A" w:rsidRPr="008C4FF3">
                              <w:rPr>
                                <w:rFonts w:ascii="Calibri" w:hAnsi="Calibri"/>
                                <w:color w:val="0070C0"/>
                                <w:sz w:val="80"/>
                              </w:rPr>
                              <w:t xml:space="preserve">   </w:t>
                            </w:r>
                            <w:r w:rsidR="00FF6BD2">
                              <w:rPr>
                                <w:rFonts w:ascii="Calibri" w:hAnsi="Calibri"/>
                                <w:color w:val="0070C0"/>
                                <w:sz w:val="80"/>
                              </w:rPr>
                              <w:t>Primary</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00ECE" id="_x0000_t202" coordsize="21600,21600" o:spt="202" path="m,l,21600r21600,l21600,xe">
                <v:stroke joinstyle="miter"/>
                <v:path gradientshapeok="t" o:connecttype="rect"/>
              </v:shapetype>
              <v:shape id="Text Box 3" o:spid="_x0000_s1026" type="#_x0000_t202" style="position:absolute;margin-left:0;margin-top:11.75pt;width:431.6pt;height:18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" filled="f" stroked="f">
                <v:textbox inset=".5mm,.5mm,.5mm,.5mm">
                  <w:txbxContent>
                    <w:p w14:paraId="7250CB7E" w14:textId="77777777" w:rsidR="002E39AD" w:rsidRPr="008C4FF3" w:rsidRDefault="00481753" w:rsidP="002E39AD">
                      <w:pPr>
                        <w:rPr>
                          <w:rFonts w:ascii="Calibri" w:hAnsi="Calibri"/>
                          <w:color w:val="0070C0"/>
                          <w:sz w:val="80"/>
                        </w:rPr>
                      </w:pPr>
                      <w:r w:rsidRPr="008C4FF3">
                        <w:rPr>
                          <w:rFonts w:ascii="Calibri" w:hAnsi="Calibri"/>
                          <w:color w:val="0070C0"/>
                          <w:sz w:val="80"/>
                        </w:rPr>
                        <w:t xml:space="preserve">Annual </w:t>
                      </w:r>
                      <w:r w:rsidR="00921FD2" w:rsidRPr="008C4FF3">
                        <w:rPr>
                          <w:rFonts w:ascii="Calibri" w:hAnsi="Calibri"/>
                          <w:color w:val="0070C0"/>
                          <w:sz w:val="80"/>
                        </w:rPr>
                        <w:t>SEND</w:t>
                      </w:r>
                      <w:r w:rsidRPr="008C4FF3">
                        <w:rPr>
                          <w:rFonts w:ascii="Calibri" w:hAnsi="Calibri"/>
                          <w:color w:val="0070C0"/>
                          <w:sz w:val="80"/>
                        </w:rPr>
                        <w:t xml:space="preserve"> Report to Governors </w:t>
                      </w:r>
                    </w:p>
                    <w:p w14:paraId="209B88ED" w14:textId="4F8CDE04" w:rsidR="00481753" w:rsidRPr="008C4FF3" w:rsidRDefault="009271F2" w:rsidP="002E39AD">
                      <w:pPr>
                        <w:rPr>
                          <w:rFonts w:ascii="Calibri" w:hAnsi="Calibri"/>
                          <w:color w:val="0070C0"/>
                          <w:sz w:val="80"/>
                        </w:rPr>
                      </w:pPr>
                      <w:r w:rsidRPr="008C4FF3">
                        <w:rPr>
                          <w:rFonts w:ascii="Calibri" w:hAnsi="Calibri"/>
                          <w:color w:val="0070C0"/>
                          <w:sz w:val="80"/>
                        </w:rPr>
                        <w:t>201</w:t>
                      </w:r>
                      <w:r w:rsidR="00CC0C7B">
                        <w:rPr>
                          <w:rFonts w:ascii="Calibri" w:hAnsi="Calibri"/>
                          <w:color w:val="0070C0"/>
                          <w:sz w:val="80"/>
                        </w:rPr>
                        <w:t>9</w:t>
                      </w:r>
                      <w:r w:rsidRPr="008C4FF3">
                        <w:rPr>
                          <w:rFonts w:ascii="Calibri" w:hAnsi="Calibri"/>
                          <w:color w:val="0070C0"/>
                          <w:sz w:val="80"/>
                        </w:rPr>
                        <w:t>/20</w:t>
                      </w:r>
                      <w:r w:rsidR="00CC0C7B">
                        <w:rPr>
                          <w:rFonts w:ascii="Calibri" w:hAnsi="Calibri"/>
                          <w:color w:val="0070C0"/>
                          <w:sz w:val="80"/>
                        </w:rPr>
                        <w:t>20</w:t>
                      </w:r>
                      <w:r w:rsidR="003F280A" w:rsidRPr="008C4FF3">
                        <w:rPr>
                          <w:rFonts w:ascii="Calibri" w:hAnsi="Calibri"/>
                          <w:color w:val="0070C0"/>
                          <w:sz w:val="80"/>
                        </w:rPr>
                        <w:t xml:space="preserve">   </w:t>
                      </w:r>
                      <w:r w:rsidR="00FF6BD2">
                        <w:rPr>
                          <w:rFonts w:ascii="Calibri" w:hAnsi="Calibri"/>
                          <w:color w:val="0070C0"/>
                          <w:sz w:val="80"/>
                        </w:rPr>
                        <w:t>Primary</w:t>
                      </w:r>
                    </w:p>
                  </w:txbxContent>
                </v:textbox>
                <w10:wrap type="tight"/>
              </v:shape>
            </w:pict>
          </mc:Fallback>
        </mc:AlternateContent>
      </w:r>
    </w:p>
    <w:p w14:paraId="48135D6C" w14:textId="77777777" w:rsidR="002E39AD" w:rsidRPr="00B24312" w:rsidRDefault="002E39AD" w:rsidP="003E7A2C">
      <w:pPr>
        <w:tabs>
          <w:tab w:val="center" w:pos="1350"/>
        </w:tabs>
        <w:rPr>
          <w:rFonts w:ascii="Calibri" w:hAnsi="Calibri"/>
        </w:rPr>
      </w:pPr>
    </w:p>
    <w:p w14:paraId="29F3D4C6" w14:textId="77777777" w:rsidR="002E39AD" w:rsidRPr="00B24312" w:rsidRDefault="002E39AD" w:rsidP="003E7A2C">
      <w:pPr>
        <w:tabs>
          <w:tab w:val="center" w:pos="1350"/>
        </w:tabs>
        <w:rPr>
          <w:rFonts w:ascii="Calibri" w:hAnsi="Calibri"/>
        </w:rPr>
      </w:pPr>
    </w:p>
    <w:p w14:paraId="0A366FEC" w14:textId="77777777" w:rsidR="002E39AD" w:rsidRPr="00B24312" w:rsidRDefault="002E39AD" w:rsidP="003E7A2C">
      <w:pPr>
        <w:tabs>
          <w:tab w:val="center" w:pos="1350"/>
        </w:tabs>
        <w:rPr>
          <w:rFonts w:ascii="Calibri" w:hAnsi="Calibri"/>
        </w:rPr>
      </w:pPr>
    </w:p>
    <w:p w14:paraId="657068DB" w14:textId="77777777" w:rsidR="002E39AD" w:rsidRPr="00B24312" w:rsidRDefault="002E39AD" w:rsidP="003E7A2C">
      <w:pPr>
        <w:tabs>
          <w:tab w:val="center" w:pos="1350"/>
        </w:tabs>
        <w:rPr>
          <w:rFonts w:ascii="Calibri" w:hAnsi="Calibri"/>
        </w:rPr>
      </w:pPr>
    </w:p>
    <w:p w14:paraId="24737546" w14:textId="77777777" w:rsidR="002E39AD" w:rsidRPr="00B24312" w:rsidRDefault="002E39AD" w:rsidP="003E7A2C">
      <w:pPr>
        <w:tabs>
          <w:tab w:val="center" w:pos="1350"/>
        </w:tabs>
        <w:rPr>
          <w:rFonts w:ascii="Calibri" w:hAnsi="Calibri"/>
        </w:rPr>
      </w:pPr>
    </w:p>
    <w:p w14:paraId="7C66BE7D" w14:textId="77777777" w:rsidR="002E39AD" w:rsidRPr="00B24312" w:rsidRDefault="002E39AD" w:rsidP="003E7A2C">
      <w:pPr>
        <w:tabs>
          <w:tab w:val="center" w:pos="1350"/>
        </w:tabs>
        <w:rPr>
          <w:rFonts w:ascii="Calibri" w:hAnsi="Calibri"/>
        </w:rPr>
      </w:pPr>
    </w:p>
    <w:p w14:paraId="0CA6CD3B" w14:textId="77777777" w:rsidR="002E39AD" w:rsidRPr="00B24312" w:rsidRDefault="002E39AD" w:rsidP="003E7A2C">
      <w:pPr>
        <w:tabs>
          <w:tab w:val="center" w:pos="1350"/>
        </w:tabs>
        <w:rPr>
          <w:rFonts w:ascii="Calibri" w:hAnsi="Calibri"/>
        </w:rPr>
      </w:pPr>
    </w:p>
    <w:p w14:paraId="761C01CF" w14:textId="77777777" w:rsidR="002E39AD" w:rsidRPr="00B24312" w:rsidRDefault="002E39AD" w:rsidP="003E7A2C">
      <w:pPr>
        <w:tabs>
          <w:tab w:val="center" w:pos="1350"/>
        </w:tabs>
        <w:rPr>
          <w:rFonts w:ascii="Calibri" w:hAnsi="Calibri"/>
        </w:rPr>
      </w:pPr>
    </w:p>
    <w:p w14:paraId="2B7E56F0" w14:textId="77777777" w:rsidR="002E39AD" w:rsidRDefault="00CC0C7B" w:rsidP="00CC0C7B">
      <w:pPr>
        <w:rPr>
          <w:rFonts w:ascii="Calibri" w:hAnsi="Calibri"/>
        </w:rPr>
      </w:pPr>
      <w:r>
        <w:rPr>
          <w:rFonts w:ascii="Calibri" w:hAnsi="Calibri"/>
        </w:rPr>
        <w:br w:type="page"/>
      </w:r>
      <w:r w:rsidR="00152BCC">
        <w:rPr>
          <w:rFonts w:ascii="Calibri" w:hAnsi="Calibri"/>
          <w:noProof/>
          <w:color w:val="0082C9"/>
          <w:lang w:val="en-GB" w:eastAsia="en-GB"/>
        </w:rPr>
        <w:drawing>
          <wp:anchor distT="0" distB="0" distL="114300" distR="114300" simplePos="0" relativeHeight="251657728" behindDoc="1" locked="0" layoutInCell="1" allowOverlap="1" wp14:anchorId="7B7D779F" wp14:editId="17631317">
            <wp:simplePos x="0" y="0"/>
            <wp:positionH relativeFrom="column">
              <wp:posOffset>-5494020</wp:posOffset>
            </wp:positionH>
            <wp:positionV relativeFrom="paragraph">
              <wp:posOffset>321310</wp:posOffset>
            </wp:positionV>
            <wp:extent cx="4267200" cy="342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2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501"/>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591"/>
        <w:gridCol w:w="183"/>
        <w:gridCol w:w="458"/>
        <w:gridCol w:w="211"/>
        <w:gridCol w:w="301"/>
        <w:gridCol w:w="454"/>
        <w:gridCol w:w="667"/>
        <w:gridCol w:w="13"/>
        <w:gridCol w:w="282"/>
        <w:gridCol w:w="710"/>
        <w:gridCol w:w="284"/>
        <w:gridCol w:w="270"/>
        <w:gridCol w:w="864"/>
        <w:gridCol w:w="312"/>
        <w:gridCol w:w="242"/>
        <w:gridCol w:w="580"/>
        <w:gridCol w:w="140"/>
        <w:gridCol w:w="404"/>
        <w:gridCol w:w="293"/>
        <w:gridCol w:w="1256"/>
      </w:tblGrid>
      <w:tr w:rsidR="00E00CFC" w:rsidRPr="00A743B0" w14:paraId="4ABAEF2B" w14:textId="77777777" w:rsidTr="266D1218">
        <w:tc>
          <w:tcPr>
            <w:tcW w:w="3639" w:type="dxa"/>
            <w:gridSpan w:val="8"/>
            <w:shd w:val="clear" w:color="auto" w:fill="auto"/>
          </w:tcPr>
          <w:p w14:paraId="742E56D8" w14:textId="77777777" w:rsidR="00E00CFC" w:rsidRPr="00A743B0" w:rsidRDefault="00E00CFC" w:rsidP="00215FB2">
            <w:pPr>
              <w:tabs>
                <w:tab w:val="center" w:pos="0"/>
              </w:tabs>
              <w:rPr>
                <w:rFonts w:ascii="Calibri" w:hAnsi="Calibri"/>
                <w:b/>
              </w:rPr>
            </w:pPr>
            <w:r w:rsidRPr="00A743B0">
              <w:rPr>
                <w:rFonts w:ascii="Calibri" w:hAnsi="Calibri"/>
                <w:b/>
              </w:rPr>
              <w:lastRenderedPageBreak/>
              <w:t xml:space="preserve">Name of Academy     </w:t>
            </w:r>
          </w:p>
        </w:tc>
        <w:tc>
          <w:tcPr>
            <w:tcW w:w="5650" w:type="dxa"/>
            <w:gridSpan w:val="13"/>
            <w:shd w:val="clear" w:color="auto" w:fill="auto"/>
          </w:tcPr>
          <w:p w14:paraId="30C683CC" w14:textId="1E2D8FF0" w:rsidR="00E00CFC" w:rsidRPr="00A743B0" w:rsidRDefault="00DA6906" w:rsidP="00215FB2">
            <w:pPr>
              <w:tabs>
                <w:tab w:val="center" w:pos="0"/>
              </w:tabs>
              <w:rPr>
                <w:rFonts w:ascii="Calibri" w:hAnsi="Calibri"/>
                <w:b/>
              </w:rPr>
            </w:pPr>
            <w:r>
              <w:rPr>
                <w:rFonts w:ascii="Calibri" w:hAnsi="Calibri"/>
                <w:b/>
              </w:rPr>
              <w:t>Star Academy Sandyford</w:t>
            </w:r>
          </w:p>
        </w:tc>
      </w:tr>
      <w:tr w:rsidR="00E00CFC" w:rsidRPr="00A743B0" w14:paraId="51B86CD1" w14:textId="77777777" w:rsidTr="266D1218">
        <w:tc>
          <w:tcPr>
            <w:tcW w:w="3639" w:type="dxa"/>
            <w:gridSpan w:val="8"/>
            <w:shd w:val="clear" w:color="auto" w:fill="auto"/>
          </w:tcPr>
          <w:p w14:paraId="00761818" w14:textId="77777777" w:rsidR="00E00CFC" w:rsidRPr="00A743B0" w:rsidRDefault="00E00CFC" w:rsidP="00215FB2">
            <w:pPr>
              <w:tabs>
                <w:tab w:val="center" w:pos="0"/>
              </w:tabs>
              <w:rPr>
                <w:rFonts w:ascii="Calibri" w:hAnsi="Calibri"/>
                <w:b/>
              </w:rPr>
            </w:pPr>
            <w:r w:rsidRPr="00A743B0">
              <w:rPr>
                <w:rFonts w:ascii="Calibri" w:hAnsi="Calibri"/>
                <w:b/>
              </w:rPr>
              <w:t>SENCO</w:t>
            </w:r>
          </w:p>
        </w:tc>
        <w:tc>
          <w:tcPr>
            <w:tcW w:w="5650" w:type="dxa"/>
            <w:gridSpan w:val="13"/>
            <w:shd w:val="clear" w:color="auto" w:fill="auto"/>
          </w:tcPr>
          <w:p w14:paraId="4D871188" w14:textId="0BCC3FF0" w:rsidR="00E00CFC" w:rsidRPr="00A743B0" w:rsidRDefault="00DA6906" w:rsidP="00215FB2">
            <w:pPr>
              <w:tabs>
                <w:tab w:val="center" w:pos="0"/>
              </w:tabs>
              <w:rPr>
                <w:rFonts w:ascii="Calibri" w:hAnsi="Calibri"/>
                <w:b/>
              </w:rPr>
            </w:pPr>
            <w:r>
              <w:rPr>
                <w:rFonts w:ascii="Calibri" w:hAnsi="Calibri"/>
                <w:b/>
              </w:rPr>
              <w:t>Leigh-Anne Eptlett</w:t>
            </w:r>
          </w:p>
        </w:tc>
      </w:tr>
      <w:tr w:rsidR="00E00CFC" w:rsidRPr="00A743B0" w14:paraId="1169E279" w14:textId="77777777" w:rsidTr="266D1218">
        <w:tc>
          <w:tcPr>
            <w:tcW w:w="3639" w:type="dxa"/>
            <w:gridSpan w:val="8"/>
            <w:shd w:val="clear" w:color="auto" w:fill="auto"/>
          </w:tcPr>
          <w:p w14:paraId="2B336E23" w14:textId="77777777" w:rsidR="00E00CFC" w:rsidRPr="00A743B0" w:rsidRDefault="00E00CFC" w:rsidP="00215FB2">
            <w:pPr>
              <w:tabs>
                <w:tab w:val="center" w:pos="0"/>
              </w:tabs>
              <w:rPr>
                <w:rFonts w:ascii="Calibri" w:hAnsi="Calibri"/>
                <w:b/>
              </w:rPr>
            </w:pPr>
            <w:r w:rsidRPr="00A743B0">
              <w:rPr>
                <w:rFonts w:ascii="Calibri" w:hAnsi="Calibri"/>
                <w:b/>
              </w:rPr>
              <w:t>Date of Report</w:t>
            </w:r>
          </w:p>
        </w:tc>
        <w:tc>
          <w:tcPr>
            <w:tcW w:w="5650" w:type="dxa"/>
            <w:gridSpan w:val="13"/>
            <w:shd w:val="clear" w:color="auto" w:fill="auto"/>
          </w:tcPr>
          <w:p w14:paraId="6F14F0E1" w14:textId="24A3C4E8" w:rsidR="00E00CFC" w:rsidRPr="00A743B0" w:rsidRDefault="00DA6906" w:rsidP="00215FB2">
            <w:pPr>
              <w:tabs>
                <w:tab w:val="center" w:pos="0"/>
              </w:tabs>
              <w:rPr>
                <w:rFonts w:ascii="Calibri" w:hAnsi="Calibri"/>
                <w:b/>
              </w:rPr>
            </w:pPr>
            <w:r>
              <w:rPr>
                <w:rFonts w:ascii="Calibri" w:hAnsi="Calibri"/>
                <w:b/>
              </w:rPr>
              <w:t>23</w:t>
            </w:r>
            <w:r w:rsidRPr="00DA6906">
              <w:rPr>
                <w:rFonts w:ascii="Calibri" w:hAnsi="Calibri"/>
                <w:b/>
                <w:vertAlign w:val="superscript"/>
              </w:rPr>
              <w:t>rd</w:t>
            </w:r>
            <w:r>
              <w:rPr>
                <w:rFonts w:ascii="Calibri" w:hAnsi="Calibri"/>
                <w:b/>
              </w:rPr>
              <w:t xml:space="preserve"> October 2020</w:t>
            </w:r>
          </w:p>
        </w:tc>
      </w:tr>
      <w:tr w:rsidR="00E00CFC" w:rsidRPr="00A743B0" w14:paraId="4DE00049" w14:textId="77777777" w:rsidTr="266D1218">
        <w:tc>
          <w:tcPr>
            <w:tcW w:w="3639" w:type="dxa"/>
            <w:gridSpan w:val="8"/>
            <w:shd w:val="clear" w:color="auto" w:fill="auto"/>
          </w:tcPr>
          <w:p w14:paraId="262203D1" w14:textId="77777777" w:rsidR="00E00CFC" w:rsidRPr="00A743B0" w:rsidRDefault="00E00CFC" w:rsidP="00215FB2">
            <w:pPr>
              <w:tabs>
                <w:tab w:val="center" w:pos="0"/>
              </w:tabs>
              <w:rPr>
                <w:rFonts w:ascii="Calibri" w:hAnsi="Calibri"/>
                <w:b/>
              </w:rPr>
            </w:pPr>
            <w:r w:rsidRPr="00A743B0">
              <w:rPr>
                <w:rFonts w:ascii="Calibri" w:hAnsi="Calibri"/>
                <w:b/>
              </w:rPr>
              <w:t>SEN Governor</w:t>
            </w:r>
          </w:p>
        </w:tc>
        <w:tc>
          <w:tcPr>
            <w:tcW w:w="5650" w:type="dxa"/>
            <w:gridSpan w:val="13"/>
            <w:shd w:val="clear" w:color="auto" w:fill="auto"/>
          </w:tcPr>
          <w:p w14:paraId="01F923D3" w14:textId="15233E7E" w:rsidR="00E00CFC" w:rsidRPr="00A743B0" w:rsidRDefault="00DA6906" w:rsidP="00215FB2">
            <w:pPr>
              <w:tabs>
                <w:tab w:val="center" w:pos="0"/>
              </w:tabs>
              <w:rPr>
                <w:rFonts w:ascii="Calibri" w:hAnsi="Calibri"/>
                <w:b/>
              </w:rPr>
            </w:pPr>
            <w:r>
              <w:rPr>
                <w:rFonts w:ascii="Calibri" w:hAnsi="Calibri"/>
                <w:b/>
              </w:rPr>
              <w:t>Fr Chris Routledge</w:t>
            </w:r>
          </w:p>
        </w:tc>
      </w:tr>
      <w:tr w:rsidR="00E00CFC" w:rsidRPr="00A743B0" w14:paraId="01A35CB1" w14:textId="77777777" w:rsidTr="266D1218">
        <w:tc>
          <w:tcPr>
            <w:tcW w:w="9289" w:type="dxa"/>
            <w:gridSpan w:val="21"/>
            <w:shd w:val="clear" w:color="auto" w:fill="auto"/>
          </w:tcPr>
          <w:p w14:paraId="2577D7ED" w14:textId="77777777" w:rsidR="00E00CFC" w:rsidRPr="00A743B0" w:rsidRDefault="00E00CFC" w:rsidP="00215FB2">
            <w:pPr>
              <w:tabs>
                <w:tab w:val="center" w:pos="0"/>
              </w:tabs>
              <w:jc w:val="center"/>
              <w:rPr>
                <w:rFonts w:ascii="Calibri" w:hAnsi="Calibri"/>
                <w:b/>
              </w:rPr>
            </w:pPr>
            <w:r w:rsidRPr="00A743B0">
              <w:rPr>
                <w:rFonts w:ascii="Calibri" w:hAnsi="Calibri"/>
                <w:b/>
              </w:rPr>
              <w:t>SEN profile</w:t>
            </w:r>
          </w:p>
        </w:tc>
      </w:tr>
      <w:tr w:rsidR="00E00CFC" w:rsidRPr="00A743B0" w14:paraId="54D5C088" w14:textId="77777777" w:rsidTr="266D1218">
        <w:tc>
          <w:tcPr>
            <w:tcW w:w="9289" w:type="dxa"/>
            <w:gridSpan w:val="21"/>
            <w:shd w:val="clear" w:color="auto" w:fill="auto"/>
          </w:tcPr>
          <w:p w14:paraId="7327B19D" w14:textId="3B2CFD07" w:rsidR="00E00CFC" w:rsidRPr="00A743B0" w:rsidRDefault="00E00CFC" w:rsidP="00215FB2">
            <w:pPr>
              <w:tabs>
                <w:tab w:val="center" w:pos="0"/>
              </w:tabs>
              <w:rPr>
                <w:rFonts w:ascii="Calibri" w:hAnsi="Calibri"/>
                <w:b/>
              </w:rPr>
            </w:pPr>
            <w:r w:rsidRPr="00A743B0">
              <w:rPr>
                <w:rFonts w:ascii="Calibri" w:hAnsi="Calibri"/>
                <w:b/>
              </w:rPr>
              <w:t>Total Number of pupils on SEN register</w:t>
            </w:r>
            <w:r>
              <w:rPr>
                <w:rFonts w:ascii="Calibri" w:hAnsi="Calibri"/>
                <w:b/>
              </w:rPr>
              <w:t xml:space="preserve"> 201</w:t>
            </w:r>
            <w:r w:rsidR="00FF6BD2">
              <w:rPr>
                <w:rFonts w:ascii="Calibri" w:hAnsi="Calibri"/>
                <w:b/>
              </w:rPr>
              <w:t>9</w:t>
            </w:r>
            <w:r>
              <w:rPr>
                <w:rFonts w:ascii="Calibri" w:hAnsi="Calibri"/>
                <w:b/>
              </w:rPr>
              <w:t>-</w:t>
            </w:r>
            <w:r w:rsidR="00FF6BD2">
              <w:rPr>
                <w:rFonts w:ascii="Calibri" w:hAnsi="Calibri"/>
                <w:b/>
              </w:rPr>
              <w:t>20</w:t>
            </w:r>
          </w:p>
        </w:tc>
      </w:tr>
      <w:tr w:rsidR="00E00CFC" w:rsidRPr="00A743B0" w14:paraId="49570FE9" w14:textId="77777777" w:rsidTr="266D1218">
        <w:tc>
          <w:tcPr>
            <w:tcW w:w="2006" w:type="dxa"/>
            <w:gridSpan w:val="4"/>
            <w:shd w:val="clear" w:color="auto" w:fill="auto"/>
          </w:tcPr>
          <w:p w14:paraId="27480763" w14:textId="77777777" w:rsidR="00E00CFC" w:rsidRPr="00A743B0" w:rsidRDefault="00E00CFC" w:rsidP="00215FB2">
            <w:pPr>
              <w:tabs>
                <w:tab w:val="center" w:pos="0"/>
              </w:tabs>
              <w:rPr>
                <w:rFonts w:ascii="Calibri" w:hAnsi="Calibri"/>
              </w:rPr>
            </w:pPr>
            <w:r w:rsidRPr="00A743B0">
              <w:rPr>
                <w:rFonts w:ascii="Calibri" w:hAnsi="Calibri"/>
              </w:rPr>
              <w:t>SEN Support</w:t>
            </w:r>
          </w:p>
        </w:tc>
        <w:tc>
          <w:tcPr>
            <w:tcW w:w="1928" w:type="dxa"/>
            <w:gridSpan w:val="6"/>
            <w:shd w:val="clear" w:color="auto" w:fill="auto"/>
          </w:tcPr>
          <w:p w14:paraId="11501C9C" w14:textId="77777777" w:rsidR="00E00CFC" w:rsidRPr="00A743B0" w:rsidRDefault="00E00CFC" w:rsidP="00215FB2">
            <w:pPr>
              <w:tabs>
                <w:tab w:val="center" w:pos="0"/>
              </w:tabs>
              <w:rPr>
                <w:rFonts w:ascii="Calibri" w:hAnsi="Calibri"/>
              </w:rPr>
            </w:pPr>
            <w:r w:rsidRPr="00A743B0">
              <w:rPr>
                <w:rFonts w:ascii="Calibri" w:hAnsi="Calibri"/>
              </w:rPr>
              <w:t>Education, health and care plans</w:t>
            </w:r>
          </w:p>
        </w:tc>
        <w:tc>
          <w:tcPr>
            <w:tcW w:w="2128" w:type="dxa"/>
            <w:gridSpan w:val="4"/>
            <w:shd w:val="clear" w:color="auto" w:fill="auto"/>
          </w:tcPr>
          <w:p w14:paraId="496656A0" w14:textId="77777777" w:rsidR="00E00CFC" w:rsidRPr="00A743B0" w:rsidRDefault="00E00CFC" w:rsidP="00215FB2">
            <w:pPr>
              <w:tabs>
                <w:tab w:val="center" w:pos="0"/>
              </w:tabs>
              <w:rPr>
                <w:rFonts w:ascii="Calibri" w:hAnsi="Calibri"/>
              </w:rPr>
            </w:pPr>
            <w:r w:rsidRPr="00A743B0">
              <w:rPr>
                <w:rFonts w:ascii="Calibri" w:hAnsi="Calibri"/>
              </w:rPr>
              <w:t xml:space="preserve">Statements </w:t>
            </w:r>
          </w:p>
        </w:tc>
        <w:tc>
          <w:tcPr>
            <w:tcW w:w="3227" w:type="dxa"/>
            <w:gridSpan w:val="7"/>
            <w:shd w:val="clear" w:color="auto" w:fill="auto"/>
          </w:tcPr>
          <w:p w14:paraId="76161CAD" w14:textId="77777777" w:rsidR="00E00CFC" w:rsidRPr="00A743B0" w:rsidRDefault="00E00CFC" w:rsidP="00215FB2">
            <w:pPr>
              <w:tabs>
                <w:tab w:val="center" w:pos="0"/>
              </w:tabs>
              <w:rPr>
                <w:rFonts w:ascii="Calibri" w:hAnsi="Calibri"/>
              </w:rPr>
            </w:pPr>
            <w:r w:rsidRPr="00A743B0">
              <w:rPr>
                <w:rFonts w:ascii="Calibri" w:hAnsi="Calibri"/>
              </w:rPr>
              <w:t>% of academy population</w:t>
            </w:r>
          </w:p>
        </w:tc>
      </w:tr>
      <w:tr w:rsidR="00E00CFC" w:rsidRPr="00A743B0" w14:paraId="7C50C29E" w14:textId="77777777" w:rsidTr="266D1218">
        <w:tc>
          <w:tcPr>
            <w:tcW w:w="2006" w:type="dxa"/>
            <w:gridSpan w:val="4"/>
            <w:shd w:val="clear" w:color="auto" w:fill="auto"/>
          </w:tcPr>
          <w:p w14:paraId="2C0A2940" w14:textId="6BB83A19" w:rsidR="00E00CFC" w:rsidRPr="00DA6906" w:rsidRDefault="00DA6906" w:rsidP="00215FB2">
            <w:pPr>
              <w:tabs>
                <w:tab w:val="center" w:pos="0"/>
              </w:tabs>
              <w:rPr>
                <w:rFonts w:ascii="Calibri" w:hAnsi="Calibri"/>
                <w:b/>
                <w:color w:val="0070C0"/>
              </w:rPr>
            </w:pPr>
            <w:r w:rsidRPr="00DA6906">
              <w:rPr>
                <w:rFonts w:ascii="Calibri" w:hAnsi="Calibri"/>
                <w:b/>
                <w:color w:val="0070C0"/>
              </w:rPr>
              <w:t>35</w:t>
            </w:r>
          </w:p>
        </w:tc>
        <w:tc>
          <w:tcPr>
            <w:tcW w:w="1928" w:type="dxa"/>
            <w:gridSpan w:val="6"/>
            <w:shd w:val="clear" w:color="auto" w:fill="auto"/>
          </w:tcPr>
          <w:p w14:paraId="2F6A5A97" w14:textId="77777777" w:rsidR="00E00CFC" w:rsidRPr="00DA6906" w:rsidRDefault="00DA6906" w:rsidP="00215FB2">
            <w:pPr>
              <w:tabs>
                <w:tab w:val="center" w:pos="0"/>
              </w:tabs>
              <w:rPr>
                <w:rFonts w:ascii="Calibri" w:hAnsi="Calibri"/>
                <w:b/>
                <w:color w:val="0070C0"/>
              </w:rPr>
            </w:pPr>
            <w:r w:rsidRPr="00DA6906">
              <w:rPr>
                <w:rFonts w:ascii="Calibri" w:hAnsi="Calibri"/>
                <w:b/>
                <w:color w:val="0070C0"/>
              </w:rPr>
              <w:t>8</w:t>
            </w:r>
          </w:p>
          <w:p w14:paraId="1CDD3A4B" w14:textId="54B93EA9" w:rsidR="00DA6906" w:rsidRPr="00DA6906" w:rsidRDefault="00DA6906" w:rsidP="00215FB2">
            <w:pPr>
              <w:tabs>
                <w:tab w:val="center" w:pos="0"/>
              </w:tabs>
              <w:rPr>
                <w:rFonts w:ascii="Calibri" w:hAnsi="Calibri"/>
                <w:b/>
                <w:color w:val="0070C0"/>
              </w:rPr>
            </w:pPr>
            <w:r w:rsidRPr="00DA6906">
              <w:rPr>
                <w:rFonts w:ascii="Calibri" w:hAnsi="Calibri"/>
                <w:b/>
                <w:color w:val="0070C0"/>
              </w:rPr>
              <w:t>(of which 2 are draft)</w:t>
            </w:r>
          </w:p>
        </w:tc>
        <w:tc>
          <w:tcPr>
            <w:tcW w:w="2128" w:type="dxa"/>
            <w:gridSpan w:val="4"/>
            <w:shd w:val="clear" w:color="auto" w:fill="auto"/>
          </w:tcPr>
          <w:p w14:paraId="6E121201" w14:textId="47F3B9F4" w:rsidR="00E00CFC" w:rsidRPr="00842A03" w:rsidRDefault="00E00CFC" w:rsidP="00215FB2">
            <w:pPr>
              <w:tabs>
                <w:tab w:val="center" w:pos="0"/>
              </w:tabs>
              <w:rPr>
                <w:rFonts w:ascii="Calibri" w:hAnsi="Calibri"/>
                <w:b/>
              </w:rPr>
            </w:pPr>
          </w:p>
        </w:tc>
        <w:tc>
          <w:tcPr>
            <w:tcW w:w="1274" w:type="dxa"/>
            <w:gridSpan w:val="4"/>
            <w:shd w:val="clear" w:color="auto" w:fill="auto"/>
          </w:tcPr>
          <w:p w14:paraId="4649AA7F" w14:textId="77777777" w:rsidR="00E00CFC" w:rsidRDefault="00E00CFC" w:rsidP="00215FB2">
            <w:pPr>
              <w:tabs>
                <w:tab w:val="center" w:pos="0"/>
              </w:tabs>
              <w:rPr>
                <w:rFonts w:ascii="Calibri" w:hAnsi="Calibri"/>
              </w:rPr>
            </w:pPr>
            <w:r w:rsidRPr="00A743B0">
              <w:rPr>
                <w:rFonts w:ascii="Calibri" w:hAnsi="Calibri"/>
              </w:rPr>
              <w:t xml:space="preserve">SEN support   </w:t>
            </w:r>
          </w:p>
          <w:p w14:paraId="05B36A90" w14:textId="04B3B262" w:rsidR="00E00CFC" w:rsidRPr="00AA789C" w:rsidRDefault="00DA6906" w:rsidP="00FF6BD2">
            <w:pPr>
              <w:tabs>
                <w:tab w:val="center" w:pos="0"/>
              </w:tabs>
              <w:rPr>
                <w:rFonts w:ascii="Calibri" w:hAnsi="Calibri"/>
                <w:sz w:val="22"/>
              </w:rPr>
            </w:pPr>
            <w:r w:rsidRPr="00DA6906">
              <w:rPr>
                <w:rFonts w:ascii="Calibri" w:hAnsi="Calibri"/>
                <w:color w:val="0070C0"/>
                <w:sz w:val="22"/>
              </w:rPr>
              <w:t>16%</w:t>
            </w:r>
          </w:p>
        </w:tc>
        <w:tc>
          <w:tcPr>
            <w:tcW w:w="1953" w:type="dxa"/>
            <w:gridSpan w:val="3"/>
            <w:shd w:val="clear" w:color="auto" w:fill="auto"/>
          </w:tcPr>
          <w:p w14:paraId="4F0BCFB5" w14:textId="57361893" w:rsidR="00E00CFC" w:rsidRDefault="00E00CFC" w:rsidP="00215FB2">
            <w:pPr>
              <w:tabs>
                <w:tab w:val="center" w:pos="0"/>
              </w:tabs>
              <w:rPr>
                <w:rFonts w:ascii="Calibri" w:hAnsi="Calibri"/>
                <w:sz w:val="22"/>
              </w:rPr>
            </w:pPr>
            <w:r w:rsidRPr="00A743B0">
              <w:rPr>
                <w:rFonts w:ascii="Calibri" w:hAnsi="Calibri"/>
              </w:rPr>
              <w:t>EH</w:t>
            </w:r>
            <w:r w:rsidR="00FF6BD2">
              <w:rPr>
                <w:rFonts w:ascii="Calibri" w:hAnsi="Calibri"/>
              </w:rPr>
              <w:t>CP</w:t>
            </w:r>
          </w:p>
          <w:p w14:paraId="0106C8C4" w14:textId="2C2A617A" w:rsidR="00E00CFC" w:rsidRPr="00AA789C" w:rsidRDefault="00DA6906" w:rsidP="00215FB2">
            <w:pPr>
              <w:tabs>
                <w:tab w:val="center" w:pos="0"/>
              </w:tabs>
              <w:rPr>
                <w:rFonts w:ascii="Calibri" w:hAnsi="Calibri"/>
                <w:sz w:val="22"/>
              </w:rPr>
            </w:pPr>
            <w:r w:rsidRPr="00DA6906">
              <w:rPr>
                <w:rFonts w:ascii="Calibri" w:hAnsi="Calibri"/>
                <w:color w:val="0070C0"/>
                <w:sz w:val="22"/>
              </w:rPr>
              <w:t>4%</w:t>
            </w:r>
          </w:p>
        </w:tc>
      </w:tr>
      <w:tr w:rsidR="00E00CFC" w:rsidRPr="00A743B0" w14:paraId="53C3BA36" w14:textId="77777777" w:rsidTr="266D1218">
        <w:tc>
          <w:tcPr>
            <w:tcW w:w="2006" w:type="dxa"/>
            <w:gridSpan w:val="4"/>
            <w:shd w:val="clear" w:color="auto" w:fill="auto"/>
          </w:tcPr>
          <w:p w14:paraId="4147292D" w14:textId="77777777" w:rsidR="00E00CFC" w:rsidRDefault="00E00CFC" w:rsidP="00215FB2">
            <w:pPr>
              <w:tabs>
                <w:tab w:val="center" w:pos="0"/>
              </w:tabs>
              <w:rPr>
                <w:rFonts w:ascii="Calibri" w:hAnsi="Calibri"/>
              </w:rPr>
            </w:pPr>
            <w:r w:rsidRPr="00A743B0">
              <w:rPr>
                <w:rFonts w:ascii="Calibri" w:hAnsi="Calibri"/>
              </w:rPr>
              <w:t xml:space="preserve">% boys and girls </w:t>
            </w:r>
          </w:p>
          <w:p w14:paraId="62037970" w14:textId="0F730B80" w:rsidR="00E00CFC" w:rsidRPr="00DA6906" w:rsidRDefault="00E00CFC" w:rsidP="00215FB2">
            <w:pPr>
              <w:tabs>
                <w:tab w:val="center" w:pos="0"/>
              </w:tabs>
              <w:rPr>
                <w:rFonts w:ascii="Calibri" w:hAnsi="Calibri"/>
                <w:b/>
                <w:color w:val="0070C0"/>
                <w:sz w:val="22"/>
              </w:rPr>
            </w:pPr>
            <w:r w:rsidRPr="00DA6906">
              <w:rPr>
                <w:rFonts w:ascii="Calibri" w:hAnsi="Calibri"/>
                <w:b/>
                <w:color w:val="0070C0"/>
                <w:sz w:val="22"/>
              </w:rPr>
              <w:t xml:space="preserve">Boys = </w:t>
            </w:r>
            <w:r w:rsidR="00DA6906" w:rsidRPr="00DA6906">
              <w:rPr>
                <w:rFonts w:ascii="Calibri" w:hAnsi="Calibri"/>
                <w:b/>
                <w:color w:val="0070C0"/>
                <w:sz w:val="22"/>
              </w:rPr>
              <w:t>70%</w:t>
            </w:r>
          </w:p>
          <w:p w14:paraId="3A56B294" w14:textId="5211F1AB" w:rsidR="00E00CFC" w:rsidRPr="00A743B0" w:rsidRDefault="00E00CFC" w:rsidP="00215FB2">
            <w:pPr>
              <w:tabs>
                <w:tab w:val="center" w:pos="0"/>
              </w:tabs>
              <w:rPr>
                <w:rFonts w:ascii="Calibri" w:hAnsi="Calibri"/>
              </w:rPr>
            </w:pPr>
            <w:r w:rsidRPr="00DA6906">
              <w:rPr>
                <w:rFonts w:ascii="Calibri" w:hAnsi="Calibri"/>
                <w:b/>
                <w:color w:val="0070C0"/>
                <w:sz w:val="22"/>
              </w:rPr>
              <w:t xml:space="preserve">Girls = </w:t>
            </w:r>
            <w:r w:rsidR="00DA6906" w:rsidRPr="00DA6906">
              <w:rPr>
                <w:rFonts w:ascii="Calibri" w:hAnsi="Calibri"/>
                <w:b/>
                <w:color w:val="0070C0"/>
                <w:sz w:val="22"/>
              </w:rPr>
              <w:t>30%</w:t>
            </w:r>
          </w:p>
        </w:tc>
        <w:tc>
          <w:tcPr>
            <w:tcW w:w="1928" w:type="dxa"/>
            <w:gridSpan w:val="6"/>
            <w:shd w:val="clear" w:color="auto" w:fill="auto"/>
          </w:tcPr>
          <w:p w14:paraId="2B0D9908" w14:textId="77777777" w:rsidR="00E00CFC" w:rsidRDefault="00E00CFC" w:rsidP="00215FB2">
            <w:pPr>
              <w:tabs>
                <w:tab w:val="center" w:pos="0"/>
              </w:tabs>
              <w:rPr>
                <w:rFonts w:ascii="Calibri" w:hAnsi="Calibri"/>
              </w:rPr>
            </w:pPr>
            <w:r w:rsidRPr="00A743B0">
              <w:rPr>
                <w:rFonts w:ascii="Calibri" w:hAnsi="Calibri"/>
              </w:rPr>
              <w:t xml:space="preserve">SEN and Pupil Premium % of SEN cohort </w:t>
            </w:r>
          </w:p>
          <w:p w14:paraId="43B48366" w14:textId="7D58B2FA" w:rsidR="00E00CFC" w:rsidRPr="00A743B0" w:rsidRDefault="00DA6906" w:rsidP="00215FB2">
            <w:pPr>
              <w:tabs>
                <w:tab w:val="center" w:pos="0"/>
              </w:tabs>
              <w:rPr>
                <w:rFonts w:ascii="Calibri" w:hAnsi="Calibri"/>
              </w:rPr>
            </w:pPr>
            <w:r w:rsidRPr="00DA6906">
              <w:rPr>
                <w:rFonts w:ascii="Calibri" w:hAnsi="Calibri"/>
                <w:color w:val="0070C0"/>
              </w:rPr>
              <w:t>56%</w:t>
            </w:r>
          </w:p>
        </w:tc>
        <w:tc>
          <w:tcPr>
            <w:tcW w:w="5355" w:type="dxa"/>
            <w:gridSpan w:val="11"/>
            <w:shd w:val="clear" w:color="auto" w:fill="auto"/>
          </w:tcPr>
          <w:p w14:paraId="7F21C26F" w14:textId="2AB38B38" w:rsidR="00E00CFC" w:rsidRPr="00A743B0" w:rsidRDefault="00A77931" w:rsidP="121A4BB9">
            <w:pPr>
              <w:tabs>
                <w:tab w:val="center" w:pos="0"/>
              </w:tabs>
              <w:rPr>
                <w:rFonts w:ascii="Calibri" w:hAnsi="Calibri"/>
              </w:rPr>
            </w:pPr>
            <w:r>
              <w:rPr>
                <w:rFonts w:ascii="Calibri" w:eastAsia="Calibri" w:hAnsi="Calibri" w:cs="Calibri"/>
                <w:b/>
                <w:bCs/>
                <w:i/>
                <w:iCs/>
                <w:lang w:val="en-GB"/>
              </w:rPr>
              <w:t>Please see below for the Audit of need template</w:t>
            </w:r>
          </w:p>
          <w:p w14:paraId="4D2D091F" w14:textId="77777777" w:rsidR="00E00CFC" w:rsidRPr="00A743B0" w:rsidRDefault="00E00CFC" w:rsidP="00215FB2">
            <w:pPr>
              <w:tabs>
                <w:tab w:val="center" w:pos="0"/>
              </w:tabs>
              <w:rPr>
                <w:rFonts w:ascii="Calibri" w:hAnsi="Calibri"/>
              </w:rPr>
            </w:pPr>
          </w:p>
        </w:tc>
      </w:tr>
      <w:tr w:rsidR="00E52223" w:rsidRPr="00A743B0" w14:paraId="484E97D2" w14:textId="77777777" w:rsidTr="266D1218">
        <w:tc>
          <w:tcPr>
            <w:tcW w:w="9289" w:type="dxa"/>
            <w:gridSpan w:val="21"/>
            <w:shd w:val="clear" w:color="auto" w:fill="auto"/>
          </w:tcPr>
          <w:p w14:paraId="25ACC34C" w14:textId="77777777" w:rsidR="00E52223" w:rsidRPr="00C2799B" w:rsidRDefault="00E52223" w:rsidP="00E52223">
            <w:pPr>
              <w:tabs>
                <w:tab w:val="center" w:pos="0"/>
              </w:tabs>
              <w:rPr>
                <w:rFonts w:ascii="Calibri" w:hAnsi="Calibri"/>
                <w:b/>
              </w:rPr>
            </w:pPr>
            <w:r w:rsidRPr="00C2799B">
              <w:rPr>
                <w:rFonts w:ascii="Calibri" w:hAnsi="Calibri"/>
                <w:b/>
              </w:rPr>
              <w:t>Identifying pupils with SEND</w:t>
            </w:r>
          </w:p>
          <w:p w14:paraId="64605E93" w14:textId="77777777" w:rsidR="00E52223" w:rsidRDefault="00E52223" w:rsidP="00BF3744">
            <w:pPr>
              <w:tabs>
                <w:tab w:val="center" w:pos="0"/>
              </w:tabs>
              <w:rPr>
                <w:rFonts w:ascii="Calibri" w:hAnsi="Calibri"/>
              </w:rPr>
            </w:pPr>
          </w:p>
          <w:p w14:paraId="575C66D2" w14:textId="36F9C46A" w:rsidR="00BF3744" w:rsidRDefault="00BF3744" w:rsidP="00BF3744">
            <w:pPr>
              <w:tabs>
                <w:tab w:val="center" w:pos="0"/>
              </w:tabs>
              <w:rPr>
                <w:rFonts w:ascii="Calibri" w:hAnsi="Calibri"/>
              </w:rPr>
            </w:pPr>
            <w:r>
              <w:rPr>
                <w:rFonts w:ascii="Calibri" w:hAnsi="Calibri"/>
              </w:rPr>
              <w:t>Please see attachment at the bottom of the document.</w:t>
            </w:r>
          </w:p>
          <w:p w14:paraId="0B7D6C56" w14:textId="7EE67444" w:rsidR="00BF3744" w:rsidRDefault="00BF3744" w:rsidP="00BF3744">
            <w:pPr>
              <w:tabs>
                <w:tab w:val="center" w:pos="0"/>
              </w:tabs>
              <w:rPr>
                <w:rFonts w:ascii="Calibri" w:hAnsi="Calibri"/>
              </w:rPr>
            </w:pPr>
            <w:r>
              <w:rPr>
                <w:noProof/>
                <w:lang w:val="en-GB" w:eastAsia="en-GB"/>
              </w:rPr>
              <w:drawing>
                <wp:inline distT="0" distB="0" distL="0" distR="0" wp14:anchorId="15E10645" wp14:editId="283F8ADB">
                  <wp:extent cx="3764007" cy="260985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938" t="19805" r="19412" b="5440"/>
                          <a:stretch/>
                        </pic:blipFill>
                        <pic:spPr bwMode="auto">
                          <a:xfrm>
                            <a:off x="0" y="0"/>
                            <a:ext cx="3766962" cy="2611899"/>
                          </a:xfrm>
                          <a:prstGeom prst="rect">
                            <a:avLst/>
                          </a:prstGeom>
                          <a:ln>
                            <a:noFill/>
                          </a:ln>
                          <a:extLst>
                            <a:ext uri="{53640926-AAD7-44D8-BBD7-CCE9431645EC}">
                              <a14:shadowObscured xmlns:a14="http://schemas.microsoft.com/office/drawing/2010/main"/>
                            </a:ext>
                          </a:extLst>
                        </pic:spPr>
                      </pic:pic>
                    </a:graphicData>
                  </a:graphic>
                </wp:inline>
              </w:drawing>
            </w:r>
          </w:p>
          <w:p w14:paraId="3889F81B" w14:textId="77777777" w:rsidR="00BF3744" w:rsidRDefault="00BF3744" w:rsidP="00BF3744">
            <w:pPr>
              <w:tabs>
                <w:tab w:val="center" w:pos="0"/>
              </w:tabs>
              <w:rPr>
                <w:rFonts w:ascii="Calibri" w:hAnsi="Calibri"/>
              </w:rPr>
            </w:pPr>
          </w:p>
          <w:p w14:paraId="35B0F5BD" w14:textId="77777777" w:rsidR="00BF3744" w:rsidRDefault="00BF3744" w:rsidP="00BF3744">
            <w:pPr>
              <w:tabs>
                <w:tab w:val="center" w:pos="0"/>
              </w:tabs>
              <w:rPr>
                <w:rFonts w:ascii="Calibri" w:hAnsi="Calibri"/>
              </w:rPr>
            </w:pPr>
            <w:r>
              <w:rPr>
                <w:rFonts w:ascii="Calibri" w:hAnsi="Calibri"/>
              </w:rPr>
              <w:t>Pupil progress meetings will also have an SEND section where pupils are identified and actions noted.  KW to inform LE.  LE also has access to all class monitoring sheets and FFT data.</w:t>
            </w:r>
          </w:p>
          <w:p w14:paraId="2B223839" w14:textId="77777777" w:rsidR="00BF3744" w:rsidRDefault="00BF3744" w:rsidP="00BF3744">
            <w:pPr>
              <w:tabs>
                <w:tab w:val="center" w:pos="0"/>
              </w:tabs>
              <w:rPr>
                <w:rFonts w:ascii="Calibri" w:hAnsi="Calibri"/>
              </w:rPr>
            </w:pPr>
          </w:p>
          <w:p w14:paraId="16EAC9DB" w14:textId="5D7A5693" w:rsidR="00BF3744" w:rsidRPr="00A743B0" w:rsidRDefault="00BF3744" w:rsidP="00BF3744">
            <w:pPr>
              <w:tabs>
                <w:tab w:val="center" w:pos="0"/>
              </w:tabs>
              <w:rPr>
                <w:rFonts w:ascii="Calibri" w:hAnsi="Calibri"/>
              </w:rPr>
            </w:pPr>
            <w:r>
              <w:rPr>
                <w:rFonts w:ascii="Calibri" w:hAnsi="Calibri"/>
              </w:rPr>
              <w:t xml:space="preserve">To also introduce </w:t>
            </w:r>
            <w:proofErr w:type="spellStart"/>
            <w:r>
              <w:rPr>
                <w:rFonts w:ascii="Calibri" w:hAnsi="Calibri"/>
              </w:rPr>
              <w:t>standardised</w:t>
            </w:r>
            <w:proofErr w:type="spellEnd"/>
            <w:r>
              <w:rPr>
                <w:rFonts w:ascii="Calibri" w:hAnsi="Calibri"/>
              </w:rPr>
              <w:t xml:space="preserve"> testing for pupils who show difficulty as an early identification tool</w:t>
            </w:r>
          </w:p>
        </w:tc>
      </w:tr>
      <w:tr w:rsidR="00E52223" w:rsidRPr="00A743B0" w14:paraId="4C5CCC25" w14:textId="77777777" w:rsidTr="266D1218">
        <w:tc>
          <w:tcPr>
            <w:tcW w:w="9289" w:type="dxa"/>
            <w:gridSpan w:val="21"/>
            <w:shd w:val="clear" w:color="auto" w:fill="auto"/>
          </w:tcPr>
          <w:p w14:paraId="149FBEC9" w14:textId="77777777" w:rsidR="00E52223" w:rsidRPr="00C2799B" w:rsidRDefault="00E52223" w:rsidP="00E52223">
            <w:pPr>
              <w:rPr>
                <w:rFonts w:ascii="Calibri" w:hAnsi="Calibri"/>
                <w:b/>
                <w:bCs/>
              </w:rPr>
            </w:pPr>
            <w:r w:rsidRPr="00C2799B">
              <w:rPr>
                <w:rFonts w:ascii="Calibri" w:hAnsi="Calibri"/>
                <w:b/>
                <w:bCs/>
              </w:rPr>
              <w:t>Progress made by pupils with SEND</w:t>
            </w:r>
          </w:p>
          <w:p w14:paraId="4F66D2BA" w14:textId="77777777" w:rsidR="00E52223" w:rsidRPr="00CF2D1F" w:rsidRDefault="00E52223" w:rsidP="00E52223">
            <w:pPr>
              <w:rPr>
                <w:rFonts w:ascii="Calibri" w:hAnsi="Calibri"/>
                <w:highlight w:val="yellow"/>
              </w:rPr>
            </w:pPr>
          </w:p>
          <w:p w14:paraId="48A43218" w14:textId="77777777" w:rsidR="00E52223" w:rsidRDefault="00A77931" w:rsidP="00E52223">
            <w:pPr>
              <w:tabs>
                <w:tab w:val="center" w:pos="0"/>
              </w:tabs>
              <w:rPr>
                <w:rFonts w:ascii="Calibri" w:hAnsi="Calibri"/>
              </w:rPr>
            </w:pPr>
            <w:r>
              <w:rPr>
                <w:rFonts w:ascii="Calibri" w:hAnsi="Calibri"/>
              </w:rPr>
              <w:lastRenderedPageBreak/>
              <w:t xml:space="preserve">KS2 – reasonable adjustments made for the SEN child who was at age related. These </w:t>
            </w:r>
            <w:r w:rsidR="00B50640">
              <w:rPr>
                <w:rFonts w:ascii="Calibri" w:hAnsi="Calibri"/>
              </w:rPr>
              <w:t xml:space="preserve">visual </w:t>
            </w:r>
            <w:r>
              <w:rPr>
                <w:rFonts w:ascii="Calibri" w:hAnsi="Calibri"/>
              </w:rPr>
              <w:t xml:space="preserve">adjustments </w:t>
            </w:r>
            <w:r w:rsidR="00B50640">
              <w:rPr>
                <w:rFonts w:ascii="Calibri" w:hAnsi="Calibri"/>
              </w:rPr>
              <w:t>allowed him to be successful and access the quality first teaching on offer.</w:t>
            </w:r>
          </w:p>
          <w:p w14:paraId="080080DD" w14:textId="77777777" w:rsidR="00B50640" w:rsidRDefault="00B50640" w:rsidP="00E52223">
            <w:pPr>
              <w:tabs>
                <w:tab w:val="center" w:pos="0"/>
              </w:tabs>
              <w:rPr>
                <w:rFonts w:ascii="Calibri" w:hAnsi="Calibri"/>
              </w:rPr>
            </w:pPr>
            <w:r>
              <w:rPr>
                <w:rFonts w:ascii="Calibri" w:hAnsi="Calibri"/>
              </w:rPr>
              <w:t xml:space="preserve">The other SEN child in Year 6 made accelerated progress in year 5 and 6 after intervention allowed him to work with his one to one to access the quality first teaching in appropriate year groups where </w:t>
            </w:r>
            <w:proofErr w:type="spellStart"/>
            <w:r>
              <w:rPr>
                <w:rFonts w:ascii="Calibri" w:hAnsi="Calibri"/>
              </w:rPr>
              <w:t>behaviour</w:t>
            </w:r>
            <w:proofErr w:type="spellEnd"/>
            <w:r>
              <w:rPr>
                <w:rFonts w:ascii="Calibri" w:hAnsi="Calibri"/>
              </w:rPr>
              <w:t xml:space="preserve"> management techniques and routine supported good learning environments.</w:t>
            </w:r>
          </w:p>
          <w:p w14:paraId="4C9DCDA8" w14:textId="77777777" w:rsidR="00B50640" w:rsidRDefault="00B50640" w:rsidP="00E52223">
            <w:pPr>
              <w:tabs>
                <w:tab w:val="center" w:pos="0"/>
              </w:tabs>
              <w:rPr>
                <w:rFonts w:ascii="Calibri" w:hAnsi="Calibri"/>
              </w:rPr>
            </w:pPr>
            <w:r>
              <w:rPr>
                <w:rFonts w:ascii="Calibri" w:hAnsi="Calibri"/>
              </w:rPr>
              <w:t xml:space="preserve">KS1 – There are 8 children with SEN needs in this cohort. Two of the children have extreme learning and </w:t>
            </w:r>
            <w:proofErr w:type="spellStart"/>
            <w:r>
              <w:rPr>
                <w:rFonts w:ascii="Calibri" w:hAnsi="Calibri"/>
              </w:rPr>
              <w:t>behaviour</w:t>
            </w:r>
            <w:proofErr w:type="spellEnd"/>
            <w:r>
              <w:rPr>
                <w:rFonts w:ascii="Calibri" w:hAnsi="Calibri"/>
              </w:rPr>
              <w:t xml:space="preserve"> needs which impacted on the learning for all. One to one interventions were put into place so that these children had bespoke curriculums outside of the classroom setting with time set aside for </w:t>
            </w:r>
            <w:proofErr w:type="spellStart"/>
            <w:r>
              <w:rPr>
                <w:rFonts w:ascii="Calibri" w:hAnsi="Calibri"/>
              </w:rPr>
              <w:t>socialising</w:t>
            </w:r>
            <w:proofErr w:type="spellEnd"/>
            <w:r>
              <w:rPr>
                <w:rFonts w:ascii="Calibri" w:hAnsi="Calibri"/>
              </w:rPr>
              <w:t>. Additional phonics interventions were put into place and adults used to support the quality first teach. We began to see progress being made prior to lockdown but the impact of this was not measured.</w:t>
            </w:r>
          </w:p>
          <w:p w14:paraId="166C1B37" w14:textId="2EB0E254" w:rsidR="00E53DF1" w:rsidRPr="00B50640" w:rsidRDefault="00B50640" w:rsidP="00E52223">
            <w:pPr>
              <w:tabs>
                <w:tab w:val="center" w:pos="0"/>
              </w:tabs>
              <w:rPr>
                <w:rFonts w:ascii="Calibri" w:hAnsi="Calibri"/>
              </w:rPr>
            </w:pPr>
            <w:r>
              <w:rPr>
                <w:rFonts w:ascii="Calibri" w:hAnsi="Calibri"/>
              </w:rPr>
              <w:t>Reading squad interventions were put into place in November 2020</w:t>
            </w:r>
            <w:r w:rsidR="00E53DF1">
              <w:rPr>
                <w:rFonts w:ascii="Calibri" w:hAnsi="Calibri"/>
              </w:rPr>
              <w:t>. The KS2 results suggest that this was a working intervention but the lockdown measures meant that our SEN children lost momentum and their learning stalled.</w:t>
            </w:r>
          </w:p>
        </w:tc>
      </w:tr>
      <w:tr w:rsidR="00E00CFC" w:rsidRPr="00A743B0" w14:paraId="17681DB9" w14:textId="77777777" w:rsidTr="266D1218">
        <w:tc>
          <w:tcPr>
            <w:tcW w:w="9289" w:type="dxa"/>
            <w:gridSpan w:val="21"/>
            <w:shd w:val="clear" w:color="auto" w:fill="auto"/>
          </w:tcPr>
          <w:p w14:paraId="16CB7C31" w14:textId="3D96E6FE" w:rsidR="00E00CFC" w:rsidRPr="00A743B0" w:rsidRDefault="00E00CFC" w:rsidP="00215FB2">
            <w:pPr>
              <w:tabs>
                <w:tab w:val="center" w:pos="0"/>
              </w:tabs>
              <w:rPr>
                <w:rFonts w:ascii="Calibri" w:hAnsi="Calibri"/>
                <w:b/>
              </w:rPr>
            </w:pPr>
          </w:p>
        </w:tc>
      </w:tr>
      <w:tr w:rsidR="00E00CFC" w:rsidRPr="00A743B0" w14:paraId="39E78B3B" w14:textId="77777777" w:rsidTr="266D1218">
        <w:tc>
          <w:tcPr>
            <w:tcW w:w="1365" w:type="dxa"/>
            <w:gridSpan w:val="2"/>
            <w:shd w:val="clear" w:color="auto" w:fill="auto"/>
          </w:tcPr>
          <w:p w14:paraId="10490559" w14:textId="77777777" w:rsidR="00E00CFC" w:rsidRPr="00251042" w:rsidRDefault="00E00CFC" w:rsidP="00215FB2">
            <w:pPr>
              <w:tabs>
                <w:tab w:val="center" w:pos="0"/>
              </w:tabs>
              <w:rPr>
                <w:rFonts w:ascii="Calibri" w:hAnsi="Calibri"/>
                <w:b/>
              </w:rPr>
            </w:pPr>
            <w:r w:rsidRPr="00251042">
              <w:rPr>
                <w:rFonts w:ascii="Calibri" w:hAnsi="Calibri"/>
                <w:b/>
              </w:rPr>
              <w:t>EYFS (GLD)</w:t>
            </w:r>
          </w:p>
          <w:p w14:paraId="572CCB01" w14:textId="77777777" w:rsidR="004B6387" w:rsidRDefault="004B6387" w:rsidP="004B6387">
            <w:pPr>
              <w:tabs>
                <w:tab w:val="center" w:pos="0"/>
              </w:tabs>
              <w:rPr>
                <w:rFonts w:ascii="Calibri" w:hAnsi="Calibri"/>
                <w:b/>
              </w:rPr>
            </w:pPr>
            <w:r>
              <w:rPr>
                <w:rFonts w:ascii="Calibri" w:hAnsi="Calibri"/>
                <w:b/>
              </w:rPr>
              <w:t>National</w:t>
            </w:r>
          </w:p>
          <w:p w14:paraId="5C5ED137" w14:textId="6C74C26C" w:rsidR="00E00CFC" w:rsidRPr="00A743B0" w:rsidRDefault="004B6387" w:rsidP="004B6387">
            <w:pPr>
              <w:tabs>
                <w:tab w:val="center" w:pos="0"/>
              </w:tabs>
              <w:rPr>
                <w:rFonts w:ascii="Calibri" w:hAnsi="Calibri"/>
              </w:rPr>
            </w:pPr>
            <w:r>
              <w:rPr>
                <w:rFonts w:ascii="Calibri" w:hAnsi="Calibri"/>
                <w:b/>
              </w:rPr>
              <w:t>All/SEN</w:t>
            </w:r>
          </w:p>
        </w:tc>
        <w:tc>
          <w:tcPr>
            <w:tcW w:w="1153" w:type="dxa"/>
            <w:gridSpan w:val="4"/>
            <w:shd w:val="clear" w:color="auto" w:fill="auto"/>
          </w:tcPr>
          <w:p w14:paraId="3C8D196D" w14:textId="5735EFE9" w:rsidR="00E00CFC" w:rsidRPr="00251042" w:rsidRDefault="00E00CFC" w:rsidP="00215FB2">
            <w:pPr>
              <w:tabs>
                <w:tab w:val="center" w:pos="0"/>
              </w:tabs>
              <w:rPr>
                <w:rFonts w:ascii="Calibri" w:hAnsi="Calibri"/>
                <w:b/>
              </w:rPr>
            </w:pPr>
            <w:r w:rsidRPr="00251042">
              <w:rPr>
                <w:rFonts w:ascii="Calibri" w:hAnsi="Calibri"/>
                <w:b/>
              </w:rPr>
              <w:t>ALL</w:t>
            </w:r>
          </w:p>
          <w:p w14:paraId="0C153A66" w14:textId="77777777" w:rsidR="00E00CFC" w:rsidRPr="00251042" w:rsidRDefault="00E00CFC" w:rsidP="00215FB2">
            <w:pPr>
              <w:tabs>
                <w:tab w:val="center" w:pos="0"/>
              </w:tabs>
              <w:rPr>
                <w:rFonts w:ascii="Calibri" w:hAnsi="Calibri"/>
                <w:b/>
              </w:rPr>
            </w:pPr>
          </w:p>
        </w:tc>
        <w:tc>
          <w:tcPr>
            <w:tcW w:w="1134" w:type="dxa"/>
            <w:gridSpan w:val="3"/>
            <w:shd w:val="clear" w:color="auto" w:fill="auto"/>
          </w:tcPr>
          <w:p w14:paraId="256E1FB1" w14:textId="7D787311" w:rsidR="00E00CFC" w:rsidRPr="00251042" w:rsidRDefault="00E00CFC" w:rsidP="00215FB2">
            <w:pPr>
              <w:tabs>
                <w:tab w:val="center" w:pos="0"/>
              </w:tabs>
              <w:rPr>
                <w:rFonts w:ascii="Calibri" w:hAnsi="Calibri"/>
                <w:b/>
              </w:rPr>
            </w:pPr>
            <w:r w:rsidRPr="00251042">
              <w:rPr>
                <w:rFonts w:ascii="Calibri" w:hAnsi="Calibri"/>
                <w:b/>
              </w:rPr>
              <w:t>SEN</w:t>
            </w:r>
          </w:p>
          <w:p w14:paraId="0CC28B77" w14:textId="77777777" w:rsidR="00E00CFC" w:rsidRPr="00251042" w:rsidRDefault="00E00CFC" w:rsidP="00215FB2">
            <w:pPr>
              <w:tabs>
                <w:tab w:val="center" w:pos="0"/>
              </w:tabs>
              <w:rPr>
                <w:rFonts w:ascii="Calibri" w:hAnsi="Calibri"/>
                <w:b/>
              </w:rPr>
            </w:pPr>
          </w:p>
        </w:tc>
        <w:tc>
          <w:tcPr>
            <w:tcW w:w="1276" w:type="dxa"/>
            <w:gridSpan w:val="3"/>
            <w:shd w:val="clear" w:color="auto" w:fill="auto"/>
          </w:tcPr>
          <w:p w14:paraId="4918671A" w14:textId="77777777" w:rsidR="004B6387" w:rsidRDefault="00E00CFC" w:rsidP="00215FB2">
            <w:pPr>
              <w:tabs>
                <w:tab w:val="center" w:pos="0"/>
              </w:tabs>
              <w:rPr>
                <w:rFonts w:ascii="Calibri" w:hAnsi="Calibri"/>
                <w:b/>
              </w:rPr>
            </w:pPr>
            <w:r w:rsidRPr="00251042">
              <w:rPr>
                <w:rFonts w:ascii="Calibri" w:hAnsi="Calibri"/>
                <w:b/>
              </w:rPr>
              <w:t xml:space="preserve">Non </w:t>
            </w:r>
          </w:p>
          <w:p w14:paraId="1E6D169F" w14:textId="4EAFCB55" w:rsidR="00E00CFC" w:rsidRPr="00251042" w:rsidRDefault="00E00CFC" w:rsidP="00215FB2">
            <w:pPr>
              <w:tabs>
                <w:tab w:val="center" w:pos="0"/>
              </w:tabs>
              <w:rPr>
                <w:rFonts w:ascii="Calibri" w:hAnsi="Calibri"/>
                <w:b/>
              </w:rPr>
            </w:pPr>
            <w:r w:rsidRPr="00251042">
              <w:rPr>
                <w:rFonts w:ascii="Calibri" w:hAnsi="Calibri"/>
                <w:b/>
              </w:rPr>
              <w:t>SEN</w:t>
            </w:r>
          </w:p>
        </w:tc>
        <w:tc>
          <w:tcPr>
            <w:tcW w:w="4361" w:type="dxa"/>
            <w:gridSpan w:val="9"/>
            <w:shd w:val="clear" w:color="auto" w:fill="auto"/>
          </w:tcPr>
          <w:p w14:paraId="5A0982B0" w14:textId="77777777" w:rsidR="00E00CFC" w:rsidRPr="00251042" w:rsidRDefault="00E00CFC" w:rsidP="00215FB2">
            <w:pPr>
              <w:tabs>
                <w:tab w:val="center" w:pos="0"/>
              </w:tabs>
              <w:rPr>
                <w:rFonts w:ascii="Calibri" w:hAnsi="Calibri"/>
                <w:b/>
              </w:rPr>
            </w:pPr>
            <w:r>
              <w:rPr>
                <w:rFonts w:ascii="Calibri" w:hAnsi="Calibri"/>
                <w:b/>
              </w:rPr>
              <w:t xml:space="preserve">                                </w:t>
            </w:r>
            <w:r w:rsidRPr="00251042">
              <w:rPr>
                <w:rFonts w:ascii="Calibri" w:hAnsi="Calibri"/>
                <w:b/>
              </w:rPr>
              <w:t xml:space="preserve">Comment </w:t>
            </w:r>
          </w:p>
        </w:tc>
      </w:tr>
      <w:tr w:rsidR="00E00CFC" w:rsidRPr="00A743B0" w14:paraId="290C41ED" w14:textId="77777777" w:rsidTr="266D1218">
        <w:tc>
          <w:tcPr>
            <w:tcW w:w="1365" w:type="dxa"/>
            <w:gridSpan w:val="2"/>
            <w:shd w:val="clear" w:color="auto" w:fill="auto"/>
          </w:tcPr>
          <w:p w14:paraId="02D5227D" w14:textId="3FAC4B20" w:rsidR="00E00CFC" w:rsidRPr="008D1DFB" w:rsidRDefault="00E00CFC" w:rsidP="00215FB2">
            <w:pPr>
              <w:tabs>
                <w:tab w:val="center" w:pos="0"/>
              </w:tabs>
              <w:rPr>
                <w:rFonts w:ascii="Calibri" w:hAnsi="Calibri"/>
                <w:b/>
                <w:sz w:val="22"/>
              </w:rPr>
            </w:pPr>
          </w:p>
        </w:tc>
        <w:tc>
          <w:tcPr>
            <w:tcW w:w="1153" w:type="dxa"/>
            <w:gridSpan w:val="4"/>
            <w:shd w:val="clear" w:color="auto" w:fill="auto"/>
          </w:tcPr>
          <w:p w14:paraId="4598D6E6" w14:textId="4D993CA8" w:rsidR="00E00CFC" w:rsidRPr="009D488E" w:rsidRDefault="00A77931" w:rsidP="00215FB2">
            <w:pPr>
              <w:rPr>
                <w:rFonts w:ascii="Calibri" w:hAnsi="Calibri"/>
                <w:b/>
                <w:sz w:val="22"/>
              </w:rPr>
            </w:pPr>
            <w:r>
              <w:rPr>
                <w:rFonts w:ascii="Calibri" w:hAnsi="Calibri"/>
                <w:b/>
                <w:sz w:val="22"/>
              </w:rPr>
              <w:t>34%</w:t>
            </w:r>
          </w:p>
        </w:tc>
        <w:tc>
          <w:tcPr>
            <w:tcW w:w="1134" w:type="dxa"/>
            <w:gridSpan w:val="3"/>
            <w:shd w:val="clear" w:color="auto" w:fill="auto"/>
          </w:tcPr>
          <w:p w14:paraId="137905F5" w14:textId="13655078" w:rsidR="00E00CFC" w:rsidRPr="008D1DFB" w:rsidRDefault="00A77931" w:rsidP="00215FB2">
            <w:pPr>
              <w:tabs>
                <w:tab w:val="center" w:pos="0"/>
              </w:tabs>
              <w:rPr>
                <w:rFonts w:ascii="Calibri" w:hAnsi="Calibri"/>
                <w:sz w:val="22"/>
              </w:rPr>
            </w:pPr>
            <w:r>
              <w:rPr>
                <w:rFonts w:ascii="Calibri" w:hAnsi="Calibri"/>
                <w:sz w:val="22"/>
              </w:rPr>
              <w:t>0%</w:t>
            </w:r>
          </w:p>
        </w:tc>
        <w:tc>
          <w:tcPr>
            <w:tcW w:w="1276" w:type="dxa"/>
            <w:gridSpan w:val="3"/>
            <w:shd w:val="clear" w:color="auto" w:fill="auto"/>
          </w:tcPr>
          <w:p w14:paraId="32648E40" w14:textId="579B22FD" w:rsidR="00E00CFC" w:rsidRPr="00FF6BD2" w:rsidRDefault="00A77931" w:rsidP="00FF6BD2">
            <w:pPr>
              <w:rPr>
                <w:rFonts w:ascii="Calibri" w:hAnsi="Calibri"/>
                <w:b/>
                <w:sz w:val="22"/>
              </w:rPr>
            </w:pPr>
            <w:r>
              <w:rPr>
                <w:rFonts w:ascii="Calibri" w:hAnsi="Calibri"/>
                <w:b/>
                <w:sz w:val="22"/>
              </w:rPr>
              <w:t>43%</w:t>
            </w:r>
          </w:p>
        </w:tc>
        <w:tc>
          <w:tcPr>
            <w:tcW w:w="4361" w:type="dxa"/>
            <w:gridSpan w:val="9"/>
            <w:shd w:val="clear" w:color="auto" w:fill="auto"/>
          </w:tcPr>
          <w:p w14:paraId="37F0B994" w14:textId="77777777" w:rsidR="00E00CFC" w:rsidRPr="00842A03" w:rsidRDefault="00E00CFC" w:rsidP="00FF6BD2">
            <w:pPr>
              <w:rPr>
                <w:rFonts w:ascii="Calibri" w:hAnsi="Calibri"/>
                <w:sz w:val="22"/>
              </w:rPr>
            </w:pPr>
          </w:p>
        </w:tc>
      </w:tr>
      <w:tr w:rsidR="00E00CFC" w:rsidRPr="00A743B0" w14:paraId="7455159B" w14:textId="77777777" w:rsidTr="266D1218">
        <w:tc>
          <w:tcPr>
            <w:tcW w:w="1365" w:type="dxa"/>
            <w:gridSpan w:val="2"/>
            <w:shd w:val="clear" w:color="auto" w:fill="auto"/>
          </w:tcPr>
          <w:p w14:paraId="312A1CCB" w14:textId="77777777" w:rsidR="00E00CFC" w:rsidRPr="00251042" w:rsidRDefault="00E00CFC" w:rsidP="00215FB2">
            <w:pPr>
              <w:tabs>
                <w:tab w:val="center" w:pos="0"/>
              </w:tabs>
              <w:rPr>
                <w:rFonts w:ascii="Calibri" w:hAnsi="Calibri"/>
                <w:b/>
              </w:rPr>
            </w:pPr>
            <w:r w:rsidRPr="00251042">
              <w:rPr>
                <w:rFonts w:ascii="Calibri" w:hAnsi="Calibri"/>
                <w:b/>
              </w:rPr>
              <w:t>KS1</w:t>
            </w:r>
          </w:p>
          <w:p w14:paraId="379F56E9" w14:textId="77777777" w:rsidR="00E00CFC" w:rsidRPr="00A743B0" w:rsidRDefault="00E00CFC" w:rsidP="00215FB2">
            <w:pPr>
              <w:tabs>
                <w:tab w:val="center" w:pos="0"/>
              </w:tabs>
              <w:rPr>
                <w:rFonts w:ascii="Calibri" w:hAnsi="Calibri"/>
              </w:rPr>
            </w:pPr>
          </w:p>
        </w:tc>
        <w:tc>
          <w:tcPr>
            <w:tcW w:w="1153" w:type="dxa"/>
            <w:gridSpan w:val="4"/>
            <w:shd w:val="clear" w:color="auto" w:fill="auto"/>
          </w:tcPr>
          <w:p w14:paraId="76D60733" w14:textId="20446DF3" w:rsidR="00E00CFC" w:rsidRPr="00251042" w:rsidRDefault="00E00CFC" w:rsidP="00215FB2">
            <w:pPr>
              <w:tabs>
                <w:tab w:val="center" w:pos="0"/>
              </w:tabs>
              <w:rPr>
                <w:rFonts w:ascii="Calibri" w:hAnsi="Calibri"/>
                <w:b/>
              </w:rPr>
            </w:pPr>
            <w:r w:rsidRPr="00251042">
              <w:rPr>
                <w:rFonts w:ascii="Calibri" w:hAnsi="Calibri"/>
                <w:b/>
              </w:rPr>
              <w:t>ALL</w:t>
            </w:r>
          </w:p>
        </w:tc>
        <w:tc>
          <w:tcPr>
            <w:tcW w:w="1134" w:type="dxa"/>
            <w:gridSpan w:val="3"/>
            <w:shd w:val="clear" w:color="auto" w:fill="auto"/>
          </w:tcPr>
          <w:p w14:paraId="0BDF3893" w14:textId="2CA05204" w:rsidR="00E00CFC" w:rsidRPr="00251042" w:rsidRDefault="00E00CFC" w:rsidP="00215FB2">
            <w:pPr>
              <w:tabs>
                <w:tab w:val="center" w:pos="0"/>
              </w:tabs>
              <w:rPr>
                <w:rFonts w:ascii="Calibri" w:hAnsi="Calibri"/>
                <w:b/>
              </w:rPr>
            </w:pPr>
            <w:r w:rsidRPr="00251042">
              <w:rPr>
                <w:rFonts w:ascii="Calibri" w:hAnsi="Calibri"/>
                <w:b/>
              </w:rPr>
              <w:t>SEN</w:t>
            </w:r>
          </w:p>
          <w:p w14:paraId="0D8A1B6C" w14:textId="77777777" w:rsidR="00E00CFC" w:rsidRPr="00251042" w:rsidRDefault="00E00CFC" w:rsidP="00215FB2">
            <w:pPr>
              <w:tabs>
                <w:tab w:val="center" w:pos="0"/>
              </w:tabs>
              <w:rPr>
                <w:rFonts w:ascii="Calibri" w:hAnsi="Calibri"/>
                <w:b/>
              </w:rPr>
            </w:pPr>
          </w:p>
        </w:tc>
        <w:tc>
          <w:tcPr>
            <w:tcW w:w="1276" w:type="dxa"/>
            <w:gridSpan w:val="3"/>
            <w:shd w:val="clear" w:color="auto" w:fill="auto"/>
          </w:tcPr>
          <w:p w14:paraId="064AC4AC" w14:textId="77777777" w:rsidR="00E00CFC" w:rsidRDefault="00E00CFC" w:rsidP="00215FB2">
            <w:pPr>
              <w:tabs>
                <w:tab w:val="center" w:pos="0"/>
              </w:tabs>
              <w:rPr>
                <w:rFonts w:ascii="Calibri" w:hAnsi="Calibri"/>
                <w:b/>
              </w:rPr>
            </w:pPr>
            <w:r w:rsidRPr="008D1DFB">
              <w:rPr>
                <w:rFonts w:ascii="Calibri" w:hAnsi="Calibri"/>
                <w:b/>
              </w:rPr>
              <w:t xml:space="preserve">Non </w:t>
            </w:r>
          </w:p>
          <w:p w14:paraId="7D67A411" w14:textId="0072BC5B" w:rsidR="00E00CFC" w:rsidRPr="008D1DFB" w:rsidRDefault="00E00CFC" w:rsidP="00215FB2">
            <w:pPr>
              <w:tabs>
                <w:tab w:val="center" w:pos="0"/>
              </w:tabs>
              <w:rPr>
                <w:rFonts w:ascii="Calibri" w:hAnsi="Calibri"/>
                <w:b/>
              </w:rPr>
            </w:pPr>
            <w:r w:rsidRPr="008D1DFB">
              <w:rPr>
                <w:rFonts w:ascii="Calibri" w:hAnsi="Calibri"/>
                <w:b/>
              </w:rPr>
              <w:t>SEN</w:t>
            </w:r>
          </w:p>
        </w:tc>
        <w:tc>
          <w:tcPr>
            <w:tcW w:w="1134" w:type="dxa"/>
            <w:gridSpan w:val="2"/>
            <w:shd w:val="clear" w:color="auto" w:fill="auto"/>
          </w:tcPr>
          <w:p w14:paraId="2248F66A" w14:textId="77777777" w:rsidR="004B6387" w:rsidRDefault="004B6387" w:rsidP="004B6387">
            <w:pPr>
              <w:tabs>
                <w:tab w:val="center" w:pos="0"/>
              </w:tabs>
              <w:rPr>
                <w:rFonts w:ascii="Calibri" w:hAnsi="Calibri"/>
                <w:b/>
              </w:rPr>
            </w:pPr>
            <w:r>
              <w:rPr>
                <w:rFonts w:ascii="Calibri" w:hAnsi="Calibri"/>
                <w:b/>
              </w:rPr>
              <w:t>National</w:t>
            </w:r>
          </w:p>
          <w:p w14:paraId="13E6279C" w14:textId="6421F315" w:rsidR="00E00CFC" w:rsidRPr="00251042" w:rsidRDefault="004B6387" w:rsidP="004B6387">
            <w:pPr>
              <w:tabs>
                <w:tab w:val="center" w:pos="0"/>
              </w:tabs>
              <w:rPr>
                <w:rFonts w:ascii="Calibri" w:hAnsi="Calibri"/>
                <w:b/>
              </w:rPr>
            </w:pPr>
            <w:r>
              <w:rPr>
                <w:rFonts w:ascii="Calibri" w:hAnsi="Calibri"/>
                <w:b/>
              </w:rPr>
              <w:t>All/SEN</w:t>
            </w:r>
          </w:p>
        </w:tc>
        <w:tc>
          <w:tcPr>
            <w:tcW w:w="3227" w:type="dxa"/>
            <w:gridSpan w:val="7"/>
            <w:shd w:val="clear" w:color="auto" w:fill="auto"/>
          </w:tcPr>
          <w:p w14:paraId="7F8A3661" w14:textId="77777777" w:rsidR="00E00CFC" w:rsidRPr="00251042" w:rsidRDefault="00E00CFC" w:rsidP="00215FB2">
            <w:pPr>
              <w:tabs>
                <w:tab w:val="center" w:pos="0"/>
              </w:tabs>
              <w:ind w:left="704"/>
              <w:rPr>
                <w:rFonts w:ascii="Calibri" w:hAnsi="Calibri"/>
                <w:b/>
              </w:rPr>
            </w:pPr>
            <w:r w:rsidRPr="00251042">
              <w:rPr>
                <w:rFonts w:ascii="Calibri" w:hAnsi="Calibri"/>
                <w:b/>
              </w:rPr>
              <w:t xml:space="preserve">Comment </w:t>
            </w:r>
          </w:p>
        </w:tc>
      </w:tr>
      <w:tr w:rsidR="00A77931" w:rsidRPr="00A743B0" w14:paraId="7F215F67" w14:textId="77777777" w:rsidTr="266D1218">
        <w:tc>
          <w:tcPr>
            <w:tcW w:w="1365" w:type="dxa"/>
            <w:gridSpan w:val="2"/>
            <w:shd w:val="clear" w:color="auto" w:fill="auto"/>
          </w:tcPr>
          <w:p w14:paraId="7F2ACA93" w14:textId="77777777" w:rsidR="00A77931" w:rsidRPr="00A743B0" w:rsidRDefault="00A77931" w:rsidP="00215FB2">
            <w:pPr>
              <w:tabs>
                <w:tab w:val="center" w:pos="0"/>
              </w:tabs>
              <w:rPr>
                <w:rFonts w:ascii="Calibri" w:hAnsi="Calibri"/>
              </w:rPr>
            </w:pPr>
            <w:r>
              <w:rPr>
                <w:rFonts w:ascii="Calibri" w:hAnsi="Calibri"/>
              </w:rPr>
              <w:t xml:space="preserve">Reading </w:t>
            </w:r>
          </w:p>
        </w:tc>
        <w:tc>
          <w:tcPr>
            <w:tcW w:w="1153" w:type="dxa"/>
            <w:gridSpan w:val="4"/>
            <w:shd w:val="clear" w:color="auto" w:fill="auto"/>
          </w:tcPr>
          <w:p w14:paraId="27AA5F91" w14:textId="4BDDB6A9" w:rsidR="00A77931" w:rsidRPr="008D1DFB" w:rsidRDefault="00A77931" w:rsidP="00215FB2">
            <w:pPr>
              <w:tabs>
                <w:tab w:val="center" w:pos="0"/>
              </w:tabs>
              <w:rPr>
                <w:rFonts w:ascii="Calibri" w:hAnsi="Calibri"/>
                <w:b/>
                <w:sz w:val="22"/>
              </w:rPr>
            </w:pPr>
            <w:r>
              <w:rPr>
                <w:rFonts w:ascii="Calibri" w:hAnsi="Calibri"/>
                <w:b/>
                <w:sz w:val="22"/>
              </w:rPr>
              <w:t>45%</w:t>
            </w:r>
          </w:p>
        </w:tc>
        <w:tc>
          <w:tcPr>
            <w:tcW w:w="1134" w:type="dxa"/>
            <w:gridSpan w:val="3"/>
            <w:shd w:val="clear" w:color="auto" w:fill="auto"/>
          </w:tcPr>
          <w:p w14:paraId="4E210262" w14:textId="2DB2275B" w:rsidR="00A77931" w:rsidRPr="00842A03" w:rsidRDefault="00A77931" w:rsidP="00215FB2">
            <w:pPr>
              <w:tabs>
                <w:tab w:val="center" w:pos="0"/>
              </w:tabs>
              <w:rPr>
                <w:rFonts w:ascii="Calibri" w:hAnsi="Calibri"/>
                <w:sz w:val="22"/>
              </w:rPr>
            </w:pPr>
            <w:r>
              <w:rPr>
                <w:rFonts w:ascii="Calibri" w:hAnsi="Calibri"/>
                <w:sz w:val="22"/>
              </w:rPr>
              <w:t>0%</w:t>
            </w:r>
          </w:p>
        </w:tc>
        <w:tc>
          <w:tcPr>
            <w:tcW w:w="1276" w:type="dxa"/>
            <w:gridSpan w:val="3"/>
            <w:shd w:val="clear" w:color="auto" w:fill="auto"/>
          </w:tcPr>
          <w:p w14:paraId="63655918" w14:textId="3AAA23FA" w:rsidR="00A77931" w:rsidRPr="00842A03" w:rsidRDefault="00A77931" w:rsidP="00215FB2">
            <w:pPr>
              <w:tabs>
                <w:tab w:val="center" w:pos="0"/>
              </w:tabs>
              <w:rPr>
                <w:rFonts w:ascii="Calibri" w:hAnsi="Calibri"/>
                <w:sz w:val="22"/>
              </w:rPr>
            </w:pPr>
            <w:r>
              <w:rPr>
                <w:rFonts w:ascii="Calibri" w:hAnsi="Calibri"/>
                <w:sz w:val="22"/>
              </w:rPr>
              <w:t>62%</w:t>
            </w:r>
          </w:p>
        </w:tc>
        <w:tc>
          <w:tcPr>
            <w:tcW w:w="1134" w:type="dxa"/>
            <w:gridSpan w:val="2"/>
            <w:shd w:val="clear" w:color="auto" w:fill="auto"/>
          </w:tcPr>
          <w:p w14:paraId="4217D259" w14:textId="749E87F0" w:rsidR="00A77931" w:rsidRPr="00842A03" w:rsidRDefault="00A77931" w:rsidP="00215FB2">
            <w:pPr>
              <w:tabs>
                <w:tab w:val="center" w:pos="0"/>
              </w:tabs>
              <w:jc w:val="center"/>
              <w:rPr>
                <w:rFonts w:ascii="Calibri" w:hAnsi="Calibri"/>
                <w:sz w:val="22"/>
              </w:rPr>
            </w:pPr>
            <w:r>
              <w:rPr>
                <w:rFonts w:ascii="Calibri" w:hAnsi="Calibri"/>
                <w:sz w:val="22"/>
              </w:rPr>
              <w:t>N/A</w:t>
            </w:r>
          </w:p>
        </w:tc>
        <w:tc>
          <w:tcPr>
            <w:tcW w:w="3227" w:type="dxa"/>
            <w:gridSpan w:val="7"/>
            <w:vMerge w:val="restart"/>
            <w:shd w:val="clear" w:color="auto" w:fill="auto"/>
          </w:tcPr>
          <w:p w14:paraId="3B0D3FBA" w14:textId="77777777" w:rsidR="00A77931" w:rsidRDefault="00A77931" w:rsidP="00B55CF2">
            <w:pPr>
              <w:tabs>
                <w:tab w:val="center" w:pos="0"/>
              </w:tabs>
              <w:ind w:left="704"/>
              <w:rPr>
                <w:rFonts w:ascii="Calibri" w:hAnsi="Calibri"/>
                <w:b/>
              </w:rPr>
            </w:pPr>
            <w:r>
              <w:rPr>
                <w:rFonts w:ascii="Calibri" w:hAnsi="Calibri"/>
                <w:b/>
              </w:rPr>
              <w:t>Results as of March 2020.</w:t>
            </w:r>
          </w:p>
          <w:p w14:paraId="26ED7800" w14:textId="2FEC9FCD" w:rsidR="00A77931" w:rsidRPr="00842A03" w:rsidRDefault="00A77931" w:rsidP="00B55CF2">
            <w:pPr>
              <w:tabs>
                <w:tab w:val="center" w:pos="0"/>
              </w:tabs>
              <w:ind w:left="704"/>
              <w:rPr>
                <w:rFonts w:ascii="Calibri" w:hAnsi="Calibri"/>
                <w:sz w:val="22"/>
              </w:rPr>
            </w:pPr>
            <w:r>
              <w:rPr>
                <w:rFonts w:ascii="Calibri" w:hAnsi="Calibri"/>
                <w:b/>
              </w:rPr>
              <w:t xml:space="preserve">Full year not complete due to </w:t>
            </w:r>
            <w:proofErr w:type="spellStart"/>
            <w:r>
              <w:rPr>
                <w:rFonts w:ascii="Calibri" w:hAnsi="Calibri"/>
                <w:b/>
              </w:rPr>
              <w:t>Covid</w:t>
            </w:r>
            <w:proofErr w:type="spellEnd"/>
            <w:r>
              <w:rPr>
                <w:rFonts w:ascii="Calibri" w:hAnsi="Calibri"/>
                <w:b/>
              </w:rPr>
              <w:t xml:space="preserve"> 19 therefore no national data available.</w:t>
            </w:r>
          </w:p>
        </w:tc>
      </w:tr>
      <w:tr w:rsidR="00A77931" w:rsidRPr="00A743B0" w14:paraId="11B0AE65" w14:textId="77777777" w:rsidTr="266D1218">
        <w:tc>
          <w:tcPr>
            <w:tcW w:w="1365" w:type="dxa"/>
            <w:gridSpan w:val="2"/>
            <w:shd w:val="clear" w:color="auto" w:fill="auto"/>
          </w:tcPr>
          <w:p w14:paraId="3E55F698" w14:textId="77777777" w:rsidR="00A77931" w:rsidRPr="00A743B0" w:rsidRDefault="00A77931" w:rsidP="00215FB2">
            <w:pPr>
              <w:tabs>
                <w:tab w:val="center" w:pos="0"/>
              </w:tabs>
              <w:rPr>
                <w:rFonts w:ascii="Calibri" w:hAnsi="Calibri"/>
              </w:rPr>
            </w:pPr>
            <w:r>
              <w:rPr>
                <w:rFonts w:ascii="Calibri" w:hAnsi="Calibri"/>
              </w:rPr>
              <w:t>Writing</w:t>
            </w:r>
          </w:p>
        </w:tc>
        <w:tc>
          <w:tcPr>
            <w:tcW w:w="1153" w:type="dxa"/>
            <w:gridSpan w:val="4"/>
            <w:shd w:val="clear" w:color="auto" w:fill="auto"/>
          </w:tcPr>
          <w:p w14:paraId="02E1E895" w14:textId="44650419" w:rsidR="00A77931" w:rsidRPr="008D1DFB" w:rsidRDefault="00A77931" w:rsidP="00215FB2">
            <w:pPr>
              <w:tabs>
                <w:tab w:val="center" w:pos="0"/>
              </w:tabs>
              <w:rPr>
                <w:rFonts w:ascii="Calibri" w:hAnsi="Calibri"/>
                <w:b/>
                <w:sz w:val="22"/>
              </w:rPr>
            </w:pPr>
            <w:r>
              <w:rPr>
                <w:rFonts w:ascii="Calibri" w:hAnsi="Calibri"/>
                <w:b/>
                <w:sz w:val="22"/>
              </w:rPr>
              <w:t>38%</w:t>
            </w:r>
          </w:p>
        </w:tc>
        <w:tc>
          <w:tcPr>
            <w:tcW w:w="1134" w:type="dxa"/>
            <w:gridSpan w:val="3"/>
            <w:shd w:val="clear" w:color="auto" w:fill="auto"/>
          </w:tcPr>
          <w:p w14:paraId="2FA45AEC" w14:textId="2B1C9F1F" w:rsidR="00A77931" w:rsidRPr="00842A03" w:rsidRDefault="00A77931" w:rsidP="00215FB2">
            <w:pPr>
              <w:tabs>
                <w:tab w:val="center" w:pos="0"/>
              </w:tabs>
              <w:rPr>
                <w:rFonts w:ascii="Calibri" w:hAnsi="Calibri"/>
                <w:sz w:val="22"/>
              </w:rPr>
            </w:pPr>
            <w:r>
              <w:rPr>
                <w:rFonts w:ascii="Calibri" w:hAnsi="Calibri"/>
                <w:sz w:val="22"/>
              </w:rPr>
              <w:t>0%</w:t>
            </w:r>
          </w:p>
        </w:tc>
        <w:tc>
          <w:tcPr>
            <w:tcW w:w="1276" w:type="dxa"/>
            <w:gridSpan w:val="3"/>
            <w:shd w:val="clear" w:color="auto" w:fill="auto"/>
          </w:tcPr>
          <w:p w14:paraId="4F40CB74" w14:textId="36532551" w:rsidR="00A77931" w:rsidRPr="00842A03" w:rsidRDefault="00A77931" w:rsidP="00215FB2">
            <w:pPr>
              <w:tabs>
                <w:tab w:val="center" w:pos="0"/>
              </w:tabs>
              <w:rPr>
                <w:rFonts w:ascii="Calibri" w:hAnsi="Calibri"/>
                <w:sz w:val="22"/>
              </w:rPr>
            </w:pPr>
            <w:r>
              <w:rPr>
                <w:rFonts w:ascii="Calibri" w:hAnsi="Calibri"/>
                <w:sz w:val="22"/>
              </w:rPr>
              <w:t>52%</w:t>
            </w:r>
          </w:p>
        </w:tc>
        <w:tc>
          <w:tcPr>
            <w:tcW w:w="1134" w:type="dxa"/>
            <w:gridSpan w:val="2"/>
            <w:shd w:val="clear" w:color="auto" w:fill="auto"/>
          </w:tcPr>
          <w:p w14:paraId="03CA0912" w14:textId="10FAE760" w:rsidR="00A77931" w:rsidRPr="00842A03" w:rsidRDefault="00A77931" w:rsidP="00215FB2">
            <w:pPr>
              <w:tabs>
                <w:tab w:val="center" w:pos="0"/>
              </w:tabs>
              <w:jc w:val="center"/>
              <w:rPr>
                <w:rFonts w:ascii="Calibri" w:hAnsi="Calibri"/>
                <w:sz w:val="22"/>
              </w:rPr>
            </w:pPr>
            <w:r>
              <w:rPr>
                <w:rFonts w:ascii="Calibri" w:hAnsi="Calibri"/>
                <w:sz w:val="22"/>
              </w:rPr>
              <w:t>N/A</w:t>
            </w:r>
          </w:p>
        </w:tc>
        <w:tc>
          <w:tcPr>
            <w:tcW w:w="3227" w:type="dxa"/>
            <w:gridSpan w:val="7"/>
            <w:vMerge/>
            <w:shd w:val="clear" w:color="auto" w:fill="auto"/>
          </w:tcPr>
          <w:p w14:paraId="78CAA88A" w14:textId="2A2550A7" w:rsidR="00A77931" w:rsidRPr="00842A03" w:rsidRDefault="00A77931" w:rsidP="00B55CF2">
            <w:pPr>
              <w:tabs>
                <w:tab w:val="center" w:pos="0"/>
              </w:tabs>
              <w:ind w:left="704"/>
              <w:rPr>
                <w:rFonts w:ascii="Calibri" w:hAnsi="Calibri"/>
                <w:sz w:val="22"/>
              </w:rPr>
            </w:pPr>
          </w:p>
        </w:tc>
      </w:tr>
      <w:tr w:rsidR="00A77931" w:rsidRPr="00A743B0" w14:paraId="2D4DB2A3" w14:textId="77777777" w:rsidTr="266D1218">
        <w:tc>
          <w:tcPr>
            <w:tcW w:w="1365" w:type="dxa"/>
            <w:gridSpan w:val="2"/>
            <w:shd w:val="clear" w:color="auto" w:fill="auto"/>
          </w:tcPr>
          <w:p w14:paraId="421F20B3" w14:textId="77777777" w:rsidR="00A77931" w:rsidRPr="00A743B0" w:rsidRDefault="00A77931" w:rsidP="00215FB2">
            <w:pPr>
              <w:tabs>
                <w:tab w:val="center" w:pos="0"/>
              </w:tabs>
              <w:rPr>
                <w:rFonts w:ascii="Calibri" w:hAnsi="Calibri"/>
              </w:rPr>
            </w:pPr>
            <w:proofErr w:type="spellStart"/>
            <w:r>
              <w:rPr>
                <w:rFonts w:ascii="Calibri" w:hAnsi="Calibri"/>
              </w:rPr>
              <w:t>Maths</w:t>
            </w:r>
            <w:proofErr w:type="spellEnd"/>
            <w:r>
              <w:rPr>
                <w:rFonts w:ascii="Calibri" w:hAnsi="Calibri"/>
              </w:rPr>
              <w:t xml:space="preserve"> </w:t>
            </w:r>
          </w:p>
        </w:tc>
        <w:tc>
          <w:tcPr>
            <w:tcW w:w="1153" w:type="dxa"/>
            <w:gridSpan w:val="4"/>
            <w:shd w:val="clear" w:color="auto" w:fill="auto"/>
          </w:tcPr>
          <w:p w14:paraId="3F363BDC" w14:textId="399C7F5E" w:rsidR="00A77931" w:rsidRPr="008D1DFB" w:rsidRDefault="00A77931" w:rsidP="00215FB2">
            <w:pPr>
              <w:tabs>
                <w:tab w:val="center" w:pos="0"/>
              </w:tabs>
              <w:rPr>
                <w:rFonts w:ascii="Calibri" w:hAnsi="Calibri"/>
                <w:b/>
                <w:sz w:val="22"/>
              </w:rPr>
            </w:pPr>
            <w:r>
              <w:rPr>
                <w:rFonts w:ascii="Calibri" w:hAnsi="Calibri"/>
                <w:b/>
                <w:sz w:val="22"/>
              </w:rPr>
              <w:t>59%</w:t>
            </w:r>
          </w:p>
        </w:tc>
        <w:tc>
          <w:tcPr>
            <w:tcW w:w="1134" w:type="dxa"/>
            <w:gridSpan w:val="3"/>
            <w:shd w:val="clear" w:color="auto" w:fill="auto"/>
          </w:tcPr>
          <w:p w14:paraId="1EA32FAE" w14:textId="35CA8904" w:rsidR="00A77931" w:rsidRPr="00842A03" w:rsidRDefault="00A77931" w:rsidP="00215FB2">
            <w:pPr>
              <w:tabs>
                <w:tab w:val="center" w:pos="0"/>
              </w:tabs>
              <w:rPr>
                <w:rFonts w:ascii="Calibri" w:hAnsi="Calibri"/>
                <w:sz w:val="22"/>
              </w:rPr>
            </w:pPr>
            <w:r>
              <w:rPr>
                <w:rFonts w:ascii="Calibri" w:hAnsi="Calibri"/>
                <w:sz w:val="22"/>
              </w:rPr>
              <w:t>17%</w:t>
            </w:r>
          </w:p>
        </w:tc>
        <w:tc>
          <w:tcPr>
            <w:tcW w:w="1276" w:type="dxa"/>
            <w:gridSpan w:val="3"/>
            <w:shd w:val="clear" w:color="auto" w:fill="auto"/>
          </w:tcPr>
          <w:p w14:paraId="7568E7FF" w14:textId="22E5A81A" w:rsidR="00A77931" w:rsidRPr="00842A03" w:rsidRDefault="00A77931" w:rsidP="00215FB2">
            <w:pPr>
              <w:tabs>
                <w:tab w:val="center" w:pos="0"/>
              </w:tabs>
              <w:rPr>
                <w:rFonts w:ascii="Calibri" w:hAnsi="Calibri"/>
                <w:sz w:val="22"/>
              </w:rPr>
            </w:pPr>
            <w:r>
              <w:rPr>
                <w:rFonts w:ascii="Calibri" w:hAnsi="Calibri"/>
                <w:sz w:val="22"/>
              </w:rPr>
              <w:t>76%</w:t>
            </w:r>
          </w:p>
        </w:tc>
        <w:tc>
          <w:tcPr>
            <w:tcW w:w="1134" w:type="dxa"/>
            <w:gridSpan w:val="2"/>
            <w:shd w:val="clear" w:color="auto" w:fill="auto"/>
          </w:tcPr>
          <w:p w14:paraId="54990DE8" w14:textId="7943C8BA" w:rsidR="00A77931" w:rsidRPr="00842A03" w:rsidRDefault="00A77931" w:rsidP="00215FB2">
            <w:pPr>
              <w:tabs>
                <w:tab w:val="center" w:pos="0"/>
              </w:tabs>
              <w:jc w:val="center"/>
              <w:rPr>
                <w:rFonts w:ascii="Calibri" w:hAnsi="Calibri"/>
                <w:sz w:val="22"/>
              </w:rPr>
            </w:pPr>
            <w:r>
              <w:rPr>
                <w:rFonts w:ascii="Calibri" w:hAnsi="Calibri"/>
                <w:sz w:val="22"/>
              </w:rPr>
              <w:t>N/A</w:t>
            </w:r>
          </w:p>
        </w:tc>
        <w:tc>
          <w:tcPr>
            <w:tcW w:w="3227" w:type="dxa"/>
            <w:gridSpan w:val="7"/>
            <w:vMerge/>
            <w:shd w:val="clear" w:color="auto" w:fill="auto"/>
          </w:tcPr>
          <w:p w14:paraId="0EB76942" w14:textId="6E6F02F7" w:rsidR="00A77931" w:rsidRPr="00842A03" w:rsidRDefault="00A77931" w:rsidP="00B55CF2">
            <w:pPr>
              <w:tabs>
                <w:tab w:val="center" w:pos="0"/>
              </w:tabs>
              <w:ind w:left="704"/>
              <w:rPr>
                <w:rFonts w:ascii="Calibri" w:hAnsi="Calibri"/>
                <w:sz w:val="22"/>
              </w:rPr>
            </w:pPr>
          </w:p>
        </w:tc>
      </w:tr>
      <w:tr w:rsidR="00A77931" w:rsidRPr="00A743B0" w14:paraId="30330F8E" w14:textId="77777777" w:rsidTr="266D1218">
        <w:tc>
          <w:tcPr>
            <w:tcW w:w="1365" w:type="dxa"/>
            <w:gridSpan w:val="2"/>
            <w:shd w:val="clear" w:color="auto" w:fill="auto"/>
          </w:tcPr>
          <w:p w14:paraId="077B7F4F" w14:textId="77777777" w:rsidR="00A77931" w:rsidRPr="00251042" w:rsidRDefault="00A77931" w:rsidP="00215FB2">
            <w:pPr>
              <w:tabs>
                <w:tab w:val="center" w:pos="0"/>
              </w:tabs>
              <w:rPr>
                <w:rFonts w:ascii="Calibri" w:hAnsi="Calibri"/>
                <w:b/>
              </w:rPr>
            </w:pPr>
            <w:r w:rsidRPr="00251042">
              <w:rPr>
                <w:rFonts w:ascii="Calibri" w:hAnsi="Calibri"/>
                <w:b/>
              </w:rPr>
              <w:t>KS2</w:t>
            </w:r>
          </w:p>
        </w:tc>
        <w:tc>
          <w:tcPr>
            <w:tcW w:w="1153" w:type="dxa"/>
            <w:gridSpan w:val="4"/>
            <w:shd w:val="clear" w:color="auto" w:fill="auto"/>
          </w:tcPr>
          <w:p w14:paraId="27CFA010" w14:textId="486A7035" w:rsidR="00A77931" w:rsidRPr="00251042" w:rsidRDefault="00A77931" w:rsidP="00215FB2">
            <w:pPr>
              <w:tabs>
                <w:tab w:val="center" w:pos="0"/>
              </w:tabs>
              <w:rPr>
                <w:rFonts w:ascii="Calibri" w:hAnsi="Calibri"/>
                <w:b/>
              </w:rPr>
            </w:pPr>
            <w:r w:rsidRPr="00251042">
              <w:rPr>
                <w:rFonts w:ascii="Calibri" w:hAnsi="Calibri"/>
                <w:b/>
              </w:rPr>
              <w:t>ALL</w:t>
            </w:r>
          </w:p>
        </w:tc>
        <w:tc>
          <w:tcPr>
            <w:tcW w:w="1134" w:type="dxa"/>
            <w:gridSpan w:val="3"/>
            <w:shd w:val="clear" w:color="auto" w:fill="auto"/>
          </w:tcPr>
          <w:p w14:paraId="633C5FA6" w14:textId="6751DFDC" w:rsidR="00A77931" w:rsidRPr="00251042" w:rsidRDefault="00A77931" w:rsidP="00215FB2">
            <w:pPr>
              <w:tabs>
                <w:tab w:val="center" w:pos="0"/>
              </w:tabs>
              <w:rPr>
                <w:rFonts w:ascii="Calibri" w:hAnsi="Calibri"/>
                <w:b/>
              </w:rPr>
            </w:pPr>
            <w:r w:rsidRPr="00251042">
              <w:rPr>
                <w:rFonts w:ascii="Calibri" w:hAnsi="Calibri"/>
                <w:b/>
              </w:rPr>
              <w:t>SEN</w:t>
            </w:r>
          </w:p>
          <w:p w14:paraId="1E2E5B58" w14:textId="77777777" w:rsidR="00A77931" w:rsidRPr="00251042" w:rsidRDefault="00A77931" w:rsidP="00215FB2">
            <w:pPr>
              <w:tabs>
                <w:tab w:val="center" w:pos="0"/>
              </w:tabs>
              <w:rPr>
                <w:rFonts w:ascii="Calibri" w:hAnsi="Calibri"/>
                <w:b/>
              </w:rPr>
            </w:pPr>
          </w:p>
        </w:tc>
        <w:tc>
          <w:tcPr>
            <w:tcW w:w="1276" w:type="dxa"/>
            <w:gridSpan w:val="3"/>
            <w:shd w:val="clear" w:color="auto" w:fill="auto"/>
          </w:tcPr>
          <w:p w14:paraId="7372F1FE" w14:textId="77777777" w:rsidR="00A77931" w:rsidRDefault="00A77931" w:rsidP="00215FB2">
            <w:pPr>
              <w:tabs>
                <w:tab w:val="center" w:pos="0"/>
              </w:tabs>
              <w:rPr>
                <w:rFonts w:ascii="Calibri" w:hAnsi="Calibri"/>
                <w:b/>
              </w:rPr>
            </w:pPr>
            <w:r w:rsidRPr="00251042">
              <w:rPr>
                <w:rFonts w:ascii="Calibri" w:hAnsi="Calibri"/>
                <w:b/>
              </w:rPr>
              <w:t xml:space="preserve">Non </w:t>
            </w:r>
          </w:p>
          <w:p w14:paraId="1BBA91DD" w14:textId="540C39DC" w:rsidR="00A77931" w:rsidRPr="00251042" w:rsidRDefault="00A77931" w:rsidP="00215FB2">
            <w:pPr>
              <w:tabs>
                <w:tab w:val="center" w:pos="0"/>
              </w:tabs>
              <w:rPr>
                <w:rFonts w:ascii="Calibri" w:hAnsi="Calibri"/>
                <w:b/>
              </w:rPr>
            </w:pPr>
            <w:r w:rsidRPr="00251042">
              <w:rPr>
                <w:rFonts w:ascii="Calibri" w:hAnsi="Calibri"/>
                <w:b/>
              </w:rPr>
              <w:t>SEN</w:t>
            </w:r>
          </w:p>
        </w:tc>
        <w:tc>
          <w:tcPr>
            <w:tcW w:w="1134" w:type="dxa"/>
            <w:gridSpan w:val="2"/>
            <w:shd w:val="clear" w:color="auto" w:fill="auto"/>
          </w:tcPr>
          <w:p w14:paraId="30C6A7A0" w14:textId="77777777" w:rsidR="00A77931" w:rsidRDefault="00A77931" w:rsidP="004B6387">
            <w:pPr>
              <w:tabs>
                <w:tab w:val="center" w:pos="0"/>
              </w:tabs>
              <w:rPr>
                <w:rFonts w:ascii="Calibri" w:hAnsi="Calibri"/>
                <w:b/>
              </w:rPr>
            </w:pPr>
            <w:r>
              <w:rPr>
                <w:rFonts w:ascii="Calibri" w:hAnsi="Calibri"/>
                <w:b/>
              </w:rPr>
              <w:t>National</w:t>
            </w:r>
          </w:p>
          <w:p w14:paraId="5F7A9709" w14:textId="501982DC" w:rsidR="00A77931" w:rsidRPr="00251042" w:rsidRDefault="00A77931" w:rsidP="004B6387">
            <w:pPr>
              <w:tabs>
                <w:tab w:val="center" w:pos="0"/>
              </w:tabs>
              <w:rPr>
                <w:rFonts w:ascii="Calibri" w:hAnsi="Calibri"/>
                <w:b/>
              </w:rPr>
            </w:pPr>
            <w:r>
              <w:rPr>
                <w:rFonts w:ascii="Calibri" w:hAnsi="Calibri"/>
                <w:b/>
              </w:rPr>
              <w:t>All/SEN</w:t>
            </w:r>
          </w:p>
        </w:tc>
        <w:tc>
          <w:tcPr>
            <w:tcW w:w="3227" w:type="dxa"/>
            <w:gridSpan w:val="7"/>
            <w:vMerge/>
            <w:shd w:val="clear" w:color="auto" w:fill="auto"/>
          </w:tcPr>
          <w:p w14:paraId="7D01269B" w14:textId="2C2CE908" w:rsidR="00A77931" w:rsidRPr="00251042" w:rsidRDefault="00A77931" w:rsidP="00215FB2">
            <w:pPr>
              <w:tabs>
                <w:tab w:val="center" w:pos="0"/>
              </w:tabs>
              <w:ind w:left="704"/>
              <w:rPr>
                <w:rFonts w:ascii="Calibri" w:hAnsi="Calibri"/>
                <w:b/>
              </w:rPr>
            </w:pPr>
          </w:p>
        </w:tc>
      </w:tr>
      <w:tr w:rsidR="00A77931" w:rsidRPr="00A743B0" w14:paraId="31A35FDC" w14:textId="77777777" w:rsidTr="266D1218">
        <w:tc>
          <w:tcPr>
            <w:tcW w:w="1365" w:type="dxa"/>
            <w:gridSpan w:val="2"/>
            <w:shd w:val="clear" w:color="auto" w:fill="auto"/>
          </w:tcPr>
          <w:p w14:paraId="31E88F2E" w14:textId="77777777" w:rsidR="00A77931" w:rsidRPr="00A743B0" w:rsidRDefault="00A77931" w:rsidP="00215FB2">
            <w:pPr>
              <w:tabs>
                <w:tab w:val="center" w:pos="0"/>
              </w:tabs>
              <w:rPr>
                <w:rFonts w:ascii="Calibri" w:hAnsi="Calibri"/>
              </w:rPr>
            </w:pPr>
            <w:r>
              <w:rPr>
                <w:rFonts w:ascii="Calibri" w:hAnsi="Calibri"/>
              </w:rPr>
              <w:t xml:space="preserve">Combined </w:t>
            </w:r>
          </w:p>
        </w:tc>
        <w:tc>
          <w:tcPr>
            <w:tcW w:w="1153" w:type="dxa"/>
            <w:gridSpan w:val="4"/>
            <w:shd w:val="clear" w:color="auto" w:fill="auto"/>
          </w:tcPr>
          <w:p w14:paraId="41C9B453" w14:textId="261999EA" w:rsidR="00A77931" w:rsidRPr="00DF5505" w:rsidRDefault="00A77931" w:rsidP="00215FB2">
            <w:pPr>
              <w:tabs>
                <w:tab w:val="center" w:pos="0"/>
              </w:tabs>
              <w:rPr>
                <w:rFonts w:ascii="Calibri" w:hAnsi="Calibri"/>
                <w:b/>
                <w:sz w:val="22"/>
              </w:rPr>
            </w:pPr>
            <w:r>
              <w:rPr>
                <w:rFonts w:ascii="Calibri" w:hAnsi="Calibri"/>
                <w:b/>
                <w:sz w:val="22"/>
              </w:rPr>
              <w:t>52%</w:t>
            </w:r>
          </w:p>
        </w:tc>
        <w:tc>
          <w:tcPr>
            <w:tcW w:w="1134" w:type="dxa"/>
            <w:gridSpan w:val="3"/>
            <w:shd w:val="clear" w:color="auto" w:fill="auto"/>
          </w:tcPr>
          <w:p w14:paraId="72179B1B" w14:textId="65599C5D" w:rsidR="00A77931" w:rsidRPr="00842A03" w:rsidRDefault="00A77931" w:rsidP="00215FB2">
            <w:pPr>
              <w:tabs>
                <w:tab w:val="center" w:pos="0"/>
              </w:tabs>
              <w:rPr>
                <w:rFonts w:ascii="Calibri" w:hAnsi="Calibri"/>
                <w:sz w:val="22"/>
              </w:rPr>
            </w:pPr>
            <w:r>
              <w:rPr>
                <w:rFonts w:ascii="Calibri" w:hAnsi="Calibri"/>
                <w:sz w:val="22"/>
              </w:rPr>
              <w:t>50%</w:t>
            </w:r>
          </w:p>
        </w:tc>
        <w:tc>
          <w:tcPr>
            <w:tcW w:w="1276" w:type="dxa"/>
            <w:gridSpan w:val="3"/>
            <w:shd w:val="clear" w:color="auto" w:fill="auto"/>
          </w:tcPr>
          <w:p w14:paraId="0EA65B8A" w14:textId="1D4B6814" w:rsidR="00A77931" w:rsidRPr="00842A03" w:rsidRDefault="00A77931" w:rsidP="00215FB2">
            <w:pPr>
              <w:tabs>
                <w:tab w:val="center" w:pos="0"/>
              </w:tabs>
              <w:rPr>
                <w:rFonts w:ascii="Calibri" w:hAnsi="Calibri"/>
                <w:sz w:val="22"/>
              </w:rPr>
            </w:pPr>
            <w:r>
              <w:rPr>
                <w:rFonts w:ascii="Calibri" w:hAnsi="Calibri"/>
                <w:sz w:val="22"/>
              </w:rPr>
              <w:t>55%</w:t>
            </w:r>
          </w:p>
        </w:tc>
        <w:tc>
          <w:tcPr>
            <w:tcW w:w="1134" w:type="dxa"/>
            <w:gridSpan w:val="2"/>
            <w:shd w:val="clear" w:color="auto" w:fill="auto"/>
          </w:tcPr>
          <w:p w14:paraId="1F127302" w14:textId="38787292" w:rsidR="00A77931" w:rsidRPr="00DF5505" w:rsidRDefault="00A77931" w:rsidP="00215FB2">
            <w:pPr>
              <w:tabs>
                <w:tab w:val="center" w:pos="0"/>
              </w:tabs>
              <w:rPr>
                <w:rFonts w:ascii="Calibri" w:hAnsi="Calibri"/>
                <w:b/>
                <w:sz w:val="22"/>
              </w:rPr>
            </w:pPr>
            <w:r>
              <w:rPr>
                <w:rFonts w:ascii="Calibri" w:hAnsi="Calibri"/>
                <w:sz w:val="22"/>
              </w:rPr>
              <w:t>N/A</w:t>
            </w:r>
          </w:p>
        </w:tc>
        <w:tc>
          <w:tcPr>
            <w:tcW w:w="3227" w:type="dxa"/>
            <w:gridSpan w:val="7"/>
            <w:vMerge/>
            <w:shd w:val="clear" w:color="auto" w:fill="auto"/>
          </w:tcPr>
          <w:p w14:paraId="21D2DE35" w14:textId="4785E464" w:rsidR="00A77931" w:rsidRPr="00842A03" w:rsidRDefault="00A77931" w:rsidP="00215FB2">
            <w:pPr>
              <w:tabs>
                <w:tab w:val="center" w:pos="0"/>
              </w:tabs>
              <w:rPr>
                <w:rFonts w:ascii="Calibri" w:hAnsi="Calibri"/>
                <w:sz w:val="22"/>
              </w:rPr>
            </w:pPr>
          </w:p>
        </w:tc>
      </w:tr>
      <w:tr w:rsidR="00A77931" w:rsidRPr="00A743B0" w14:paraId="5029800F" w14:textId="77777777" w:rsidTr="266D1218">
        <w:tc>
          <w:tcPr>
            <w:tcW w:w="1365" w:type="dxa"/>
            <w:gridSpan w:val="2"/>
            <w:shd w:val="clear" w:color="auto" w:fill="auto"/>
          </w:tcPr>
          <w:p w14:paraId="63A15522" w14:textId="77777777" w:rsidR="00A77931" w:rsidRPr="00A743B0" w:rsidRDefault="00A77931" w:rsidP="00215FB2">
            <w:pPr>
              <w:tabs>
                <w:tab w:val="center" w:pos="0"/>
              </w:tabs>
              <w:rPr>
                <w:rFonts w:ascii="Calibri" w:hAnsi="Calibri"/>
              </w:rPr>
            </w:pPr>
            <w:r>
              <w:rPr>
                <w:rFonts w:ascii="Calibri" w:hAnsi="Calibri"/>
              </w:rPr>
              <w:t xml:space="preserve">Reading </w:t>
            </w:r>
          </w:p>
        </w:tc>
        <w:tc>
          <w:tcPr>
            <w:tcW w:w="1153" w:type="dxa"/>
            <w:gridSpan w:val="4"/>
            <w:shd w:val="clear" w:color="auto" w:fill="auto"/>
          </w:tcPr>
          <w:p w14:paraId="3F4BEDDE" w14:textId="2C21FB88" w:rsidR="00A77931" w:rsidRPr="00A95B88" w:rsidRDefault="00A77931" w:rsidP="00215FB2">
            <w:pPr>
              <w:tabs>
                <w:tab w:val="center" w:pos="0"/>
              </w:tabs>
              <w:rPr>
                <w:rFonts w:ascii="Calibri" w:hAnsi="Calibri"/>
                <w:b/>
                <w:sz w:val="22"/>
              </w:rPr>
            </w:pPr>
            <w:r>
              <w:rPr>
                <w:rFonts w:ascii="Calibri" w:hAnsi="Calibri"/>
                <w:b/>
                <w:sz w:val="22"/>
              </w:rPr>
              <w:t>65%</w:t>
            </w:r>
          </w:p>
        </w:tc>
        <w:tc>
          <w:tcPr>
            <w:tcW w:w="1134" w:type="dxa"/>
            <w:gridSpan w:val="3"/>
            <w:shd w:val="clear" w:color="auto" w:fill="auto"/>
          </w:tcPr>
          <w:p w14:paraId="5EF1226E" w14:textId="1F4A56B4" w:rsidR="00A77931" w:rsidRPr="00842A03" w:rsidRDefault="00A77931" w:rsidP="00215FB2">
            <w:pPr>
              <w:tabs>
                <w:tab w:val="center" w:pos="0"/>
              </w:tabs>
              <w:rPr>
                <w:rFonts w:ascii="Calibri" w:hAnsi="Calibri"/>
                <w:sz w:val="22"/>
              </w:rPr>
            </w:pPr>
            <w:r>
              <w:rPr>
                <w:rFonts w:ascii="Calibri" w:hAnsi="Calibri"/>
                <w:sz w:val="22"/>
              </w:rPr>
              <w:t>50%</w:t>
            </w:r>
          </w:p>
        </w:tc>
        <w:tc>
          <w:tcPr>
            <w:tcW w:w="1276" w:type="dxa"/>
            <w:gridSpan w:val="3"/>
            <w:shd w:val="clear" w:color="auto" w:fill="auto"/>
          </w:tcPr>
          <w:p w14:paraId="63C2CC6C" w14:textId="0339D437" w:rsidR="00A77931" w:rsidRPr="00842A03" w:rsidRDefault="00A77931" w:rsidP="00215FB2">
            <w:pPr>
              <w:tabs>
                <w:tab w:val="center" w:pos="0"/>
              </w:tabs>
              <w:rPr>
                <w:rFonts w:ascii="Calibri" w:hAnsi="Calibri"/>
                <w:sz w:val="22"/>
              </w:rPr>
            </w:pPr>
            <w:r>
              <w:rPr>
                <w:rFonts w:ascii="Calibri" w:hAnsi="Calibri"/>
                <w:sz w:val="22"/>
              </w:rPr>
              <w:t>70%</w:t>
            </w:r>
          </w:p>
        </w:tc>
        <w:tc>
          <w:tcPr>
            <w:tcW w:w="1134" w:type="dxa"/>
            <w:gridSpan w:val="2"/>
            <w:shd w:val="clear" w:color="auto" w:fill="auto"/>
          </w:tcPr>
          <w:p w14:paraId="43292BBE" w14:textId="7FD00D32" w:rsidR="00A77931" w:rsidRPr="00842A03" w:rsidRDefault="00A77931" w:rsidP="00215FB2">
            <w:pPr>
              <w:tabs>
                <w:tab w:val="center" w:pos="0"/>
              </w:tabs>
              <w:jc w:val="center"/>
              <w:rPr>
                <w:rFonts w:ascii="Calibri" w:hAnsi="Calibri"/>
                <w:sz w:val="22"/>
              </w:rPr>
            </w:pPr>
            <w:r>
              <w:rPr>
                <w:rFonts w:ascii="Calibri" w:hAnsi="Calibri"/>
                <w:sz w:val="22"/>
              </w:rPr>
              <w:t>N/A</w:t>
            </w:r>
          </w:p>
        </w:tc>
        <w:tc>
          <w:tcPr>
            <w:tcW w:w="3227" w:type="dxa"/>
            <w:gridSpan w:val="7"/>
            <w:vMerge/>
            <w:shd w:val="clear" w:color="auto" w:fill="auto"/>
          </w:tcPr>
          <w:p w14:paraId="1D7FF011" w14:textId="7414948B" w:rsidR="00A77931" w:rsidRPr="00842A03" w:rsidRDefault="00A77931" w:rsidP="00215FB2">
            <w:pPr>
              <w:tabs>
                <w:tab w:val="center" w:pos="0"/>
              </w:tabs>
              <w:rPr>
                <w:rFonts w:ascii="Calibri" w:hAnsi="Calibri"/>
                <w:sz w:val="22"/>
              </w:rPr>
            </w:pPr>
          </w:p>
        </w:tc>
      </w:tr>
      <w:tr w:rsidR="00A77931" w:rsidRPr="00A743B0" w14:paraId="5C40A10B" w14:textId="77777777" w:rsidTr="266D1218">
        <w:tc>
          <w:tcPr>
            <w:tcW w:w="1365" w:type="dxa"/>
            <w:gridSpan w:val="2"/>
            <w:shd w:val="clear" w:color="auto" w:fill="auto"/>
          </w:tcPr>
          <w:p w14:paraId="6322AF04" w14:textId="77777777" w:rsidR="00A77931" w:rsidRPr="00A743B0" w:rsidRDefault="00A77931" w:rsidP="00215FB2">
            <w:pPr>
              <w:tabs>
                <w:tab w:val="center" w:pos="0"/>
              </w:tabs>
              <w:rPr>
                <w:rFonts w:ascii="Calibri" w:hAnsi="Calibri"/>
              </w:rPr>
            </w:pPr>
            <w:r>
              <w:rPr>
                <w:rFonts w:ascii="Calibri" w:hAnsi="Calibri"/>
              </w:rPr>
              <w:t>Writing</w:t>
            </w:r>
          </w:p>
        </w:tc>
        <w:tc>
          <w:tcPr>
            <w:tcW w:w="1153" w:type="dxa"/>
            <w:gridSpan w:val="4"/>
            <w:shd w:val="clear" w:color="auto" w:fill="auto"/>
          </w:tcPr>
          <w:p w14:paraId="44A1180D" w14:textId="5F217A44" w:rsidR="00A77931" w:rsidRPr="00A95B88" w:rsidRDefault="00A77931" w:rsidP="00215FB2">
            <w:pPr>
              <w:tabs>
                <w:tab w:val="center" w:pos="0"/>
              </w:tabs>
              <w:rPr>
                <w:rFonts w:ascii="Calibri" w:hAnsi="Calibri"/>
                <w:b/>
                <w:sz w:val="22"/>
              </w:rPr>
            </w:pPr>
            <w:r>
              <w:rPr>
                <w:rFonts w:ascii="Calibri" w:hAnsi="Calibri"/>
                <w:b/>
                <w:sz w:val="22"/>
              </w:rPr>
              <w:t>61%</w:t>
            </w:r>
          </w:p>
        </w:tc>
        <w:tc>
          <w:tcPr>
            <w:tcW w:w="1134" w:type="dxa"/>
            <w:gridSpan w:val="3"/>
            <w:shd w:val="clear" w:color="auto" w:fill="auto"/>
          </w:tcPr>
          <w:p w14:paraId="73247E44" w14:textId="5665BDA6" w:rsidR="00A77931" w:rsidRPr="00842A03" w:rsidRDefault="00A77931" w:rsidP="00215FB2">
            <w:pPr>
              <w:tabs>
                <w:tab w:val="center" w:pos="0"/>
              </w:tabs>
              <w:rPr>
                <w:rFonts w:ascii="Calibri" w:hAnsi="Calibri"/>
                <w:sz w:val="22"/>
              </w:rPr>
            </w:pPr>
            <w:r>
              <w:rPr>
                <w:rFonts w:ascii="Calibri" w:hAnsi="Calibri"/>
                <w:sz w:val="22"/>
              </w:rPr>
              <w:t>50%</w:t>
            </w:r>
          </w:p>
        </w:tc>
        <w:tc>
          <w:tcPr>
            <w:tcW w:w="1276" w:type="dxa"/>
            <w:gridSpan w:val="3"/>
            <w:shd w:val="clear" w:color="auto" w:fill="auto"/>
          </w:tcPr>
          <w:p w14:paraId="5A0CE4D9" w14:textId="021BCC03" w:rsidR="00A77931" w:rsidRPr="00842A03" w:rsidRDefault="00A77931" w:rsidP="00215FB2">
            <w:pPr>
              <w:tabs>
                <w:tab w:val="center" w:pos="0"/>
              </w:tabs>
              <w:rPr>
                <w:rFonts w:ascii="Calibri" w:hAnsi="Calibri"/>
                <w:sz w:val="22"/>
              </w:rPr>
            </w:pPr>
            <w:r>
              <w:rPr>
                <w:rFonts w:ascii="Calibri" w:hAnsi="Calibri"/>
                <w:sz w:val="22"/>
              </w:rPr>
              <w:t>65%</w:t>
            </w:r>
          </w:p>
        </w:tc>
        <w:tc>
          <w:tcPr>
            <w:tcW w:w="1134" w:type="dxa"/>
            <w:gridSpan w:val="2"/>
            <w:shd w:val="clear" w:color="auto" w:fill="auto"/>
          </w:tcPr>
          <w:p w14:paraId="3BB43345" w14:textId="6B974646" w:rsidR="00A77931" w:rsidRPr="00842A03" w:rsidRDefault="00A77931" w:rsidP="00215FB2">
            <w:pPr>
              <w:tabs>
                <w:tab w:val="center" w:pos="0"/>
              </w:tabs>
              <w:jc w:val="center"/>
              <w:rPr>
                <w:rFonts w:ascii="Calibri" w:hAnsi="Calibri"/>
                <w:sz w:val="22"/>
              </w:rPr>
            </w:pPr>
            <w:r>
              <w:rPr>
                <w:rFonts w:ascii="Calibri" w:hAnsi="Calibri"/>
                <w:sz w:val="22"/>
              </w:rPr>
              <w:t>N/A</w:t>
            </w:r>
          </w:p>
        </w:tc>
        <w:tc>
          <w:tcPr>
            <w:tcW w:w="3227" w:type="dxa"/>
            <w:gridSpan w:val="7"/>
            <w:vMerge/>
            <w:shd w:val="clear" w:color="auto" w:fill="auto"/>
          </w:tcPr>
          <w:p w14:paraId="0B1FC120" w14:textId="12F6A2BA" w:rsidR="00A77931" w:rsidRPr="00842A03" w:rsidRDefault="00A77931" w:rsidP="00215FB2">
            <w:pPr>
              <w:tabs>
                <w:tab w:val="center" w:pos="0"/>
              </w:tabs>
              <w:rPr>
                <w:rFonts w:ascii="Calibri" w:hAnsi="Calibri"/>
                <w:sz w:val="22"/>
              </w:rPr>
            </w:pPr>
          </w:p>
        </w:tc>
      </w:tr>
      <w:tr w:rsidR="00A77931" w:rsidRPr="00A743B0" w14:paraId="6C739676" w14:textId="77777777" w:rsidTr="266D1218">
        <w:tc>
          <w:tcPr>
            <w:tcW w:w="1365" w:type="dxa"/>
            <w:gridSpan w:val="2"/>
            <w:shd w:val="clear" w:color="auto" w:fill="auto"/>
          </w:tcPr>
          <w:p w14:paraId="366F1A95" w14:textId="77777777" w:rsidR="00A77931" w:rsidRPr="00A743B0" w:rsidRDefault="00A77931" w:rsidP="00215FB2">
            <w:pPr>
              <w:tabs>
                <w:tab w:val="center" w:pos="0"/>
              </w:tabs>
              <w:rPr>
                <w:rFonts w:ascii="Calibri" w:hAnsi="Calibri"/>
              </w:rPr>
            </w:pPr>
            <w:proofErr w:type="spellStart"/>
            <w:r>
              <w:rPr>
                <w:rFonts w:ascii="Calibri" w:hAnsi="Calibri"/>
              </w:rPr>
              <w:t>Maths</w:t>
            </w:r>
            <w:proofErr w:type="spellEnd"/>
            <w:r>
              <w:rPr>
                <w:rFonts w:ascii="Calibri" w:hAnsi="Calibri"/>
              </w:rPr>
              <w:t xml:space="preserve"> </w:t>
            </w:r>
          </w:p>
        </w:tc>
        <w:tc>
          <w:tcPr>
            <w:tcW w:w="1153" w:type="dxa"/>
            <w:gridSpan w:val="4"/>
            <w:shd w:val="clear" w:color="auto" w:fill="auto"/>
          </w:tcPr>
          <w:p w14:paraId="5F5B9C12" w14:textId="3CD1C162" w:rsidR="00A77931" w:rsidRPr="00A95B88" w:rsidRDefault="00A77931" w:rsidP="00215FB2">
            <w:pPr>
              <w:tabs>
                <w:tab w:val="center" w:pos="0"/>
              </w:tabs>
              <w:rPr>
                <w:rFonts w:ascii="Calibri" w:hAnsi="Calibri"/>
                <w:b/>
                <w:sz w:val="22"/>
              </w:rPr>
            </w:pPr>
            <w:r>
              <w:rPr>
                <w:rFonts w:ascii="Calibri" w:hAnsi="Calibri"/>
                <w:b/>
                <w:sz w:val="22"/>
              </w:rPr>
              <w:t>52%</w:t>
            </w:r>
          </w:p>
        </w:tc>
        <w:tc>
          <w:tcPr>
            <w:tcW w:w="1134" w:type="dxa"/>
            <w:gridSpan w:val="3"/>
            <w:shd w:val="clear" w:color="auto" w:fill="auto"/>
          </w:tcPr>
          <w:p w14:paraId="587F457D" w14:textId="2B9678DE" w:rsidR="00A77931" w:rsidRPr="00842A03" w:rsidRDefault="00A77931" w:rsidP="00215FB2">
            <w:pPr>
              <w:tabs>
                <w:tab w:val="center" w:pos="0"/>
              </w:tabs>
              <w:rPr>
                <w:rFonts w:ascii="Calibri" w:hAnsi="Calibri"/>
                <w:sz w:val="22"/>
              </w:rPr>
            </w:pPr>
            <w:r>
              <w:rPr>
                <w:rFonts w:ascii="Calibri" w:hAnsi="Calibri"/>
                <w:sz w:val="22"/>
              </w:rPr>
              <w:t>50%</w:t>
            </w:r>
          </w:p>
        </w:tc>
        <w:tc>
          <w:tcPr>
            <w:tcW w:w="1276" w:type="dxa"/>
            <w:gridSpan w:val="3"/>
            <w:shd w:val="clear" w:color="auto" w:fill="auto"/>
          </w:tcPr>
          <w:p w14:paraId="2599BC48" w14:textId="18704A4B" w:rsidR="00A77931" w:rsidRPr="00842A03" w:rsidRDefault="00A77931" w:rsidP="00215FB2">
            <w:pPr>
              <w:tabs>
                <w:tab w:val="center" w:pos="0"/>
              </w:tabs>
              <w:rPr>
                <w:rFonts w:ascii="Calibri" w:hAnsi="Calibri"/>
                <w:sz w:val="22"/>
              </w:rPr>
            </w:pPr>
            <w:r>
              <w:rPr>
                <w:rFonts w:ascii="Calibri" w:hAnsi="Calibri"/>
                <w:sz w:val="22"/>
              </w:rPr>
              <w:t>55%</w:t>
            </w:r>
          </w:p>
        </w:tc>
        <w:tc>
          <w:tcPr>
            <w:tcW w:w="1134" w:type="dxa"/>
            <w:gridSpan w:val="2"/>
            <w:shd w:val="clear" w:color="auto" w:fill="auto"/>
          </w:tcPr>
          <w:p w14:paraId="15D8D0E7" w14:textId="256FE93C" w:rsidR="00A77931" w:rsidRPr="00842A03" w:rsidRDefault="00A77931" w:rsidP="00215FB2">
            <w:pPr>
              <w:tabs>
                <w:tab w:val="center" w:pos="0"/>
              </w:tabs>
              <w:jc w:val="center"/>
              <w:rPr>
                <w:rFonts w:ascii="Calibri" w:hAnsi="Calibri"/>
                <w:sz w:val="22"/>
              </w:rPr>
            </w:pPr>
            <w:r>
              <w:rPr>
                <w:rFonts w:ascii="Calibri" w:hAnsi="Calibri"/>
                <w:sz w:val="22"/>
              </w:rPr>
              <w:t>N/A</w:t>
            </w:r>
          </w:p>
        </w:tc>
        <w:tc>
          <w:tcPr>
            <w:tcW w:w="3227" w:type="dxa"/>
            <w:gridSpan w:val="7"/>
            <w:vMerge/>
            <w:shd w:val="clear" w:color="auto" w:fill="auto"/>
          </w:tcPr>
          <w:p w14:paraId="39D2F0FB" w14:textId="3B636E8B" w:rsidR="00A77931" w:rsidRPr="00842A03" w:rsidRDefault="00A77931" w:rsidP="00215FB2">
            <w:pPr>
              <w:tabs>
                <w:tab w:val="center" w:pos="0"/>
              </w:tabs>
              <w:rPr>
                <w:rFonts w:ascii="Calibri" w:hAnsi="Calibri"/>
                <w:sz w:val="22"/>
              </w:rPr>
            </w:pPr>
          </w:p>
        </w:tc>
      </w:tr>
      <w:tr w:rsidR="00E00CFC" w:rsidRPr="00A743B0" w14:paraId="1E87C5E0" w14:textId="77777777" w:rsidTr="266D1218">
        <w:tc>
          <w:tcPr>
            <w:tcW w:w="1365" w:type="dxa"/>
            <w:gridSpan w:val="2"/>
            <w:shd w:val="clear" w:color="auto" w:fill="auto"/>
          </w:tcPr>
          <w:p w14:paraId="5C1F91F0" w14:textId="77777777" w:rsidR="00E00CFC" w:rsidRDefault="00E00CFC" w:rsidP="00215FB2">
            <w:pPr>
              <w:tabs>
                <w:tab w:val="center" w:pos="0"/>
              </w:tabs>
              <w:rPr>
                <w:rFonts w:ascii="Calibri" w:hAnsi="Calibri"/>
                <w:b/>
              </w:rPr>
            </w:pPr>
            <w:r w:rsidRPr="00A743B0">
              <w:rPr>
                <w:rFonts w:ascii="Calibri" w:hAnsi="Calibri"/>
                <w:b/>
              </w:rPr>
              <w:t>Progress</w:t>
            </w:r>
          </w:p>
          <w:p w14:paraId="422E8B70" w14:textId="77C0BAE4" w:rsidR="00E00CFC" w:rsidRPr="00A743B0" w:rsidRDefault="00E00CFC" w:rsidP="00215FB2">
            <w:pPr>
              <w:tabs>
                <w:tab w:val="center" w:pos="0"/>
              </w:tabs>
              <w:rPr>
                <w:rFonts w:ascii="Calibri" w:hAnsi="Calibri"/>
                <w:b/>
              </w:rPr>
            </w:pPr>
            <w:r>
              <w:rPr>
                <w:rFonts w:ascii="Calibri" w:hAnsi="Calibri"/>
                <w:b/>
              </w:rPr>
              <w:t>KS</w:t>
            </w:r>
            <w:r w:rsidR="004B6387">
              <w:rPr>
                <w:rFonts w:ascii="Calibri" w:hAnsi="Calibri"/>
                <w:b/>
              </w:rPr>
              <w:t>1 to KS2</w:t>
            </w:r>
          </w:p>
        </w:tc>
        <w:tc>
          <w:tcPr>
            <w:tcW w:w="1153" w:type="dxa"/>
            <w:gridSpan w:val="4"/>
            <w:shd w:val="clear" w:color="auto" w:fill="auto"/>
          </w:tcPr>
          <w:p w14:paraId="0EA82D12" w14:textId="01392AFC" w:rsidR="00E00CFC" w:rsidRPr="00251042" w:rsidRDefault="00E00CFC" w:rsidP="00215FB2">
            <w:pPr>
              <w:tabs>
                <w:tab w:val="center" w:pos="0"/>
              </w:tabs>
              <w:rPr>
                <w:rFonts w:ascii="Calibri" w:hAnsi="Calibri"/>
                <w:b/>
              </w:rPr>
            </w:pPr>
            <w:r w:rsidRPr="00251042">
              <w:rPr>
                <w:rFonts w:ascii="Calibri" w:hAnsi="Calibri"/>
                <w:b/>
              </w:rPr>
              <w:t>ALL</w:t>
            </w:r>
          </w:p>
          <w:p w14:paraId="64D5B5CC" w14:textId="77777777" w:rsidR="00E00CFC" w:rsidRPr="00251042" w:rsidRDefault="00E00CFC" w:rsidP="00215FB2">
            <w:pPr>
              <w:tabs>
                <w:tab w:val="center" w:pos="0"/>
              </w:tabs>
              <w:rPr>
                <w:rFonts w:ascii="Calibri" w:hAnsi="Calibri"/>
                <w:b/>
              </w:rPr>
            </w:pPr>
          </w:p>
        </w:tc>
        <w:tc>
          <w:tcPr>
            <w:tcW w:w="1134" w:type="dxa"/>
            <w:gridSpan w:val="3"/>
            <w:shd w:val="clear" w:color="auto" w:fill="auto"/>
          </w:tcPr>
          <w:p w14:paraId="75AC3E07" w14:textId="77777777" w:rsidR="00E00CFC" w:rsidRDefault="00E00CFC" w:rsidP="00215FB2">
            <w:pPr>
              <w:tabs>
                <w:tab w:val="center" w:pos="0"/>
              </w:tabs>
              <w:rPr>
                <w:rFonts w:ascii="Calibri" w:hAnsi="Calibri"/>
                <w:b/>
              </w:rPr>
            </w:pPr>
            <w:r w:rsidRPr="00251042">
              <w:rPr>
                <w:rFonts w:ascii="Calibri" w:hAnsi="Calibri"/>
                <w:b/>
              </w:rPr>
              <w:t>SEN</w:t>
            </w:r>
          </w:p>
          <w:p w14:paraId="6BD49A76" w14:textId="6C3E8699" w:rsidR="00E00CFC" w:rsidRPr="00251042" w:rsidRDefault="00E00CFC" w:rsidP="00215FB2">
            <w:pPr>
              <w:tabs>
                <w:tab w:val="center" w:pos="0"/>
              </w:tabs>
              <w:rPr>
                <w:rFonts w:ascii="Calibri" w:hAnsi="Calibri"/>
                <w:b/>
              </w:rPr>
            </w:pPr>
            <w:r>
              <w:rPr>
                <w:rFonts w:ascii="Calibri" w:hAnsi="Calibri"/>
                <w:b/>
              </w:rPr>
              <w:t>EHCP</w:t>
            </w:r>
          </w:p>
          <w:p w14:paraId="56368DE3" w14:textId="77777777" w:rsidR="00E00CFC" w:rsidRPr="00251042" w:rsidRDefault="00E00CFC" w:rsidP="00215FB2">
            <w:pPr>
              <w:tabs>
                <w:tab w:val="center" w:pos="0"/>
              </w:tabs>
              <w:rPr>
                <w:rFonts w:ascii="Calibri" w:hAnsi="Calibri"/>
                <w:b/>
              </w:rPr>
            </w:pPr>
          </w:p>
        </w:tc>
        <w:tc>
          <w:tcPr>
            <w:tcW w:w="1276" w:type="dxa"/>
            <w:gridSpan w:val="3"/>
            <w:shd w:val="clear" w:color="auto" w:fill="auto"/>
          </w:tcPr>
          <w:p w14:paraId="05EE2266" w14:textId="77777777" w:rsidR="00E00CFC" w:rsidRDefault="00E00CFC" w:rsidP="00215FB2">
            <w:pPr>
              <w:tabs>
                <w:tab w:val="center" w:pos="0"/>
              </w:tabs>
              <w:rPr>
                <w:rFonts w:ascii="Calibri" w:hAnsi="Calibri"/>
                <w:b/>
              </w:rPr>
            </w:pPr>
            <w:r>
              <w:rPr>
                <w:rFonts w:ascii="Calibri" w:hAnsi="Calibri"/>
                <w:b/>
              </w:rPr>
              <w:t>SEN</w:t>
            </w:r>
          </w:p>
          <w:p w14:paraId="1BAA49DF" w14:textId="33E00B09" w:rsidR="00E00CFC" w:rsidRPr="00251042" w:rsidRDefault="00E00CFC" w:rsidP="00215FB2">
            <w:pPr>
              <w:tabs>
                <w:tab w:val="center" w:pos="0"/>
              </w:tabs>
              <w:rPr>
                <w:rFonts w:ascii="Calibri" w:hAnsi="Calibri"/>
                <w:b/>
              </w:rPr>
            </w:pPr>
            <w:r>
              <w:rPr>
                <w:rFonts w:ascii="Calibri" w:hAnsi="Calibri"/>
                <w:b/>
              </w:rPr>
              <w:t>Support</w:t>
            </w:r>
          </w:p>
        </w:tc>
        <w:tc>
          <w:tcPr>
            <w:tcW w:w="1134" w:type="dxa"/>
            <w:gridSpan w:val="2"/>
            <w:shd w:val="clear" w:color="auto" w:fill="auto"/>
          </w:tcPr>
          <w:p w14:paraId="6EE0A6EE" w14:textId="77777777" w:rsidR="00E00CFC" w:rsidRDefault="00E00CFC" w:rsidP="00215FB2">
            <w:pPr>
              <w:tabs>
                <w:tab w:val="center" w:pos="0"/>
              </w:tabs>
              <w:rPr>
                <w:rFonts w:ascii="Calibri" w:hAnsi="Calibri"/>
                <w:b/>
              </w:rPr>
            </w:pPr>
            <w:r w:rsidRPr="00251042">
              <w:rPr>
                <w:rFonts w:ascii="Calibri" w:hAnsi="Calibri"/>
                <w:b/>
              </w:rPr>
              <w:t xml:space="preserve">Non </w:t>
            </w:r>
          </w:p>
          <w:p w14:paraId="3B70FE22" w14:textId="4E7C7753" w:rsidR="00E00CFC" w:rsidRPr="00251042" w:rsidRDefault="00E00CFC" w:rsidP="00215FB2">
            <w:pPr>
              <w:tabs>
                <w:tab w:val="center" w:pos="0"/>
              </w:tabs>
              <w:rPr>
                <w:rFonts w:ascii="Calibri" w:hAnsi="Calibri"/>
                <w:b/>
              </w:rPr>
            </w:pPr>
            <w:r w:rsidRPr="00251042">
              <w:rPr>
                <w:rFonts w:ascii="Calibri" w:hAnsi="Calibri"/>
                <w:b/>
              </w:rPr>
              <w:t>SEN</w:t>
            </w:r>
          </w:p>
        </w:tc>
        <w:tc>
          <w:tcPr>
            <w:tcW w:w="1134" w:type="dxa"/>
            <w:gridSpan w:val="3"/>
            <w:shd w:val="clear" w:color="auto" w:fill="auto"/>
          </w:tcPr>
          <w:p w14:paraId="007F6D0E" w14:textId="77777777" w:rsidR="004B6387" w:rsidRDefault="00E00CFC" w:rsidP="00215FB2">
            <w:pPr>
              <w:tabs>
                <w:tab w:val="center" w:pos="0"/>
              </w:tabs>
              <w:rPr>
                <w:rFonts w:ascii="Calibri" w:hAnsi="Calibri"/>
                <w:b/>
              </w:rPr>
            </w:pPr>
            <w:r>
              <w:rPr>
                <w:rFonts w:ascii="Calibri" w:hAnsi="Calibri"/>
                <w:b/>
              </w:rPr>
              <w:t>Nation</w:t>
            </w:r>
            <w:r w:rsidR="004B6387">
              <w:rPr>
                <w:rFonts w:ascii="Calibri" w:hAnsi="Calibri"/>
                <w:b/>
              </w:rPr>
              <w:t>al</w:t>
            </w:r>
          </w:p>
          <w:p w14:paraId="78D239FC" w14:textId="5291CF28" w:rsidR="004B6387" w:rsidRPr="00251042" w:rsidRDefault="004B6387" w:rsidP="00215FB2">
            <w:pPr>
              <w:tabs>
                <w:tab w:val="center" w:pos="0"/>
              </w:tabs>
              <w:rPr>
                <w:rFonts w:ascii="Calibri" w:hAnsi="Calibri"/>
                <w:b/>
              </w:rPr>
            </w:pPr>
            <w:r>
              <w:rPr>
                <w:rFonts w:ascii="Calibri" w:hAnsi="Calibri"/>
                <w:b/>
              </w:rPr>
              <w:t>All/SEN</w:t>
            </w:r>
          </w:p>
        </w:tc>
        <w:tc>
          <w:tcPr>
            <w:tcW w:w="2093" w:type="dxa"/>
            <w:gridSpan w:val="4"/>
            <w:shd w:val="clear" w:color="auto" w:fill="auto"/>
          </w:tcPr>
          <w:p w14:paraId="34077E5F" w14:textId="77777777" w:rsidR="00E00CFC" w:rsidRPr="00251042" w:rsidRDefault="00E00CFC" w:rsidP="00215FB2">
            <w:pPr>
              <w:tabs>
                <w:tab w:val="center" w:pos="0"/>
              </w:tabs>
              <w:ind w:left="704"/>
              <w:rPr>
                <w:rFonts w:ascii="Calibri" w:hAnsi="Calibri"/>
                <w:b/>
              </w:rPr>
            </w:pPr>
            <w:r w:rsidRPr="00251042">
              <w:rPr>
                <w:rFonts w:ascii="Calibri" w:hAnsi="Calibri"/>
                <w:b/>
              </w:rPr>
              <w:t>Comment</w:t>
            </w:r>
          </w:p>
        </w:tc>
      </w:tr>
      <w:tr w:rsidR="00E00CFC" w:rsidRPr="00A743B0" w14:paraId="37D4FDAE" w14:textId="77777777" w:rsidTr="266D1218">
        <w:tc>
          <w:tcPr>
            <w:tcW w:w="1365" w:type="dxa"/>
            <w:gridSpan w:val="2"/>
            <w:shd w:val="clear" w:color="auto" w:fill="auto"/>
          </w:tcPr>
          <w:p w14:paraId="59BEE12A" w14:textId="77777777" w:rsidR="00E00CFC" w:rsidRPr="00A743B0" w:rsidRDefault="00E00CFC" w:rsidP="00215FB2">
            <w:pPr>
              <w:tabs>
                <w:tab w:val="center" w:pos="0"/>
              </w:tabs>
              <w:rPr>
                <w:rFonts w:ascii="Calibri" w:hAnsi="Calibri"/>
              </w:rPr>
            </w:pPr>
            <w:r>
              <w:rPr>
                <w:rFonts w:ascii="Calibri" w:hAnsi="Calibri"/>
              </w:rPr>
              <w:t xml:space="preserve">Reading </w:t>
            </w:r>
          </w:p>
        </w:tc>
        <w:tc>
          <w:tcPr>
            <w:tcW w:w="1153" w:type="dxa"/>
            <w:gridSpan w:val="4"/>
            <w:shd w:val="clear" w:color="auto" w:fill="auto"/>
          </w:tcPr>
          <w:p w14:paraId="0AD0EA58" w14:textId="7FBDE95D" w:rsidR="00E00CFC" w:rsidRPr="00842A03" w:rsidRDefault="00DE292D" w:rsidP="00215FB2">
            <w:pPr>
              <w:tabs>
                <w:tab w:val="center" w:pos="0"/>
              </w:tabs>
              <w:jc w:val="center"/>
              <w:rPr>
                <w:rFonts w:ascii="Calibri" w:hAnsi="Calibri"/>
                <w:b/>
                <w:sz w:val="22"/>
              </w:rPr>
            </w:pPr>
            <w:r>
              <w:rPr>
                <w:rFonts w:ascii="Calibri" w:hAnsi="Calibri"/>
                <w:b/>
                <w:sz w:val="22"/>
              </w:rPr>
              <w:t>-17</w:t>
            </w:r>
          </w:p>
        </w:tc>
        <w:tc>
          <w:tcPr>
            <w:tcW w:w="1134" w:type="dxa"/>
            <w:gridSpan w:val="3"/>
            <w:shd w:val="clear" w:color="auto" w:fill="auto"/>
          </w:tcPr>
          <w:p w14:paraId="0BBADC88" w14:textId="4D9628A3" w:rsidR="00E00CFC" w:rsidRPr="00842A03" w:rsidRDefault="00DE292D" w:rsidP="00215FB2">
            <w:pPr>
              <w:tabs>
                <w:tab w:val="center" w:pos="0"/>
              </w:tabs>
              <w:jc w:val="center"/>
              <w:rPr>
                <w:rFonts w:ascii="Calibri" w:hAnsi="Calibri"/>
                <w:b/>
                <w:sz w:val="22"/>
              </w:rPr>
            </w:pPr>
            <w:r>
              <w:rPr>
                <w:rFonts w:ascii="Calibri" w:hAnsi="Calibri"/>
                <w:b/>
                <w:sz w:val="22"/>
              </w:rPr>
              <w:t>-4</w:t>
            </w:r>
          </w:p>
        </w:tc>
        <w:tc>
          <w:tcPr>
            <w:tcW w:w="1276" w:type="dxa"/>
            <w:gridSpan w:val="3"/>
            <w:shd w:val="clear" w:color="auto" w:fill="auto"/>
          </w:tcPr>
          <w:p w14:paraId="1AAB077A" w14:textId="050FCC23" w:rsidR="00E00CFC" w:rsidRPr="00842A03" w:rsidRDefault="00DE292D" w:rsidP="00215FB2">
            <w:pPr>
              <w:tabs>
                <w:tab w:val="center" w:pos="0"/>
              </w:tabs>
              <w:jc w:val="center"/>
              <w:rPr>
                <w:rFonts w:ascii="Calibri" w:hAnsi="Calibri"/>
                <w:b/>
                <w:sz w:val="22"/>
              </w:rPr>
            </w:pPr>
            <w:r>
              <w:rPr>
                <w:rFonts w:ascii="Calibri" w:hAnsi="Calibri"/>
                <w:b/>
                <w:sz w:val="22"/>
              </w:rPr>
              <w:t>-21</w:t>
            </w:r>
          </w:p>
        </w:tc>
        <w:tc>
          <w:tcPr>
            <w:tcW w:w="1134" w:type="dxa"/>
            <w:gridSpan w:val="2"/>
            <w:shd w:val="clear" w:color="auto" w:fill="auto"/>
          </w:tcPr>
          <w:p w14:paraId="2E4AA465" w14:textId="26B775A1" w:rsidR="00E00CFC" w:rsidRPr="00842A03" w:rsidRDefault="00DE292D" w:rsidP="00215FB2">
            <w:pPr>
              <w:tabs>
                <w:tab w:val="center" w:pos="0"/>
              </w:tabs>
              <w:jc w:val="center"/>
              <w:rPr>
                <w:rFonts w:ascii="Calibri" w:hAnsi="Calibri"/>
                <w:b/>
                <w:sz w:val="22"/>
              </w:rPr>
            </w:pPr>
            <w:r>
              <w:rPr>
                <w:rFonts w:ascii="Calibri" w:hAnsi="Calibri"/>
                <w:b/>
                <w:sz w:val="22"/>
              </w:rPr>
              <w:t>-18</w:t>
            </w:r>
          </w:p>
        </w:tc>
        <w:tc>
          <w:tcPr>
            <w:tcW w:w="1134" w:type="dxa"/>
            <w:gridSpan w:val="3"/>
            <w:shd w:val="clear" w:color="auto" w:fill="auto"/>
          </w:tcPr>
          <w:p w14:paraId="00917EB4" w14:textId="6BB8A710" w:rsidR="00E00CFC" w:rsidRPr="00842A03" w:rsidRDefault="00DE292D" w:rsidP="00215FB2">
            <w:pPr>
              <w:tabs>
                <w:tab w:val="center" w:pos="0"/>
              </w:tabs>
              <w:jc w:val="center"/>
              <w:rPr>
                <w:rFonts w:ascii="Calibri" w:hAnsi="Calibri"/>
                <w:b/>
                <w:sz w:val="22"/>
              </w:rPr>
            </w:pPr>
            <w:r>
              <w:rPr>
                <w:rFonts w:ascii="Calibri" w:hAnsi="Calibri"/>
                <w:b/>
                <w:sz w:val="22"/>
              </w:rPr>
              <w:t>N/A</w:t>
            </w:r>
          </w:p>
        </w:tc>
        <w:tc>
          <w:tcPr>
            <w:tcW w:w="2093" w:type="dxa"/>
            <w:gridSpan w:val="4"/>
            <w:shd w:val="clear" w:color="auto" w:fill="auto"/>
          </w:tcPr>
          <w:p w14:paraId="68B661DB" w14:textId="17FA9B79" w:rsidR="00E00CFC" w:rsidRPr="00842A03" w:rsidRDefault="00E00CFC" w:rsidP="00215FB2">
            <w:pPr>
              <w:tabs>
                <w:tab w:val="center" w:pos="0"/>
              </w:tabs>
              <w:rPr>
                <w:rFonts w:ascii="Calibri" w:hAnsi="Calibri"/>
                <w:b/>
                <w:sz w:val="22"/>
              </w:rPr>
            </w:pPr>
          </w:p>
        </w:tc>
      </w:tr>
      <w:tr w:rsidR="00E00CFC" w:rsidRPr="00A743B0" w14:paraId="3314A3AE" w14:textId="77777777" w:rsidTr="266D1218">
        <w:tc>
          <w:tcPr>
            <w:tcW w:w="1365" w:type="dxa"/>
            <w:gridSpan w:val="2"/>
            <w:shd w:val="clear" w:color="auto" w:fill="auto"/>
          </w:tcPr>
          <w:p w14:paraId="0114C977" w14:textId="77777777" w:rsidR="00E00CFC" w:rsidRPr="00A743B0" w:rsidRDefault="00E00CFC" w:rsidP="00215FB2">
            <w:pPr>
              <w:tabs>
                <w:tab w:val="center" w:pos="0"/>
              </w:tabs>
              <w:rPr>
                <w:rFonts w:ascii="Calibri" w:hAnsi="Calibri"/>
              </w:rPr>
            </w:pPr>
            <w:r>
              <w:rPr>
                <w:rFonts w:ascii="Calibri" w:hAnsi="Calibri"/>
              </w:rPr>
              <w:t>Writing</w:t>
            </w:r>
          </w:p>
        </w:tc>
        <w:tc>
          <w:tcPr>
            <w:tcW w:w="1153" w:type="dxa"/>
            <w:gridSpan w:val="4"/>
            <w:shd w:val="clear" w:color="auto" w:fill="auto"/>
          </w:tcPr>
          <w:p w14:paraId="15819820" w14:textId="46105E36" w:rsidR="00E00CFC" w:rsidRPr="00842A03" w:rsidRDefault="00DE292D" w:rsidP="00215FB2">
            <w:pPr>
              <w:tabs>
                <w:tab w:val="center" w:pos="0"/>
              </w:tabs>
              <w:jc w:val="center"/>
              <w:rPr>
                <w:rFonts w:ascii="Calibri" w:hAnsi="Calibri"/>
                <w:b/>
                <w:sz w:val="22"/>
              </w:rPr>
            </w:pPr>
            <w:r>
              <w:rPr>
                <w:rFonts w:ascii="Calibri" w:hAnsi="Calibri"/>
                <w:b/>
                <w:sz w:val="22"/>
              </w:rPr>
              <w:t>-19</w:t>
            </w:r>
          </w:p>
        </w:tc>
        <w:tc>
          <w:tcPr>
            <w:tcW w:w="1134" w:type="dxa"/>
            <w:gridSpan w:val="3"/>
            <w:shd w:val="clear" w:color="auto" w:fill="auto"/>
          </w:tcPr>
          <w:p w14:paraId="27B5B874" w14:textId="49B3DEAC" w:rsidR="00E00CFC" w:rsidRPr="00842A03" w:rsidRDefault="00DE292D" w:rsidP="00215FB2">
            <w:pPr>
              <w:tabs>
                <w:tab w:val="center" w:pos="0"/>
              </w:tabs>
              <w:jc w:val="center"/>
              <w:rPr>
                <w:rFonts w:ascii="Calibri" w:hAnsi="Calibri"/>
                <w:b/>
                <w:sz w:val="22"/>
              </w:rPr>
            </w:pPr>
            <w:r>
              <w:rPr>
                <w:rFonts w:ascii="Calibri" w:hAnsi="Calibri"/>
                <w:b/>
                <w:sz w:val="22"/>
              </w:rPr>
              <w:t>-1</w:t>
            </w:r>
          </w:p>
        </w:tc>
        <w:tc>
          <w:tcPr>
            <w:tcW w:w="1276" w:type="dxa"/>
            <w:gridSpan w:val="3"/>
            <w:shd w:val="clear" w:color="auto" w:fill="auto"/>
          </w:tcPr>
          <w:p w14:paraId="0171FB4B" w14:textId="5234EA6C" w:rsidR="00E00CFC" w:rsidRPr="00842A03" w:rsidRDefault="00DE292D" w:rsidP="00215FB2">
            <w:pPr>
              <w:tabs>
                <w:tab w:val="center" w:pos="0"/>
              </w:tabs>
              <w:jc w:val="center"/>
              <w:rPr>
                <w:rFonts w:ascii="Calibri" w:hAnsi="Calibri"/>
                <w:b/>
                <w:sz w:val="22"/>
              </w:rPr>
            </w:pPr>
            <w:r>
              <w:rPr>
                <w:rFonts w:ascii="Calibri" w:hAnsi="Calibri"/>
                <w:b/>
                <w:sz w:val="22"/>
              </w:rPr>
              <w:t>-18</w:t>
            </w:r>
          </w:p>
        </w:tc>
        <w:tc>
          <w:tcPr>
            <w:tcW w:w="1134" w:type="dxa"/>
            <w:gridSpan w:val="2"/>
            <w:shd w:val="clear" w:color="auto" w:fill="auto"/>
          </w:tcPr>
          <w:p w14:paraId="0CC23079" w14:textId="14A589D7" w:rsidR="00E00CFC" w:rsidRPr="00842A03" w:rsidRDefault="00DE292D" w:rsidP="00215FB2">
            <w:pPr>
              <w:tabs>
                <w:tab w:val="center" w:pos="0"/>
              </w:tabs>
              <w:jc w:val="center"/>
              <w:rPr>
                <w:rFonts w:ascii="Calibri" w:hAnsi="Calibri"/>
                <w:b/>
                <w:sz w:val="22"/>
              </w:rPr>
            </w:pPr>
            <w:r>
              <w:rPr>
                <w:rFonts w:ascii="Calibri" w:hAnsi="Calibri"/>
                <w:b/>
                <w:sz w:val="22"/>
              </w:rPr>
              <w:t>-20</w:t>
            </w:r>
          </w:p>
        </w:tc>
        <w:tc>
          <w:tcPr>
            <w:tcW w:w="1134" w:type="dxa"/>
            <w:gridSpan w:val="3"/>
            <w:shd w:val="clear" w:color="auto" w:fill="auto"/>
          </w:tcPr>
          <w:p w14:paraId="10CA40FB" w14:textId="10A9993E" w:rsidR="00E00CFC" w:rsidRPr="00842A03" w:rsidRDefault="00DE292D" w:rsidP="00215FB2">
            <w:pPr>
              <w:tabs>
                <w:tab w:val="center" w:pos="0"/>
              </w:tabs>
              <w:jc w:val="center"/>
              <w:rPr>
                <w:rFonts w:ascii="Calibri" w:hAnsi="Calibri"/>
                <w:b/>
                <w:sz w:val="22"/>
              </w:rPr>
            </w:pPr>
            <w:r>
              <w:rPr>
                <w:rFonts w:ascii="Calibri" w:hAnsi="Calibri"/>
                <w:b/>
                <w:sz w:val="22"/>
              </w:rPr>
              <w:t>N/A</w:t>
            </w:r>
          </w:p>
        </w:tc>
        <w:tc>
          <w:tcPr>
            <w:tcW w:w="2093" w:type="dxa"/>
            <w:gridSpan w:val="4"/>
            <w:shd w:val="clear" w:color="auto" w:fill="auto"/>
          </w:tcPr>
          <w:p w14:paraId="3A2B8831" w14:textId="4B9F9363" w:rsidR="00E00CFC" w:rsidRPr="00842A03" w:rsidRDefault="00E00CFC" w:rsidP="00215FB2">
            <w:pPr>
              <w:tabs>
                <w:tab w:val="center" w:pos="0"/>
              </w:tabs>
              <w:rPr>
                <w:rFonts w:ascii="Calibri" w:hAnsi="Calibri"/>
                <w:b/>
                <w:sz w:val="22"/>
              </w:rPr>
            </w:pPr>
          </w:p>
        </w:tc>
      </w:tr>
      <w:tr w:rsidR="00E00CFC" w:rsidRPr="00A743B0" w14:paraId="67D8C791" w14:textId="77777777" w:rsidTr="266D1218">
        <w:tc>
          <w:tcPr>
            <w:tcW w:w="1365" w:type="dxa"/>
            <w:gridSpan w:val="2"/>
            <w:shd w:val="clear" w:color="auto" w:fill="auto"/>
          </w:tcPr>
          <w:p w14:paraId="39D828EC" w14:textId="77777777" w:rsidR="00E00CFC" w:rsidRPr="00A743B0" w:rsidRDefault="00E00CFC" w:rsidP="00215FB2">
            <w:pPr>
              <w:tabs>
                <w:tab w:val="center" w:pos="0"/>
              </w:tabs>
              <w:rPr>
                <w:rFonts w:ascii="Calibri" w:hAnsi="Calibri"/>
              </w:rPr>
            </w:pPr>
            <w:proofErr w:type="spellStart"/>
            <w:r>
              <w:rPr>
                <w:rFonts w:ascii="Calibri" w:hAnsi="Calibri"/>
              </w:rPr>
              <w:t>Maths</w:t>
            </w:r>
            <w:proofErr w:type="spellEnd"/>
            <w:r>
              <w:rPr>
                <w:rFonts w:ascii="Calibri" w:hAnsi="Calibri"/>
              </w:rPr>
              <w:t xml:space="preserve"> </w:t>
            </w:r>
          </w:p>
        </w:tc>
        <w:tc>
          <w:tcPr>
            <w:tcW w:w="1153" w:type="dxa"/>
            <w:gridSpan w:val="4"/>
            <w:shd w:val="clear" w:color="auto" w:fill="auto"/>
          </w:tcPr>
          <w:p w14:paraId="34A6AFFD" w14:textId="0ADADAB7" w:rsidR="00E00CFC" w:rsidRPr="00842A03" w:rsidRDefault="00DE292D" w:rsidP="00215FB2">
            <w:pPr>
              <w:tabs>
                <w:tab w:val="center" w:pos="0"/>
              </w:tabs>
              <w:jc w:val="center"/>
              <w:rPr>
                <w:rFonts w:ascii="Calibri" w:hAnsi="Calibri"/>
                <w:b/>
                <w:sz w:val="22"/>
              </w:rPr>
            </w:pPr>
            <w:r>
              <w:rPr>
                <w:rFonts w:ascii="Calibri" w:hAnsi="Calibri"/>
                <w:b/>
                <w:sz w:val="22"/>
              </w:rPr>
              <w:t>-29</w:t>
            </w:r>
          </w:p>
        </w:tc>
        <w:tc>
          <w:tcPr>
            <w:tcW w:w="1134" w:type="dxa"/>
            <w:gridSpan w:val="3"/>
            <w:shd w:val="clear" w:color="auto" w:fill="auto"/>
          </w:tcPr>
          <w:p w14:paraId="79BA56F9" w14:textId="2EE915DD" w:rsidR="00E00CFC" w:rsidRPr="00842A03" w:rsidRDefault="00DE292D" w:rsidP="00215FB2">
            <w:pPr>
              <w:tabs>
                <w:tab w:val="center" w:pos="0"/>
              </w:tabs>
              <w:jc w:val="center"/>
              <w:rPr>
                <w:rFonts w:ascii="Calibri" w:hAnsi="Calibri"/>
                <w:b/>
                <w:sz w:val="22"/>
              </w:rPr>
            </w:pPr>
            <w:r>
              <w:rPr>
                <w:rFonts w:ascii="Calibri" w:hAnsi="Calibri"/>
                <w:b/>
                <w:sz w:val="22"/>
              </w:rPr>
              <w:t>-4</w:t>
            </w:r>
          </w:p>
        </w:tc>
        <w:tc>
          <w:tcPr>
            <w:tcW w:w="1276" w:type="dxa"/>
            <w:gridSpan w:val="3"/>
            <w:shd w:val="clear" w:color="auto" w:fill="auto"/>
          </w:tcPr>
          <w:p w14:paraId="7CA77508" w14:textId="3154BF7E" w:rsidR="00E00CFC" w:rsidRPr="00842A03" w:rsidRDefault="00DE292D" w:rsidP="00215FB2">
            <w:pPr>
              <w:tabs>
                <w:tab w:val="center" w:pos="0"/>
              </w:tabs>
              <w:jc w:val="center"/>
              <w:rPr>
                <w:rFonts w:ascii="Calibri" w:hAnsi="Calibri"/>
                <w:b/>
                <w:sz w:val="22"/>
              </w:rPr>
            </w:pPr>
            <w:r>
              <w:rPr>
                <w:rFonts w:ascii="Calibri" w:hAnsi="Calibri"/>
                <w:b/>
                <w:sz w:val="22"/>
              </w:rPr>
              <w:t>-18</w:t>
            </w:r>
          </w:p>
        </w:tc>
        <w:tc>
          <w:tcPr>
            <w:tcW w:w="1134" w:type="dxa"/>
            <w:gridSpan w:val="2"/>
            <w:shd w:val="clear" w:color="auto" w:fill="auto"/>
          </w:tcPr>
          <w:p w14:paraId="3F41A75F" w14:textId="143AAC97" w:rsidR="00E00CFC" w:rsidRPr="00842A03" w:rsidRDefault="00DE292D" w:rsidP="00215FB2">
            <w:pPr>
              <w:tabs>
                <w:tab w:val="center" w:pos="0"/>
              </w:tabs>
              <w:jc w:val="center"/>
              <w:rPr>
                <w:rFonts w:ascii="Calibri" w:hAnsi="Calibri"/>
                <w:b/>
                <w:sz w:val="22"/>
              </w:rPr>
            </w:pPr>
            <w:r>
              <w:rPr>
                <w:rFonts w:ascii="Calibri" w:hAnsi="Calibri"/>
                <w:b/>
                <w:sz w:val="22"/>
              </w:rPr>
              <w:t>-31</w:t>
            </w:r>
          </w:p>
        </w:tc>
        <w:tc>
          <w:tcPr>
            <w:tcW w:w="1134" w:type="dxa"/>
            <w:gridSpan w:val="3"/>
            <w:shd w:val="clear" w:color="auto" w:fill="auto"/>
          </w:tcPr>
          <w:p w14:paraId="54BEBDE7" w14:textId="255ACFA4" w:rsidR="00E00CFC" w:rsidRPr="00842A03" w:rsidRDefault="00E00CFC" w:rsidP="00215FB2">
            <w:pPr>
              <w:tabs>
                <w:tab w:val="center" w:pos="0"/>
              </w:tabs>
              <w:jc w:val="center"/>
              <w:rPr>
                <w:rFonts w:ascii="Calibri" w:hAnsi="Calibri"/>
                <w:b/>
                <w:sz w:val="22"/>
              </w:rPr>
            </w:pPr>
          </w:p>
        </w:tc>
        <w:tc>
          <w:tcPr>
            <w:tcW w:w="2093" w:type="dxa"/>
            <w:gridSpan w:val="4"/>
            <w:shd w:val="clear" w:color="auto" w:fill="auto"/>
          </w:tcPr>
          <w:p w14:paraId="34883151" w14:textId="66A364B1" w:rsidR="00E00CFC" w:rsidRPr="00842A03" w:rsidRDefault="00E00CFC" w:rsidP="00215FB2">
            <w:pPr>
              <w:tabs>
                <w:tab w:val="center" w:pos="0"/>
              </w:tabs>
              <w:rPr>
                <w:rFonts w:ascii="Calibri" w:hAnsi="Calibri"/>
                <w:b/>
                <w:sz w:val="22"/>
              </w:rPr>
            </w:pPr>
          </w:p>
        </w:tc>
      </w:tr>
      <w:tr w:rsidR="00E00CFC" w:rsidRPr="00A743B0" w14:paraId="2734AC34" w14:textId="77777777" w:rsidTr="266D1218">
        <w:tc>
          <w:tcPr>
            <w:tcW w:w="9289" w:type="dxa"/>
            <w:gridSpan w:val="21"/>
            <w:shd w:val="clear" w:color="auto" w:fill="auto"/>
          </w:tcPr>
          <w:p w14:paraId="571329BB" w14:textId="7CAE587E" w:rsidR="00E00CFC" w:rsidRDefault="00E00CFC" w:rsidP="00215FB2">
            <w:pPr>
              <w:tabs>
                <w:tab w:val="center" w:pos="0"/>
              </w:tabs>
              <w:rPr>
                <w:rFonts w:ascii="Calibri" w:hAnsi="Calibri"/>
                <w:b/>
              </w:rPr>
            </w:pPr>
            <w:r w:rsidRPr="00A743B0">
              <w:rPr>
                <w:rFonts w:ascii="Calibri" w:hAnsi="Calibri"/>
                <w:b/>
              </w:rPr>
              <w:t xml:space="preserve">Summary </w:t>
            </w:r>
          </w:p>
          <w:p w14:paraId="244B3328" w14:textId="3D8D6B6D" w:rsidR="005A1A15" w:rsidRPr="00DE292D" w:rsidRDefault="00DE292D" w:rsidP="00215FB2">
            <w:pPr>
              <w:tabs>
                <w:tab w:val="center" w:pos="0"/>
              </w:tabs>
              <w:rPr>
                <w:rFonts w:ascii="Calibri" w:hAnsi="Calibri"/>
                <w:bCs/>
              </w:rPr>
            </w:pPr>
            <w:r w:rsidRPr="00DE292D">
              <w:rPr>
                <w:rFonts w:ascii="Calibri" w:hAnsi="Calibri"/>
                <w:bCs/>
              </w:rPr>
              <w:lastRenderedPageBreak/>
              <w:t xml:space="preserve">Progress in reading and writing was </w:t>
            </w:r>
            <w:r>
              <w:rPr>
                <w:rFonts w:ascii="Calibri" w:hAnsi="Calibri"/>
                <w:bCs/>
              </w:rPr>
              <w:t>similar to</w:t>
            </w:r>
            <w:r w:rsidRPr="00DE292D">
              <w:rPr>
                <w:rFonts w:ascii="Calibri" w:hAnsi="Calibri"/>
                <w:bCs/>
              </w:rPr>
              <w:t xml:space="preserve"> the non-send children. Progress in SEN </w:t>
            </w:r>
            <w:proofErr w:type="spellStart"/>
            <w:r w:rsidRPr="00DE292D">
              <w:rPr>
                <w:rFonts w:ascii="Calibri" w:hAnsi="Calibri"/>
                <w:bCs/>
              </w:rPr>
              <w:t>maths</w:t>
            </w:r>
            <w:proofErr w:type="spellEnd"/>
            <w:r w:rsidRPr="00DE292D">
              <w:rPr>
                <w:rFonts w:ascii="Calibri" w:hAnsi="Calibri"/>
                <w:bCs/>
              </w:rPr>
              <w:t xml:space="preserve"> was </w:t>
            </w:r>
            <w:r>
              <w:rPr>
                <w:rFonts w:ascii="Calibri" w:hAnsi="Calibri"/>
                <w:bCs/>
              </w:rPr>
              <w:t>better</w:t>
            </w:r>
            <w:r w:rsidRPr="00DE292D">
              <w:rPr>
                <w:rFonts w:ascii="Calibri" w:hAnsi="Calibri"/>
                <w:bCs/>
              </w:rPr>
              <w:t xml:space="preserve"> than for NON-SEN children</w:t>
            </w:r>
            <w:r>
              <w:rPr>
                <w:rFonts w:ascii="Calibri" w:hAnsi="Calibri"/>
                <w:bCs/>
              </w:rPr>
              <w:t>. This was due to the progress of the visually impaired child from the KS1 starting point</w:t>
            </w:r>
          </w:p>
          <w:p w14:paraId="026CE909" w14:textId="2D56A343" w:rsidR="005A1A15" w:rsidRPr="00A743B0" w:rsidRDefault="005A1A15" w:rsidP="266D1218">
            <w:pPr>
              <w:tabs>
                <w:tab w:val="center" w:pos="0"/>
              </w:tabs>
              <w:rPr>
                <w:rFonts w:ascii="Calibri" w:hAnsi="Calibri"/>
                <w:b/>
                <w:bCs/>
              </w:rPr>
            </w:pPr>
          </w:p>
        </w:tc>
      </w:tr>
      <w:tr w:rsidR="00E00CFC" w:rsidRPr="00A743B0" w14:paraId="6E03433E" w14:textId="77777777" w:rsidTr="266D1218">
        <w:tc>
          <w:tcPr>
            <w:tcW w:w="9289" w:type="dxa"/>
            <w:gridSpan w:val="21"/>
            <w:shd w:val="clear" w:color="auto" w:fill="auto"/>
          </w:tcPr>
          <w:p w14:paraId="29C7B8A4" w14:textId="35D2784A" w:rsidR="00E00CFC" w:rsidRPr="00A743B0" w:rsidRDefault="00E00CFC" w:rsidP="00215FB2">
            <w:pPr>
              <w:tabs>
                <w:tab w:val="center" w:pos="0"/>
              </w:tabs>
              <w:rPr>
                <w:rFonts w:ascii="Calibri" w:hAnsi="Calibri"/>
                <w:b/>
              </w:rPr>
            </w:pPr>
            <w:r w:rsidRPr="00A743B0">
              <w:rPr>
                <w:rFonts w:ascii="Calibri" w:hAnsi="Calibri"/>
                <w:b/>
              </w:rPr>
              <w:lastRenderedPageBreak/>
              <w:t xml:space="preserve">Other year groups- </w:t>
            </w:r>
            <w:r>
              <w:rPr>
                <w:rFonts w:ascii="Calibri" w:hAnsi="Calibri"/>
                <w:b/>
              </w:rPr>
              <w:t xml:space="preserve">% of </w:t>
            </w:r>
            <w:r w:rsidRPr="00A743B0">
              <w:rPr>
                <w:rFonts w:ascii="Calibri" w:hAnsi="Calibri"/>
                <w:b/>
              </w:rPr>
              <w:t>SEN pupils who met</w:t>
            </w:r>
            <w:r w:rsidR="004B6387">
              <w:rPr>
                <w:rFonts w:ascii="Calibri" w:hAnsi="Calibri"/>
                <w:b/>
              </w:rPr>
              <w:t xml:space="preserve"> or exceeded end of year expectations</w:t>
            </w:r>
            <w:r>
              <w:rPr>
                <w:rFonts w:ascii="Calibri" w:hAnsi="Calibri"/>
                <w:b/>
              </w:rPr>
              <w:t xml:space="preserve"> (Based on TA)</w:t>
            </w:r>
          </w:p>
        </w:tc>
      </w:tr>
      <w:tr w:rsidR="00E00CFC" w:rsidRPr="00A743B0" w14:paraId="46CE88FB" w14:textId="77777777" w:rsidTr="266D1218">
        <w:tc>
          <w:tcPr>
            <w:tcW w:w="774" w:type="dxa"/>
            <w:shd w:val="clear" w:color="auto" w:fill="auto"/>
          </w:tcPr>
          <w:p w14:paraId="0E378F4C" w14:textId="77777777" w:rsidR="00E00CFC" w:rsidRPr="00A743B0" w:rsidRDefault="00E00CFC" w:rsidP="00215FB2">
            <w:pPr>
              <w:tabs>
                <w:tab w:val="center" w:pos="0"/>
              </w:tabs>
              <w:jc w:val="center"/>
              <w:rPr>
                <w:rFonts w:ascii="Calibri" w:hAnsi="Calibri"/>
                <w:b/>
              </w:rPr>
            </w:pPr>
          </w:p>
        </w:tc>
        <w:tc>
          <w:tcPr>
            <w:tcW w:w="2865" w:type="dxa"/>
            <w:gridSpan w:val="7"/>
            <w:shd w:val="clear" w:color="auto" w:fill="auto"/>
          </w:tcPr>
          <w:p w14:paraId="04810E23" w14:textId="77777777" w:rsidR="00E00CFC" w:rsidRPr="00A743B0" w:rsidRDefault="00E00CFC" w:rsidP="00215FB2">
            <w:pPr>
              <w:tabs>
                <w:tab w:val="center" w:pos="0"/>
              </w:tabs>
              <w:jc w:val="center"/>
              <w:rPr>
                <w:rFonts w:ascii="Calibri" w:hAnsi="Calibri"/>
                <w:b/>
              </w:rPr>
            </w:pPr>
            <w:r w:rsidRPr="00A743B0">
              <w:rPr>
                <w:rFonts w:ascii="Calibri" w:hAnsi="Calibri"/>
                <w:b/>
              </w:rPr>
              <w:t xml:space="preserve">                Reading</w:t>
            </w:r>
          </w:p>
        </w:tc>
        <w:tc>
          <w:tcPr>
            <w:tcW w:w="2977" w:type="dxa"/>
            <w:gridSpan w:val="8"/>
            <w:shd w:val="clear" w:color="auto" w:fill="auto"/>
          </w:tcPr>
          <w:p w14:paraId="6607F8AE" w14:textId="77777777" w:rsidR="00E00CFC" w:rsidRPr="00A743B0" w:rsidRDefault="00E00CFC" w:rsidP="00215FB2">
            <w:pPr>
              <w:tabs>
                <w:tab w:val="center" w:pos="0"/>
              </w:tabs>
              <w:ind w:left="962"/>
              <w:rPr>
                <w:rFonts w:ascii="Calibri" w:hAnsi="Calibri"/>
                <w:b/>
              </w:rPr>
            </w:pPr>
            <w:r w:rsidRPr="00A743B0">
              <w:rPr>
                <w:rFonts w:ascii="Calibri" w:hAnsi="Calibri"/>
                <w:b/>
              </w:rPr>
              <w:t>Writing</w:t>
            </w:r>
          </w:p>
        </w:tc>
        <w:tc>
          <w:tcPr>
            <w:tcW w:w="2673" w:type="dxa"/>
            <w:gridSpan w:val="5"/>
            <w:shd w:val="clear" w:color="auto" w:fill="auto"/>
          </w:tcPr>
          <w:p w14:paraId="5ADC0C3E" w14:textId="77777777" w:rsidR="00E00CFC" w:rsidRPr="00A743B0" w:rsidRDefault="00E00CFC" w:rsidP="00215FB2">
            <w:pPr>
              <w:tabs>
                <w:tab w:val="center" w:pos="0"/>
              </w:tabs>
              <w:rPr>
                <w:rFonts w:ascii="Calibri" w:hAnsi="Calibri"/>
                <w:b/>
              </w:rPr>
            </w:pPr>
            <w:r w:rsidRPr="00A743B0">
              <w:rPr>
                <w:rFonts w:ascii="Calibri" w:hAnsi="Calibri"/>
                <w:b/>
              </w:rPr>
              <w:t xml:space="preserve">                   </w:t>
            </w:r>
            <w:proofErr w:type="spellStart"/>
            <w:r w:rsidRPr="00A743B0">
              <w:rPr>
                <w:rFonts w:ascii="Calibri" w:hAnsi="Calibri"/>
                <w:b/>
              </w:rPr>
              <w:t>Maths</w:t>
            </w:r>
            <w:proofErr w:type="spellEnd"/>
            <w:r w:rsidRPr="00A743B0">
              <w:rPr>
                <w:rFonts w:ascii="Calibri" w:hAnsi="Calibri"/>
                <w:b/>
              </w:rPr>
              <w:t xml:space="preserve"> </w:t>
            </w:r>
          </w:p>
        </w:tc>
      </w:tr>
      <w:tr w:rsidR="00E00CFC" w:rsidRPr="00A743B0" w14:paraId="7BCF3FDB" w14:textId="77777777" w:rsidTr="266D1218">
        <w:tc>
          <w:tcPr>
            <w:tcW w:w="774" w:type="dxa"/>
            <w:shd w:val="clear" w:color="auto" w:fill="auto"/>
          </w:tcPr>
          <w:p w14:paraId="7C69D295" w14:textId="77777777" w:rsidR="00E00CFC" w:rsidRPr="00A743B0" w:rsidRDefault="00E00CFC" w:rsidP="00215FB2">
            <w:pPr>
              <w:tabs>
                <w:tab w:val="center" w:pos="0"/>
              </w:tabs>
              <w:rPr>
                <w:rFonts w:ascii="Calibri" w:hAnsi="Calibri"/>
                <w:b/>
              </w:rPr>
            </w:pPr>
            <w:proofErr w:type="spellStart"/>
            <w:r w:rsidRPr="00A743B0">
              <w:rPr>
                <w:rFonts w:ascii="Calibri" w:hAnsi="Calibri"/>
                <w:b/>
              </w:rPr>
              <w:t>Yr</w:t>
            </w:r>
            <w:proofErr w:type="spellEnd"/>
            <w:r w:rsidRPr="00A743B0">
              <w:rPr>
                <w:rFonts w:ascii="Calibri" w:hAnsi="Calibri"/>
                <w:b/>
              </w:rPr>
              <w:t xml:space="preserve"> </w:t>
            </w:r>
          </w:p>
        </w:tc>
        <w:tc>
          <w:tcPr>
            <w:tcW w:w="1443" w:type="dxa"/>
            <w:gridSpan w:val="4"/>
            <w:shd w:val="clear" w:color="auto" w:fill="auto"/>
          </w:tcPr>
          <w:p w14:paraId="02C09053" w14:textId="77777777" w:rsidR="00E00CFC" w:rsidRPr="00A743B0" w:rsidRDefault="00E00CFC" w:rsidP="00215FB2">
            <w:pPr>
              <w:tabs>
                <w:tab w:val="center" w:pos="0"/>
              </w:tabs>
              <w:jc w:val="center"/>
              <w:rPr>
                <w:rFonts w:ascii="Calibri" w:hAnsi="Calibri"/>
                <w:b/>
              </w:rPr>
            </w:pPr>
            <w:r w:rsidRPr="00A743B0">
              <w:rPr>
                <w:rFonts w:ascii="Calibri" w:hAnsi="Calibri"/>
                <w:b/>
              </w:rPr>
              <w:t>SEN</w:t>
            </w:r>
          </w:p>
        </w:tc>
        <w:tc>
          <w:tcPr>
            <w:tcW w:w="1422" w:type="dxa"/>
            <w:gridSpan w:val="3"/>
            <w:shd w:val="clear" w:color="auto" w:fill="auto"/>
          </w:tcPr>
          <w:p w14:paraId="306D6CBC" w14:textId="77777777" w:rsidR="00E00CFC" w:rsidRPr="00A743B0" w:rsidRDefault="00E00CFC" w:rsidP="00215FB2">
            <w:pPr>
              <w:tabs>
                <w:tab w:val="center" w:pos="0"/>
              </w:tabs>
              <w:ind w:left="82"/>
              <w:rPr>
                <w:rFonts w:ascii="Calibri" w:hAnsi="Calibri"/>
                <w:b/>
              </w:rPr>
            </w:pPr>
            <w:r w:rsidRPr="00A743B0">
              <w:rPr>
                <w:rFonts w:ascii="Calibri" w:hAnsi="Calibri"/>
                <w:b/>
              </w:rPr>
              <w:t>non SEN</w:t>
            </w:r>
          </w:p>
        </w:tc>
        <w:tc>
          <w:tcPr>
            <w:tcW w:w="1559" w:type="dxa"/>
            <w:gridSpan w:val="5"/>
            <w:shd w:val="clear" w:color="auto" w:fill="auto"/>
          </w:tcPr>
          <w:p w14:paraId="70F1450F" w14:textId="77777777" w:rsidR="00E00CFC" w:rsidRPr="00A743B0" w:rsidRDefault="00E00CFC" w:rsidP="00215FB2">
            <w:pPr>
              <w:tabs>
                <w:tab w:val="center" w:pos="0"/>
              </w:tabs>
              <w:jc w:val="center"/>
              <w:rPr>
                <w:rFonts w:ascii="Calibri" w:hAnsi="Calibri"/>
                <w:b/>
              </w:rPr>
            </w:pPr>
            <w:r w:rsidRPr="00A743B0">
              <w:rPr>
                <w:rFonts w:ascii="Calibri" w:hAnsi="Calibri"/>
                <w:b/>
              </w:rPr>
              <w:t>SEN</w:t>
            </w:r>
          </w:p>
        </w:tc>
        <w:tc>
          <w:tcPr>
            <w:tcW w:w="1418" w:type="dxa"/>
            <w:gridSpan w:val="3"/>
            <w:shd w:val="clear" w:color="auto" w:fill="auto"/>
          </w:tcPr>
          <w:p w14:paraId="72F33C58" w14:textId="77777777" w:rsidR="00E00CFC" w:rsidRPr="00A743B0" w:rsidRDefault="00E00CFC" w:rsidP="00215FB2">
            <w:pPr>
              <w:tabs>
                <w:tab w:val="center" w:pos="0"/>
              </w:tabs>
              <w:ind w:left="192"/>
              <w:rPr>
                <w:rFonts w:ascii="Calibri" w:hAnsi="Calibri"/>
                <w:b/>
              </w:rPr>
            </w:pPr>
            <w:r w:rsidRPr="00A743B0">
              <w:rPr>
                <w:rFonts w:ascii="Calibri" w:hAnsi="Calibri"/>
                <w:b/>
              </w:rPr>
              <w:t>non SEN</w:t>
            </w:r>
          </w:p>
        </w:tc>
        <w:tc>
          <w:tcPr>
            <w:tcW w:w="1417" w:type="dxa"/>
            <w:gridSpan w:val="4"/>
            <w:shd w:val="clear" w:color="auto" w:fill="auto"/>
          </w:tcPr>
          <w:p w14:paraId="785EEB62" w14:textId="77777777" w:rsidR="00E00CFC" w:rsidRPr="00A743B0" w:rsidRDefault="00E00CFC" w:rsidP="00215FB2">
            <w:pPr>
              <w:tabs>
                <w:tab w:val="center" w:pos="0"/>
              </w:tabs>
              <w:jc w:val="center"/>
              <w:rPr>
                <w:rFonts w:ascii="Calibri" w:hAnsi="Calibri"/>
                <w:b/>
              </w:rPr>
            </w:pPr>
            <w:r>
              <w:rPr>
                <w:rFonts w:ascii="Calibri" w:hAnsi="Calibri"/>
                <w:b/>
              </w:rPr>
              <w:t>SEN</w:t>
            </w:r>
          </w:p>
        </w:tc>
        <w:tc>
          <w:tcPr>
            <w:tcW w:w="1256" w:type="dxa"/>
            <w:shd w:val="clear" w:color="auto" w:fill="auto"/>
          </w:tcPr>
          <w:p w14:paraId="6C7912B3" w14:textId="77777777" w:rsidR="00E00CFC" w:rsidRPr="00A743B0" w:rsidRDefault="00E00CFC" w:rsidP="00215FB2">
            <w:pPr>
              <w:tabs>
                <w:tab w:val="center" w:pos="0"/>
              </w:tabs>
              <w:ind w:left="172"/>
              <w:rPr>
                <w:rFonts w:ascii="Calibri" w:hAnsi="Calibri"/>
                <w:b/>
              </w:rPr>
            </w:pPr>
            <w:r w:rsidRPr="00A743B0">
              <w:rPr>
                <w:rFonts w:ascii="Calibri" w:hAnsi="Calibri"/>
                <w:b/>
              </w:rPr>
              <w:t>non SEN</w:t>
            </w:r>
          </w:p>
        </w:tc>
      </w:tr>
      <w:tr w:rsidR="00E00CFC" w:rsidRPr="00A743B0" w14:paraId="55C76998" w14:textId="77777777" w:rsidTr="266D1218">
        <w:tc>
          <w:tcPr>
            <w:tcW w:w="774" w:type="dxa"/>
            <w:shd w:val="clear" w:color="auto" w:fill="auto"/>
          </w:tcPr>
          <w:p w14:paraId="58D1A4E0" w14:textId="77777777" w:rsidR="00E00CFC" w:rsidRPr="00A743B0" w:rsidRDefault="00E00CFC" w:rsidP="00215FB2">
            <w:pPr>
              <w:tabs>
                <w:tab w:val="center" w:pos="0"/>
              </w:tabs>
              <w:rPr>
                <w:rFonts w:ascii="Calibri" w:hAnsi="Calibri"/>
                <w:b/>
              </w:rPr>
            </w:pPr>
            <w:r>
              <w:rPr>
                <w:rFonts w:ascii="Calibri" w:hAnsi="Calibri"/>
                <w:b/>
              </w:rPr>
              <w:t>1</w:t>
            </w:r>
          </w:p>
        </w:tc>
        <w:tc>
          <w:tcPr>
            <w:tcW w:w="1443" w:type="dxa"/>
            <w:gridSpan w:val="4"/>
            <w:shd w:val="clear" w:color="auto" w:fill="auto"/>
          </w:tcPr>
          <w:p w14:paraId="7DAF0A00" w14:textId="5EDCBB7A" w:rsidR="00E00CFC" w:rsidRPr="00842A03" w:rsidRDefault="00E817A5" w:rsidP="00EF7B0A">
            <w:pPr>
              <w:tabs>
                <w:tab w:val="center" w:pos="0"/>
              </w:tabs>
              <w:jc w:val="center"/>
              <w:rPr>
                <w:rFonts w:ascii="Calibri" w:hAnsi="Calibri"/>
                <w:b/>
                <w:sz w:val="22"/>
              </w:rPr>
            </w:pPr>
            <w:r>
              <w:rPr>
                <w:rFonts w:ascii="Calibri" w:hAnsi="Calibri"/>
                <w:b/>
                <w:sz w:val="22"/>
              </w:rPr>
              <w:t>80%</w:t>
            </w:r>
          </w:p>
        </w:tc>
        <w:tc>
          <w:tcPr>
            <w:tcW w:w="1422" w:type="dxa"/>
            <w:gridSpan w:val="3"/>
            <w:shd w:val="clear" w:color="auto" w:fill="auto"/>
          </w:tcPr>
          <w:p w14:paraId="3F1FA008" w14:textId="655D156D" w:rsidR="00E00CFC" w:rsidRPr="00842A03" w:rsidRDefault="00E817A5" w:rsidP="00EF7B0A">
            <w:pPr>
              <w:tabs>
                <w:tab w:val="center" w:pos="0"/>
              </w:tabs>
              <w:jc w:val="center"/>
              <w:rPr>
                <w:rFonts w:ascii="Calibri" w:hAnsi="Calibri"/>
                <w:b/>
                <w:sz w:val="22"/>
              </w:rPr>
            </w:pPr>
            <w:r>
              <w:rPr>
                <w:rFonts w:ascii="Calibri" w:hAnsi="Calibri"/>
                <w:b/>
                <w:sz w:val="22"/>
              </w:rPr>
              <w:t>54%</w:t>
            </w:r>
          </w:p>
        </w:tc>
        <w:tc>
          <w:tcPr>
            <w:tcW w:w="1559" w:type="dxa"/>
            <w:gridSpan w:val="5"/>
            <w:shd w:val="clear" w:color="auto" w:fill="auto"/>
          </w:tcPr>
          <w:p w14:paraId="3B4B1A77" w14:textId="5BEEE7DB" w:rsidR="00E00CFC" w:rsidRPr="00842A03" w:rsidRDefault="00E817A5" w:rsidP="00EF7B0A">
            <w:pPr>
              <w:tabs>
                <w:tab w:val="center" w:pos="0"/>
              </w:tabs>
              <w:jc w:val="center"/>
              <w:rPr>
                <w:rFonts w:ascii="Calibri" w:hAnsi="Calibri"/>
                <w:b/>
                <w:sz w:val="22"/>
              </w:rPr>
            </w:pPr>
            <w:r>
              <w:rPr>
                <w:rFonts w:ascii="Calibri" w:hAnsi="Calibri"/>
                <w:b/>
                <w:sz w:val="22"/>
              </w:rPr>
              <w:t>60%</w:t>
            </w:r>
          </w:p>
        </w:tc>
        <w:tc>
          <w:tcPr>
            <w:tcW w:w="1418" w:type="dxa"/>
            <w:gridSpan w:val="3"/>
            <w:shd w:val="clear" w:color="auto" w:fill="auto"/>
          </w:tcPr>
          <w:p w14:paraId="4B430C9D" w14:textId="1DCE2DE9" w:rsidR="00E00CFC" w:rsidRPr="00842A03" w:rsidRDefault="00E817A5" w:rsidP="00EF7B0A">
            <w:pPr>
              <w:tabs>
                <w:tab w:val="center" w:pos="0"/>
              </w:tabs>
              <w:jc w:val="center"/>
              <w:rPr>
                <w:rFonts w:ascii="Calibri" w:hAnsi="Calibri"/>
                <w:b/>
                <w:sz w:val="22"/>
              </w:rPr>
            </w:pPr>
            <w:r>
              <w:rPr>
                <w:rFonts w:ascii="Calibri" w:hAnsi="Calibri"/>
                <w:b/>
                <w:sz w:val="22"/>
              </w:rPr>
              <w:t>37.5%</w:t>
            </w:r>
          </w:p>
        </w:tc>
        <w:tc>
          <w:tcPr>
            <w:tcW w:w="1417" w:type="dxa"/>
            <w:gridSpan w:val="4"/>
            <w:shd w:val="clear" w:color="auto" w:fill="auto"/>
          </w:tcPr>
          <w:p w14:paraId="6647C484" w14:textId="780DFF72" w:rsidR="00E00CFC" w:rsidRPr="00842A03" w:rsidRDefault="00E817A5" w:rsidP="00EF7B0A">
            <w:pPr>
              <w:tabs>
                <w:tab w:val="center" w:pos="0"/>
              </w:tabs>
              <w:jc w:val="center"/>
              <w:rPr>
                <w:rFonts w:ascii="Calibri" w:hAnsi="Calibri"/>
                <w:b/>
                <w:sz w:val="22"/>
              </w:rPr>
            </w:pPr>
            <w:r>
              <w:rPr>
                <w:rFonts w:ascii="Calibri" w:hAnsi="Calibri"/>
                <w:b/>
                <w:sz w:val="22"/>
              </w:rPr>
              <w:t>80%</w:t>
            </w:r>
          </w:p>
        </w:tc>
        <w:tc>
          <w:tcPr>
            <w:tcW w:w="1256" w:type="dxa"/>
            <w:shd w:val="clear" w:color="auto" w:fill="auto"/>
          </w:tcPr>
          <w:p w14:paraId="6A4AE1DA" w14:textId="7538C443" w:rsidR="00E00CFC" w:rsidRPr="00842A03" w:rsidRDefault="00E817A5" w:rsidP="00EF7B0A">
            <w:pPr>
              <w:tabs>
                <w:tab w:val="center" w:pos="0"/>
              </w:tabs>
              <w:jc w:val="center"/>
              <w:rPr>
                <w:rFonts w:ascii="Calibri" w:hAnsi="Calibri"/>
                <w:b/>
                <w:sz w:val="22"/>
              </w:rPr>
            </w:pPr>
            <w:r>
              <w:rPr>
                <w:rFonts w:ascii="Calibri" w:hAnsi="Calibri"/>
                <w:b/>
                <w:sz w:val="22"/>
              </w:rPr>
              <w:t>62.5%</w:t>
            </w:r>
          </w:p>
        </w:tc>
      </w:tr>
      <w:tr w:rsidR="00E00CFC" w:rsidRPr="00A743B0" w14:paraId="4BCDD956" w14:textId="77777777" w:rsidTr="266D1218">
        <w:tc>
          <w:tcPr>
            <w:tcW w:w="774" w:type="dxa"/>
            <w:shd w:val="clear" w:color="auto" w:fill="auto"/>
          </w:tcPr>
          <w:p w14:paraId="5E2AE0A8" w14:textId="77777777" w:rsidR="00E00CFC" w:rsidRPr="00A743B0" w:rsidRDefault="00E00CFC" w:rsidP="00215FB2">
            <w:pPr>
              <w:tabs>
                <w:tab w:val="center" w:pos="0"/>
              </w:tabs>
              <w:rPr>
                <w:rFonts w:ascii="Calibri" w:hAnsi="Calibri"/>
                <w:b/>
              </w:rPr>
            </w:pPr>
            <w:r w:rsidRPr="00A743B0">
              <w:rPr>
                <w:rFonts w:ascii="Calibri" w:hAnsi="Calibri"/>
                <w:b/>
              </w:rPr>
              <w:t>3</w:t>
            </w:r>
          </w:p>
        </w:tc>
        <w:tc>
          <w:tcPr>
            <w:tcW w:w="1443" w:type="dxa"/>
            <w:gridSpan w:val="4"/>
            <w:shd w:val="clear" w:color="auto" w:fill="auto"/>
          </w:tcPr>
          <w:p w14:paraId="2DF97136" w14:textId="4ADAD3F7" w:rsidR="00E00CFC" w:rsidRPr="00842A03" w:rsidRDefault="004E0090" w:rsidP="00EF7B0A">
            <w:pPr>
              <w:tabs>
                <w:tab w:val="center" w:pos="0"/>
              </w:tabs>
              <w:jc w:val="center"/>
              <w:rPr>
                <w:rFonts w:ascii="Calibri" w:hAnsi="Calibri"/>
                <w:b/>
                <w:sz w:val="22"/>
              </w:rPr>
            </w:pPr>
            <w:r>
              <w:rPr>
                <w:rFonts w:ascii="Calibri" w:hAnsi="Calibri"/>
                <w:b/>
                <w:sz w:val="22"/>
              </w:rPr>
              <w:t>0%</w:t>
            </w:r>
          </w:p>
        </w:tc>
        <w:tc>
          <w:tcPr>
            <w:tcW w:w="1422" w:type="dxa"/>
            <w:gridSpan w:val="3"/>
            <w:shd w:val="clear" w:color="auto" w:fill="auto"/>
          </w:tcPr>
          <w:p w14:paraId="5578F8D6" w14:textId="2CFDBCC5" w:rsidR="00E00CFC" w:rsidRPr="00842A03" w:rsidRDefault="004E0090" w:rsidP="00EF7B0A">
            <w:pPr>
              <w:tabs>
                <w:tab w:val="center" w:pos="0"/>
              </w:tabs>
              <w:jc w:val="center"/>
              <w:rPr>
                <w:rFonts w:ascii="Calibri" w:hAnsi="Calibri"/>
                <w:b/>
                <w:sz w:val="22"/>
              </w:rPr>
            </w:pPr>
            <w:r>
              <w:rPr>
                <w:rFonts w:ascii="Calibri" w:hAnsi="Calibri"/>
                <w:b/>
                <w:sz w:val="22"/>
              </w:rPr>
              <w:t>28%</w:t>
            </w:r>
          </w:p>
        </w:tc>
        <w:tc>
          <w:tcPr>
            <w:tcW w:w="1559" w:type="dxa"/>
            <w:gridSpan w:val="5"/>
            <w:shd w:val="clear" w:color="auto" w:fill="auto"/>
          </w:tcPr>
          <w:p w14:paraId="1CEF09E1" w14:textId="2179DFAC" w:rsidR="00E00CFC" w:rsidRPr="00842A03" w:rsidRDefault="004E0090" w:rsidP="00EF7B0A">
            <w:pPr>
              <w:tabs>
                <w:tab w:val="center" w:pos="0"/>
              </w:tabs>
              <w:jc w:val="center"/>
              <w:rPr>
                <w:rFonts w:ascii="Calibri" w:hAnsi="Calibri"/>
                <w:b/>
                <w:sz w:val="22"/>
              </w:rPr>
            </w:pPr>
            <w:r>
              <w:rPr>
                <w:rFonts w:ascii="Calibri" w:hAnsi="Calibri"/>
                <w:b/>
                <w:sz w:val="22"/>
              </w:rPr>
              <w:t>0%</w:t>
            </w:r>
          </w:p>
        </w:tc>
        <w:tc>
          <w:tcPr>
            <w:tcW w:w="1418" w:type="dxa"/>
            <w:gridSpan w:val="3"/>
            <w:shd w:val="clear" w:color="auto" w:fill="auto"/>
          </w:tcPr>
          <w:p w14:paraId="195AB1F1" w14:textId="55F0A80E" w:rsidR="00E00CFC" w:rsidRPr="00842A03" w:rsidRDefault="004E0090" w:rsidP="00EF7B0A">
            <w:pPr>
              <w:tabs>
                <w:tab w:val="center" w:pos="0"/>
              </w:tabs>
              <w:jc w:val="center"/>
              <w:rPr>
                <w:rFonts w:ascii="Calibri" w:hAnsi="Calibri"/>
                <w:b/>
                <w:sz w:val="22"/>
              </w:rPr>
            </w:pPr>
            <w:r>
              <w:rPr>
                <w:rFonts w:ascii="Calibri" w:hAnsi="Calibri"/>
                <w:b/>
                <w:sz w:val="22"/>
              </w:rPr>
              <w:t>16%</w:t>
            </w:r>
          </w:p>
        </w:tc>
        <w:tc>
          <w:tcPr>
            <w:tcW w:w="1417" w:type="dxa"/>
            <w:gridSpan w:val="4"/>
            <w:shd w:val="clear" w:color="auto" w:fill="auto"/>
          </w:tcPr>
          <w:p w14:paraId="47691CAD" w14:textId="55996B51" w:rsidR="00E00CFC" w:rsidRPr="00842A03" w:rsidRDefault="004E0090" w:rsidP="00EF7B0A">
            <w:pPr>
              <w:tabs>
                <w:tab w:val="center" w:pos="0"/>
              </w:tabs>
              <w:jc w:val="center"/>
              <w:rPr>
                <w:rFonts w:ascii="Calibri" w:hAnsi="Calibri"/>
                <w:b/>
                <w:sz w:val="22"/>
              </w:rPr>
            </w:pPr>
            <w:r>
              <w:rPr>
                <w:rFonts w:ascii="Calibri" w:hAnsi="Calibri"/>
                <w:b/>
                <w:sz w:val="22"/>
              </w:rPr>
              <w:t>0%</w:t>
            </w:r>
          </w:p>
        </w:tc>
        <w:tc>
          <w:tcPr>
            <w:tcW w:w="1256" w:type="dxa"/>
            <w:shd w:val="clear" w:color="auto" w:fill="auto"/>
          </w:tcPr>
          <w:p w14:paraId="267E068B" w14:textId="3A510421" w:rsidR="00E00CFC" w:rsidRPr="00842A03" w:rsidRDefault="004E0090" w:rsidP="00EF7B0A">
            <w:pPr>
              <w:tabs>
                <w:tab w:val="center" w:pos="0"/>
              </w:tabs>
              <w:jc w:val="center"/>
              <w:rPr>
                <w:rFonts w:ascii="Calibri" w:hAnsi="Calibri"/>
                <w:b/>
                <w:sz w:val="22"/>
              </w:rPr>
            </w:pPr>
            <w:r>
              <w:rPr>
                <w:rFonts w:ascii="Calibri" w:hAnsi="Calibri"/>
                <w:b/>
                <w:sz w:val="22"/>
              </w:rPr>
              <w:t>36%</w:t>
            </w:r>
          </w:p>
        </w:tc>
      </w:tr>
      <w:tr w:rsidR="00E00CFC" w:rsidRPr="00A743B0" w14:paraId="01CD0A1A" w14:textId="77777777" w:rsidTr="266D1218">
        <w:tc>
          <w:tcPr>
            <w:tcW w:w="774" w:type="dxa"/>
            <w:shd w:val="clear" w:color="auto" w:fill="auto"/>
          </w:tcPr>
          <w:p w14:paraId="3317A617" w14:textId="77777777" w:rsidR="00E00CFC" w:rsidRPr="00A743B0" w:rsidRDefault="00E00CFC" w:rsidP="00215FB2">
            <w:pPr>
              <w:tabs>
                <w:tab w:val="center" w:pos="0"/>
              </w:tabs>
              <w:rPr>
                <w:rFonts w:ascii="Calibri" w:hAnsi="Calibri"/>
                <w:b/>
              </w:rPr>
            </w:pPr>
            <w:r w:rsidRPr="00A743B0">
              <w:rPr>
                <w:rFonts w:ascii="Calibri" w:hAnsi="Calibri"/>
                <w:b/>
              </w:rPr>
              <w:t>4</w:t>
            </w:r>
          </w:p>
        </w:tc>
        <w:tc>
          <w:tcPr>
            <w:tcW w:w="1443" w:type="dxa"/>
            <w:gridSpan w:val="4"/>
            <w:shd w:val="clear" w:color="auto" w:fill="auto"/>
          </w:tcPr>
          <w:p w14:paraId="2D4B7EC6" w14:textId="60FBCF05" w:rsidR="00E00CFC" w:rsidRPr="00842A03" w:rsidRDefault="00EF7B0A" w:rsidP="00EF7B0A">
            <w:pPr>
              <w:tabs>
                <w:tab w:val="center" w:pos="0"/>
              </w:tabs>
              <w:jc w:val="center"/>
              <w:rPr>
                <w:rFonts w:ascii="Calibri" w:hAnsi="Calibri"/>
                <w:b/>
                <w:sz w:val="22"/>
              </w:rPr>
            </w:pPr>
            <w:r>
              <w:rPr>
                <w:rFonts w:ascii="Calibri" w:hAnsi="Calibri"/>
                <w:b/>
                <w:sz w:val="22"/>
              </w:rPr>
              <w:t>20%</w:t>
            </w:r>
          </w:p>
        </w:tc>
        <w:tc>
          <w:tcPr>
            <w:tcW w:w="1422" w:type="dxa"/>
            <w:gridSpan w:val="3"/>
            <w:shd w:val="clear" w:color="auto" w:fill="auto"/>
          </w:tcPr>
          <w:p w14:paraId="444B312B" w14:textId="713AFB98" w:rsidR="00E00CFC" w:rsidRPr="00842A03" w:rsidRDefault="00EF7B0A" w:rsidP="00EF7B0A">
            <w:pPr>
              <w:tabs>
                <w:tab w:val="center" w:pos="0"/>
              </w:tabs>
              <w:jc w:val="center"/>
              <w:rPr>
                <w:rFonts w:ascii="Calibri" w:hAnsi="Calibri"/>
                <w:b/>
                <w:sz w:val="22"/>
              </w:rPr>
            </w:pPr>
            <w:r>
              <w:rPr>
                <w:rFonts w:ascii="Calibri" w:hAnsi="Calibri"/>
                <w:b/>
                <w:sz w:val="22"/>
              </w:rPr>
              <w:t>42%</w:t>
            </w:r>
          </w:p>
        </w:tc>
        <w:tc>
          <w:tcPr>
            <w:tcW w:w="1559" w:type="dxa"/>
            <w:gridSpan w:val="5"/>
            <w:shd w:val="clear" w:color="auto" w:fill="auto"/>
          </w:tcPr>
          <w:p w14:paraId="13AA2427" w14:textId="5306C3CA" w:rsidR="00E00CFC" w:rsidRPr="00842A03" w:rsidRDefault="00EF7B0A" w:rsidP="00EF7B0A">
            <w:pPr>
              <w:tabs>
                <w:tab w:val="center" w:pos="0"/>
              </w:tabs>
              <w:jc w:val="center"/>
              <w:rPr>
                <w:rFonts w:ascii="Calibri" w:hAnsi="Calibri"/>
                <w:b/>
                <w:sz w:val="22"/>
              </w:rPr>
            </w:pPr>
            <w:r>
              <w:rPr>
                <w:rFonts w:ascii="Calibri" w:hAnsi="Calibri"/>
                <w:b/>
                <w:sz w:val="22"/>
              </w:rPr>
              <w:t>0%</w:t>
            </w:r>
          </w:p>
        </w:tc>
        <w:tc>
          <w:tcPr>
            <w:tcW w:w="1418" w:type="dxa"/>
            <w:gridSpan w:val="3"/>
            <w:shd w:val="clear" w:color="auto" w:fill="auto"/>
          </w:tcPr>
          <w:p w14:paraId="0139A45E" w14:textId="6019A7CA" w:rsidR="00E00CFC" w:rsidRPr="00842A03" w:rsidRDefault="00EF7B0A" w:rsidP="00EF7B0A">
            <w:pPr>
              <w:tabs>
                <w:tab w:val="center" w:pos="0"/>
              </w:tabs>
              <w:jc w:val="center"/>
              <w:rPr>
                <w:rFonts w:ascii="Calibri" w:hAnsi="Calibri"/>
                <w:b/>
                <w:sz w:val="22"/>
              </w:rPr>
            </w:pPr>
            <w:r>
              <w:rPr>
                <w:rFonts w:ascii="Calibri" w:hAnsi="Calibri"/>
                <w:b/>
                <w:sz w:val="22"/>
              </w:rPr>
              <w:t>21%</w:t>
            </w:r>
          </w:p>
        </w:tc>
        <w:tc>
          <w:tcPr>
            <w:tcW w:w="1417" w:type="dxa"/>
            <w:gridSpan w:val="4"/>
            <w:shd w:val="clear" w:color="auto" w:fill="auto"/>
          </w:tcPr>
          <w:p w14:paraId="1B636678" w14:textId="53072789" w:rsidR="00E00CFC" w:rsidRPr="00842A03" w:rsidRDefault="00EF7B0A" w:rsidP="00EF7B0A">
            <w:pPr>
              <w:tabs>
                <w:tab w:val="center" w:pos="0"/>
              </w:tabs>
              <w:jc w:val="center"/>
              <w:rPr>
                <w:rFonts w:ascii="Calibri" w:hAnsi="Calibri"/>
                <w:b/>
                <w:sz w:val="22"/>
              </w:rPr>
            </w:pPr>
            <w:r>
              <w:rPr>
                <w:rFonts w:ascii="Calibri" w:hAnsi="Calibri"/>
                <w:b/>
                <w:sz w:val="22"/>
              </w:rPr>
              <w:t>20%</w:t>
            </w:r>
          </w:p>
        </w:tc>
        <w:tc>
          <w:tcPr>
            <w:tcW w:w="1256" w:type="dxa"/>
            <w:shd w:val="clear" w:color="auto" w:fill="auto"/>
          </w:tcPr>
          <w:p w14:paraId="4F5EC589" w14:textId="5837984E" w:rsidR="00E00CFC" w:rsidRPr="00842A03" w:rsidRDefault="00EF7B0A" w:rsidP="00EF7B0A">
            <w:pPr>
              <w:tabs>
                <w:tab w:val="center" w:pos="0"/>
              </w:tabs>
              <w:jc w:val="center"/>
              <w:rPr>
                <w:rFonts w:ascii="Calibri" w:hAnsi="Calibri"/>
                <w:b/>
                <w:sz w:val="22"/>
              </w:rPr>
            </w:pPr>
            <w:r>
              <w:rPr>
                <w:rFonts w:ascii="Calibri" w:hAnsi="Calibri"/>
                <w:b/>
                <w:sz w:val="22"/>
              </w:rPr>
              <w:t>37%</w:t>
            </w:r>
          </w:p>
        </w:tc>
      </w:tr>
      <w:tr w:rsidR="00E00CFC" w:rsidRPr="00A743B0" w14:paraId="46CC74E4" w14:textId="77777777" w:rsidTr="266D1218">
        <w:tc>
          <w:tcPr>
            <w:tcW w:w="774" w:type="dxa"/>
            <w:shd w:val="clear" w:color="auto" w:fill="auto"/>
          </w:tcPr>
          <w:p w14:paraId="320943D7" w14:textId="77777777" w:rsidR="00E00CFC" w:rsidRPr="00A743B0" w:rsidRDefault="00E00CFC" w:rsidP="00215FB2">
            <w:pPr>
              <w:tabs>
                <w:tab w:val="center" w:pos="0"/>
              </w:tabs>
              <w:rPr>
                <w:rFonts w:ascii="Calibri" w:hAnsi="Calibri"/>
                <w:b/>
              </w:rPr>
            </w:pPr>
            <w:r w:rsidRPr="00A743B0">
              <w:rPr>
                <w:rFonts w:ascii="Calibri" w:hAnsi="Calibri"/>
                <w:b/>
              </w:rPr>
              <w:t>5</w:t>
            </w:r>
          </w:p>
        </w:tc>
        <w:tc>
          <w:tcPr>
            <w:tcW w:w="1443" w:type="dxa"/>
            <w:gridSpan w:val="4"/>
            <w:shd w:val="clear" w:color="auto" w:fill="auto"/>
          </w:tcPr>
          <w:p w14:paraId="287C5205" w14:textId="388D4976" w:rsidR="00E00CFC" w:rsidRPr="00842A03" w:rsidRDefault="00E817A5" w:rsidP="00EF7B0A">
            <w:pPr>
              <w:tabs>
                <w:tab w:val="center" w:pos="0"/>
              </w:tabs>
              <w:jc w:val="center"/>
              <w:rPr>
                <w:rFonts w:ascii="Calibri" w:hAnsi="Calibri"/>
                <w:b/>
                <w:sz w:val="22"/>
              </w:rPr>
            </w:pPr>
            <w:r>
              <w:rPr>
                <w:rFonts w:ascii="Calibri" w:hAnsi="Calibri"/>
                <w:b/>
                <w:sz w:val="22"/>
              </w:rPr>
              <w:t>20%</w:t>
            </w:r>
          </w:p>
        </w:tc>
        <w:tc>
          <w:tcPr>
            <w:tcW w:w="1422" w:type="dxa"/>
            <w:gridSpan w:val="3"/>
            <w:shd w:val="clear" w:color="auto" w:fill="auto"/>
          </w:tcPr>
          <w:p w14:paraId="44635C2A" w14:textId="588AEFD1" w:rsidR="00E00CFC" w:rsidRPr="00842A03" w:rsidRDefault="00E817A5" w:rsidP="00EF7B0A">
            <w:pPr>
              <w:tabs>
                <w:tab w:val="center" w:pos="0"/>
              </w:tabs>
              <w:jc w:val="center"/>
              <w:rPr>
                <w:rFonts w:ascii="Calibri" w:hAnsi="Calibri"/>
                <w:b/>
                <w:sz w:val="22"/>
              </w:rPr>
            </w:pPr>
            <w:r>
              <w:rPr>
                <w:rFonts w:ascii="Calibri" w:hAnsi="Calibri"/>
                <w:b/>
                <w:sz w:val="22"/>
              </w:rPr>
              <w:t>66%</w:t>
            </w:r>
          </w:p>
        </w:tc>
        <w:tc>
          <w:tcPr>
            <w:tcW w:w="1559" w:type="dxa"/>
            <w:gridSpan w:val="5"/>
            <w:shd w:val="clear" w:color="auto" w:fill="auto"/>
          </w:tcPr>
          <w:p w14:paraId="32D382A3" w14:textId="36BD25DC" w:rsidR="00E00CFC" w:rsidRPr="00842A03" w:rsidRDefault="00E817A5" w:rsidP="00EF7B0A">
            <w:pPr>
              <w:tabs>
                <w:tab w:val="center" w:pos="0"/>
              </w:tabs>
              <w:jc w:val="center"/>
              <w:rPr>
                <w:rFonts w:ascii="Calibri" w:hAnsi="Calibri"/>
                <w:b/>
                <w:sz w:val="22"/>
              </w:rPr>
            </w:pPr>
            <w:r>
              <w:rPr>
                <w:rFonts w:ascii="Calibri" w:hAnsi="Calibri"/>
                <w:b/>
                <w:sz w:val="22"/>
              </w:rPr>
              <w:t>20%</w:t>
            </w:r>
          </w:p>
        </w:tc>
        <w:tc>
          <w:tcPr>
            <w:tcW w:w="1418" w:type="dxa"/>
            <w:gridSpan w:val="3"/>
            <w:shd w:val="clear" w:color="auto" w:fill="auto"/>
          </w:tcPr>
          <w:p w14:paraId="774776B6" w14:textId="45A58D49" w:rsidR="00E00CFC" w:rsidRPr="00842A03" w:rsidRDefault="00E817A5" w:rsidP="00EF7B0A">
            <w:pPr>
              <w:tabs>
                <w:tab w:val="center" w:pos="0"/>
              </w:tabs>
              <w:jc w:val="center"/>
              <w:rPr>
                <w:rFonts w:ascii="Calibri" w:hAnsi="Calibri"/>
                <w:b/>
                <w:sz w:val="22"/>
              </w:rPr>
            </w:pPr>
            <w:r>
              <w:rPr>
                <w:rFonts w:ascii="Calibri" w:hAnsi="Calibri"/>
                <w:b/>
                <w:sz w:val="22"/>
              </w:rPr>
              <w:t>83%</w:t>
            </w:r>
          </w:p>
        </w:tc>
        <w:tc>
          <w:tcPr>
            <w:tcW w:w="1417" w:type="dxa"/>
            <w:gridSpan w:val="4"/>
            <w:shd w:val="clear" w:color="auto" w:fill="auto"/>
          </w:tcPr>
          <w:p w14:paraId="0BA2199C" w14:textId="3EAE1082" w:rsidR="00E00CFC" w:rsidRPr="00842A03" w:rsidRDefault="00E817A5" w:rsidP="00EF7B0A">
            <w:pPr>
              <w:tabs>
                <w:tab w:val="center" w:pos="0"/>
              </w:tabs>
              <w:jc w:val="center"/>
              <w:rPr>
                <w:rFonts w:ascii="Calibri" w:hAnsi="Calibri"/>
                <w:b/>
                <w:sz w:val="22"/>
              </w:rPr>
            </w:pPr>
            <w:r>
              <w:rPr>
                <w:rFonts w:ascii="Calibri" w:hAnsi="Calibri"/>
                <w:b/>
                <w:sz w:val="22"/>
              </w:rPr>
              <w:t>20%</w:t>
            </w:r>
          </w:p>
        </w:tc>
        <w:tc>
          <w:tcPr>
            <w:tcW w:w="1256" w:type="dxa"/>
            <w:shd w:val="clear" w:color="auto" w:fill="auto"/>
          </w:tcPr>
          <w:p w14:paraId="64BD21F4" w14:textId="76556D35" w:rsidR="00E00CFC" w:rsidRPr="00842A03" w:rsidRDefault="00E817A5" w:rsidP="00EF7B0A">
            <w:pPr>
              <w:tabs>
                <w:tab w:val="center" w:pos="0"/>
              </w:tabs>
              <w:jc w:val="center"/>
              <w:rPr>
                <w:rFonts w:ascii="Calibri" w:hAnsi="Calibri"/>
                <w:b/>
                <w:sz w:val="22"/>
              </w:rPr>
            </w:pPr>
            <w:r>
              <w:rPr>
                <w:rFonts w:ascii="Calibri" w:hAnsi="Calibri"/>
                <w:b/>
                <w:sz w:val="22"/>
              </w:rPr>
              <w:t>58%</w:t>
            </w:r>
          </w:p>
        </w:tc>
      </w:tr>
      <w:tr w:rsidR="00E00CFC" w:rsidRPr="00A743B0" w14:paraId="2A4ECECE" w14:textId="77777777" w:rsidTr="266D1218">
        <w:tc>
          <w:tcPr>
            <w:tcW w:w="9289" w:type="dxa"/>
            <w:gridSpan w:val="21"/>
            <w:shd w:val="clear" w:color="auto" w:fill="auto"/>
          </w:tcPr>
          <w:p w14:paraId="6007E7A7" w14:textId="77777777" w:rsidR="00E00CFC" w:rsidRPr="00A743B0" w:rsidRDefault="00E00CFC" w:rsidP="00215FB2">
            <w:pPr>
              <w:tabs>
                <w:tab w:val="center" w:pos="0"/>
              </w:tabs>
              <w:rPr>
                <w:rFonts w:ascii="Calibri" w:hAnsi="Calibri"/>
                <w:b/>
              </w:rPr>
            </w:pPr>
          </w:p>
        </w:tc>
      </w:tr>
      <w:tr w:rsidR="00E00CFC" w:rsidRPr="00A743B0" w14:paraId="1CE5B5B0" w14:textId="77777777" w:rsidTr="266D1218">
        <w:tc>
          <w:tcPr>
            <w:tcW w:w="9289" w:type="dxa"/>
            <w:gridSpan w:val="21"/>
            <w:shd w:val="clear" w:color="auto" w:fill="auto"/>
          </w:tcPr>
          <w:p w14:paraId="2D82B598" w14:textId="5A4D9D06" w:rsidR="005A1A15" w:rsidRDefault="005A1A15" w:rsidP="005A1A15">
            <w:pPr>
              <w:tabs>
                <w:tab w:val="center" w:pos="0"/>
              </w:tabs>
              <w:rPr>
                <w:rFonts w:ascii="Calibri" w:hAnsi="Calibri"/>
                <w:b/>
              </w:rPr>
            </w:pPr>
            <w:r w:rsidRPr="004B6387">
              <w:rPr>
                <w:rFonts w:ascii="Calibri" w:hAnsi="Calibri"/>
                <w:b/>
              </w:rPr>
              <w:t xml:space="preserve">Effectiveness of targeted interventions </w:t>
            </w:r>
          </w:p>
          <w:p w14:paraId="6E8DDD6F" w14:textId="0C741C8A" w:rsidR="00EF7B0A" w:rsidRDefault="00EF7B0A" w:rsidP="005A1A15">
            <w:pPr>
              <w:tabs>
                <w:tab w:val="center" w:pos="0"/>
              </w:tabs>
              <w:rPr>
                <w:rFonts w:ascii="Calibri" w:hAnsi="Calibri"/>
                <w:bCs/>
              </w:rPr>
            </w:pPr>
            <w:r w:rsidRPr="00EF7B0A">
              <w:rPr>
                <w:rFonts w:ascii="Calibri" w:hAnsi="Calibri"/>
                <w:bCs/>
              </w:rPr>
              <w:t>Targeted interventions for children with speech and language difficulties in year 1 mean that the children have now come off the SEN register</w:t>
            </w:r>
            <w:r w:rsidR="004E0090">
              <w:rPr>
                <w:rFonts w:ascii="Calibri" w:hAnsi="Calibri"/>
                <w:bCs/>
              </w:rPr>
              <w:t xml:space="preserve"> but are included in the numbers from last year.</w:t>
            </w:r>
          </w:p>
          <w:p w14:paraId="5D778DE8" w14:textId="69A6A13A" w:rsidR="004E0090" w:rsidRDefault="004E0090" w:rsidP="005A1A15">
            <w:pPr>
              <w:tabs>
                <w:tab w:val="center" w:pos="0"/>
              </w:tabs>
              <w:rPr>
                <w:rFonts w:ascii="Calibri" w:hAnsi="Calibri"/>
                <w:bCs/>
              </w:rPr>
            </w:pPr>
            <w:r>
              <w:rPr>
                <w:rFonts w:ascii="Calibri" w:hAnsi="Calibri"/>
                <w:bCs/>
              </w:rPr>
              <w:t>Interventions to allow ASD pupils to engage in the classroom are successful through the academy and are reflective in these numbers.</w:t>
            </w:r>
          </w:p>
          <w:p w14:paraId="38842A87" w14:textId="78530E33" w:rsidR="004E0090" w:rsidRDefault="004E0090" w:rsidP="005A1A15">
            <w:pPr>
              <w:tabs>
                <w:tab w:val="center" w:pos="0"/>
              </w:tabs>
              <w:rPr>
                <w:rFonts w:ascii="Calibri" w:hAnsi="Calibri"/>
                <w:bCs/>
              </w:rPr>
            </w:pPr>
            <w:r>
              <w:rPr>
                <w:rFonts w:ascii="Calibri" w:hAnsi="Calibri"/>
                <w:bCs/>
              </w:rPr>
              <w:t>Other children have made improvements through the intervention marking and feedback which takes place in all lessons.</w:t>
            </w:r>
          </w:p>
          <w:p w14:paraId="4CF98EBD" w14:textId="66076628" w:rsidR="005A1A15" w:rsidRPr="00A743B0" w:rsidRDefault="004E0090" w:rsidP="005A1A15">
            <w:pPr>
              <w:tabs>
                <w:tab w:val="center" w:pos="0"/>
              </w:tabs>
              <w:rPr>
                <w:rFonts w:ascii="Calibri" w:hAnsi="Calibri"/>
                <w:b/>
              </w:rPr>
            </w:pPr>
            <w:r>
              <w:rPr>
                <w:rFonts w:ascii="Calibri" w:hAnsi="Calibri"/>
                <w:bCs/>
              </w:rPr>
              <w:t>Quality first teaching has improved and allows children to control their own learning paths through the starred activities. For some children this has removed the ceiling and raised their attainment,</w:t>
            </w:r>
          </w:p>
        </w:tc>
      </w:tr>
      <w:tr w:rsidR="00E00CFC" w:rsidRPr="00A743B0" w14:paraId="1B4A0813" w14:textId="77777777" w:rsidTr="266D1218">
        <w:tc>
          <w:tcPr>
            <w:tcW w:w="9289" w:type="dxa"/>
            <w:gridSpan w:val="21"/>
            <w:shd w:val="clear" w:color="auto" w:fill="auto"/>
          </w:tcPr>
          <w:p w14:paraId="136B6971" w14:textId="77777777" w:rsidR="005A1A15" w:rsidRDefault="005A1A15" w:rsidP="005A1A15">
            <w:pPr>
              <w:tabs>
                <w:tab w:val="center" w:pos="0"/>
              </w:tabs>
              <w:rPr>
                <w:rFonts w:ascii="Calibri" w:hAnsi="Calibri"/>
                <w:b/>
              </w:rPr>
            </w:pPr>
            <w:r w:rsidRPr="0062588A">
              <w:rPr>
                <w:rFonts w:ascii="Calibri" w:hAnsi="Calibri"/>
                <w:b/>
              </w:rPr>
              <w:t xml:space="preserve">Wider Outcomes </w:t>
            </w:r>
            <w:r>
              <w:rPr>
                <w:rFonts w:ascii="Calibri" w:hAnsi="Calibri"/>
                <w:b/>
              </w:rPr>
              <w:t>effectiveness for this cohort</w:t>
            </w:r>
          </w:p>
          <w:p w14:paraId="1A0C0C8F" w14:textId="79E37037" w:rsidR="005A1A15" w:rsidRDefault="004E0090" w:rsidP="00215FB2">
            <w:pPr>
              <w:tabs>
                <w:tab w:val="center" w:pos="0"/>
              </w:tabs>
              <w:rPr>
                <w:rFonts w:ascii="Calibri" w:hAnsi="Calibri"/>
                <w:bCs/>
              </w:rPr>
            </w:pPr>
            <w:r w:rsidRPr="004E0090">
              <w:rPr>
                <w:rFonts w:ascii="Calibri" w:hAnsi="Calibri"/>
                <w:bCs/>
              </w:rPr>
              <w:t>For some of the children, the nurture interventions put in place</w:t>
            </w:r>
            <w:r>
              <w:rPr>
                <w:rFonts w:ascii="Calibri" w:hAnsi="Calibri"/>
                <w:bCs/>
              </w:rPr>
              <w:t>, and continued through lockdown,</w:t>
            </w:r>
            <w:r w:rsidRPr="004E0090">
              <w:rPr>
                <w:rFonts w:ascii="Calibri" w:hAnsi="Calibri"/>
                <w:bCs/>
              </w:rPr>
              <w:t xml:space="preserve"> have seen improvements in their speech and language development allowing them to communicate more easily.</w:t>
            </w:r>
            <w:r>
              <w:rPr>
                <w:rFonts w:ascii="Calibri" w:hAnsi="Calibri"/>
                <w:bCs/>
              </w:rPr>
              <w:t xml:space="preserve"> </w:t>
            </w:r>
          </w:p>
          <w:p w14:paraId="2554F60D" w14:textId="60C20FE4" w:rsidR="004E0090" w:rsidRDefault="004E0090" w:rsidP="00215FB2">
            <w:pPr>
              <w:tabs>
                <w:tab w:val="center" w:pos="0"/>
              </w:tabs>
              <w:rPr>
                <w:rFonts w:ascii="Calibri" w:hAnsi="Calibri"/>
                <w:bCs/>
              </w:rPr>
            </w:pPr>
            <w:r>
              <w:rPr>
                <w:rFonts w:ascii="Calibri" w:hAnsi="Calibri"/>
                <w:bCs/>
              </w:rPr>
              <w:t xml:space="preserve">Structured, routine quality first teaching with visual timetables and now and next boards   has supported accessibility of learning. This in turn has positively impacted on self-esteem for our learners and their </w:t>
            </w:r>
            <w:proofErr w:type="spellStart"/>
            <w:r>
              <w:rPr>
                <w:rFonts w:ascii="Calibri" w:hAnsi="Calibri"/>
                <w:bCs/>
              </w:rPr>
              <w:t>behaviour</w:t>
            </w:r>
            <w:proofErr w:type="spellEnd"/>
            <w:r>
              <w:rPr>
                <w:rFonts w:ascii="Calibri" w:hAnsi="Calibri"/>
                <w:bCs/>
              </w:rPr>
              <w:t xml:space="preserve"> for learning has improved.</w:t>
            </w:r>
          </w:p>
          <w:p w14:paraId="2B896A2A" w14:textId="09EA6D2D" w:rsidR="004E0090" w:rsidRPr="004E0090" w:rsidRDefault="004E0090" w:rsidP="00215FB2">
            <w:pPr>
              <w:tabs>
                <w:tab w:val="center" w:pos="0"/>
              </w:tabs>
              <w:rPr>
                <w:rFonts w:ascii="Calibri" w:hAnsi="Calibri"/>
                <w:bCs/>
              </w:rPr>
            </w:pPr>
          </w:p>
          <w:p w14:paraId="3377F04A" w14:textId="28889014" w:rsidR="005A1A15" w:rsidRPr="00A743B0" w:rsidRDefault="005A1A15" w:rsidP="00215FB2">
            <w:pPr>
              <w:tabs>
                <w:tab w:val="center" w:pos="0"/>
              </w:tabs>
              <w:rPr>
                <w:rFonts w:ascii="Calibri" w:hAnsi="Calibri"/>
                <w:b/>
              </w:rPr>
            </w:pPr>
          </w:p>
        </w:tc>
      </w:tr>
      <w:tr w:rsidR="00E00CFC" w:rsidRPr="00A743B0" w14:paraId="4BB9BD19" w14:textId="77777777" w:rsidTr="266D1218">
        <w:tc>
          <w:tcPr>
            <w:tcW w:w="9289" w:type="dxa"/>
            <w:gridSpan w:val="21"/>
            <w:shd w:val="clear" w:color="auto" w:fill="auto"/>
          </w:tcPr>
          <w:p w14:paraId="0224756E" w14:textId="77777777" w:rsidR="00E00CFC" w:rsidRPr="00A743B0" w:rsidRDefault="00E00CFC" w:rsidP="00215FB2">
            <w:pPr>
              <w:tabs>
                <w:tab w:val="center" w:pos="0"/>
              </w:tabs>
              <w:rPr>
                <w:rFonts w:ascii="Calibri" w:hAnsi="Calibri"/>
                <w:b/>
              </w:rPr>
            </w:pPr>
            <w:bookmarkStart w:id="1" w:name="_Hlk53493092"/>
            <w:r w:rsidRPr="00A743B0">
              <w:rPr>
                <w:rFonts w:ascii="Calibri" w:hAnsi="Calibri"/>
                <w:b/>
              </w:rPr>
              <w:t xml:space="preserve">Attendance and exclusions </w:t>
            </w:r>
          </w:p>
        </w:tc>
      </w:tr>
      <w:tr w:rsidR="005A1A15" w:rsidRPr="00A743B0" w14:paraId="28A5D5D1" w14:textId="77777777" w:rsidTr="266D1218">
        <w:tc>
          <w:tcPr>
            <w:tcW w:w="2972" w:type="dxa"/>
            <w:gridSpan w:val="7"/>
            <w:shd w:val="clear" w:color="auto" w:fill="auto"/>
          </w:tcPr>
          <w:p w14:paraId="4A7D320A" w14:textId="77777777" w:rsidR="005A1A15" w:rsidRDefault="005A1A15" w:rsidP="005A1A15">
            <w:pPr>
              <w:tabs>
                <w:tab w:val="center" w:pos="0"/>
              </w:tabs>
              <w:jc w:val="center"/>
              <w:rPr>
                <w:rFonts w:ascii="Calibri" w:hAnsi="Calibri"/>
                <w:b/>
              </w:rPr>
            </w:pPr>
            <w:r w:rsidRPr="0062588A">
              <w:rPr>
                <w:rFonts w:ascii="Calibri" w:hAnsi="Calibri"/>
                <w:b/>
              </w:rPr>
              <w:t>Overall</w:t>
            </w:r>
            <w:r>
              <w:rPr>
                <w:rFonts w:ascii="Calibri" w:hAnsi="Calibri"/>
                <w:b/>
              </w:rPr>
              <w:t xml:space="preserve"> attendance</w:t>
            </w:r>
            <w:r w:rsidRPr="0062588A">
              <w:rPr>
                <w:rFonts w:ascii="Calibri" w:hAnsi="Calibri"/>
                <w:b/>
              </w:rPr>
              <w:t xml:space="preserve"> %</w:t>
            </w:r>
          </w:p>
          <w:p w14:paraId="433FB35A" w14:textId="77777777" w:rsidR="005A1A15" w:rsidRPr="00A743B0" w:rsidRDefault="005A1A15" w:rsidP="00215FB2">
            <w:pPr>
              <w:tabs>
                <w:tab w:val="center" w:pos="0"/>
              </w:tabs>
              <w:rPr>
                <w:rFonts w:ascii="Calibri" w:hAnsi="Calibri"/>
                <w:b/>
              </w:rPr>
            </w:pPr>
          </w:p>
        </w:tc>
        <w:tc>
          <w:tcPr>
            <w:tcW w:w="3402" w:type="dxa"/>
            <w:gridSpan w:val="8"/>
            <w:shd w:val="clear" w:color="auto" w:fill="auto"/>
          </w:tcPr>
          <w:p w14:paraId="3C91C891" w14:textId="77777777" w:rsidR="005A1A15" w:rsidRDefault="005A1A15" w:rsidP="005A1A15">
            <w:pPr>
              <w:tabs>
                <w:tab w:val="center" w:pos="0"/>
              </w:tabs>
              <w:ind w:left="472"/>
              <w:jc w:val="center"/>
              <w:rPr>
                <w:rFonts w:ascii="Calibri" w:hAnsi="Calibri"/>
                <w:b/>
              </w:rPr>
            </w:pPr>
            <w:r>
              <w:rPr>
                <w:rFonts w:ascii="Calibri" w:hAnsi="Calibri"/>
                <w:b/>
              </w:rPr>
              <w:t>%</w:t>
            </w:r>
            <w:r w:rsidRPr="0062588A">
              <w:rPr>
                <w:rFonts w:ascii="Calibri" w:hAnsi="Calibri"/>
                <w:b/>
              </w:rPr>
              <w:t xml:space="preserve"> of pupils PA</w:t>
            </w:r>
          </w:p>
          <w:p w14:paraId="7DD0513E" w14:textId="2FE22F15" w:rsidR="005A1A15" w:rsidRPr="00A743B0" w:rsidRDefault="00487548" w:rsidP="00215FB2">
            <w:pPr>
              <w:tabs>
                <w:tab w:val="center" w:pos="0"/>
              </w:tabs>
              <w:rPr>
                <w:rFonts w:ascii="Calibri" w:hAnsi="Calibri"/>
                <w:b/>
              </w:rPr>
            </w:pPr>
            <w:r>
              <w:rPr>
                <w:rFonts w:ascii="Calibri" w:hAnsi="Calibri"/>
                <w:b/>
              </w:rPr>
              <w:t>35/232</w:t>
            </w:r>
          </w:p>
        </w:tc>
        <w:tc>
          <w:tcPr>
            <w:tcW w:w="2915" w:type="dxa"/>
            <w:gridSpan w:val="6"/>
            <w:shd w:val="clear" w:color="auto" w:fill="auto"/>
          </w:tcPr>
          <w:p w14:paraId="029EC4EB" w14:textId="77777777" w:rsidR="005A1A15" w:rsidRDefault="005A1A15" w:rsidP="00215FB2">
            <w:pPr>
              <w:tabs>
                <w:tab w:val="center" w:pos="0"/>
              </w:tabs>
              <w:rPr>
                <w:rFonts w:ascii="Calibri" w:hAnsi="Calibri"/>
                <w:b/>
              </w:rPr>
            </w:pPr>
            <w:r w:rsidRPr="0062588A">
              <w:rPr>
                <w:rFonts w:ascii="Calibri" w:hAnsi="Calibri"/>
                <w:b/>
              </w:rPr>
              <w:t xml:space="preserve">% and number of </w:t>
            </w:r>
            <w:r>
              <w:rPr>
                <w:rFonts w:ascii="Calibri" w:hAnsi="Calibri"/>
                <w:b/>
              </w:rPr>
              <w:t>SEND</w:t>
            </w:r>
            <w:r w:rsidRPr="0062588A">
              <w:rPr>
                <w:rFonts w:ascii="Calibri" w:hAnsi="Calibri"/>
                <w:b/>
              </w:rPr>
              <w:t xml:space="preserve"> </w:t>
            </w:r>
            <w:proofErr w:type="gramStart"/>
            <w:r w:rsidRPr="0062588A">
              <w:rPr>
                <w:rFonts w:ascii="Calibri" w:hAnsi="Calibri"/>
                <w:b/>
              </w:rPr>
              <w:t>pupils  FTE</w:t>
            </w:r>
            <w:proofErr w:type="gramEnd"/>
            <w:r w:rsidRPr="0062588A">
              <w:rPr>
                <w:rFonts w:ascii="Calibri" w:hAnsi="Calibri"/>
                <w:b/>
              </w:rPr>
              <w:t xml:space="preserve"> or </w:t>
            </w:r>
            <w:proofErr w:type="spellStart"/>
            <w:r w:rsidRPr="0062588A">
              <w:rPr>
                <w:rFonts w:ascii="Calibri" w:hAnsi="Calibri"/>
                <w:b/>
              </w:rPr>
              <w:t>PEx</w:t>
            </w:r>
            <w:proofErr w:type="spellEnd"/>
          </w:p>
          <w:p w14:paraId="0C52D6FF" w14:textId="77777777" w:rsidR="0055094F" w:rsidRDefault="0055094F" w:rsidP="00215FB2">
            <w:pPr>
              <w:tabs>
                <w:tab w:val="center" w:pos="0"/>
              </w:tabs>
              <w:rPr>
                <w:rFonts w:ascii="Calibri" w:hAnsi="Calibri"/>
                <w:b/>
              </w:rPr>
            </w:pPr>
          </w:p>
          <w:p w14:paraId="565226C2" w14:textId="49EC7632" w:rsidR="0055094F" w:rsidRPr="0055094F" w:rsidRDefault="0055094F" w:rsidP="0055094F">
            <w:pPr>
              <w:tabs>
                <w:tab w:val="center" w:pos="0"/>
              </w:tabs>
              <w:rPr>
                <w:rFonts w:ascii="Calibri" w:hAnsi="Calibri"/>
                <w:b/>
              </w:rPr>
            </w:pPr>
            <w:r>
              <w:rPr>
                <w:rFonts w:ascii="Calibri" w:hAnsi="Calibri"/>
                <w:b/>
              </w:rPr>
              <w:t xml:space="preserve"> 7 FTE for 4 children</w:t>
            </w:r>
          </w:p>
        </w:tc>
      </w:tr>
      <w:tr w:rsidR="005A1A15" w:rsidRPr="00A743B0" w14:paraId="5DFE1733" w14:textId="77777777" w:rsidTr="266D1218">
        <w:tc>
          <w:tcPr>
            <w:tcW w:w="1548" w:type="dxa"/>
            <w:gridSpan w:val="3"/>
            <w:shd w:val="clear" w:color="auto" w:fill="auto"/>
          </w:tcPr>
          <w:p w14:paraId="4C56175B" w14:textId="133EA0A5" w:rsidR="005A1A15" w:rsidRPr="0062588A" w:rsidRDefault="005A1A15" w:rsidP="005A1A15">
            <w:pPr>
              <w:tabs>
                <w:tab w:val="center" w:pos="0"/>
              </w:tabs>
              <w:jc w:val="center"/>
              <w:rPr>
                <w:rFonts w:ascii="Calibri" w:hAnsi="Calibri"/>
                <w:b/>
              </w:rPr>
            </w:pPr>
            <w:r>
              <w:rPr>
                <w:rFonts w:ascii="Calibri" w:hAnsi="Calibri"/>
                <w:b/>
              </w:rPr>
              <w:t>SEND</w:t>
            </w:r>
          </w:p>
        </w:tc>
        <w:tc>
          <w:tcPr>
            <w:tcW w:w="1424" w:type="dxa"/>
            <w:gridSpan w:val="4"/>
            <w:shd w:val="clear" w:color="auto" w:fill="auto"/>
          </w:tcPr>
          <w:p w14:paraId="1A009066" w14:textId="36ECD582" w:rsidR="005A1A15" w:rsidRPr="0062588A" w:rsidRDefault="005A1A15" w:rsidP="005A1A15">
            <w:pPr>
              <w:tabs>
                <w:tab w:val="center" w:pos="0"/>
              </w:tabs>
              <w:jc w:val="center"/>
              <w:rPr>
                <w:rFonts w:ascii="Calibri" w:hAnsi="Calibri"/>
                <w:b/>
              </w:rPr>
            </w:pPr>
            <w:r>
              <w:rPr>
                <w:rFonts w:ascii="Calibri" w:hAnsi="Calibri"/>
                <w:b/>
              </w:rPr>
              <w:t>Non SEND</w:t>
            </w:r>
          </w:p>
        </w:tc>
        <w:tc>
          <w:tcPr>
            <w:tcW w:w="1672" w:type="dxa"/>
            <w:gridSpan w:val="4"/>
            <w:shd w:val="clear" w:color="auto" w:fill="auto"/>
          </w:tcPr>
          <w:p w14:paraId="1F7765DC" w14:textId="64165BA5" w:rsidR="005A1A15" w:rsidRDefault="005A1A15" w:rsidP="005A1A15">
            <w:pPr>
              <w:tabs>
                <w:tab w:val="center" w:pos="0"/>
              </w:tabs>
              <w:ind w:left="472"/>
              <w:jc w:val="center"/>
              <w:rPr>
                <w:rFonts w:ascii="Calibri" w:hAnsi="Calibri"/>
                <w:b/>
              </w:rPr>
            </w:pPr>
            <w:r>
              <w:rPr>
                <w:rFonts w:ascii="Calibri" w:hAnsi="Calibri"/>
                <w:b/>
              </w:rPr>
              <w:t>SEND</w:t>
            </w:r>
          </w:p>
        </w:tc>
        <w:tc>
          <w:tcPr>
            <w:tcW w:w="1730" w:type="dxa"/>
            <w:gridSpan w:val="4"/>
            <w:shd w:val="clear" w:color="auto" w:fill="auto"/>
          </w:tcPr>
          <w:p w14:paraId="22B06842" w14:textId="6077BDF9" w:rsidR="005A1A15" w:rsidRDefault="005A1A15" w:rsidP="005A1A15">
            <w:pPr>
              <w:tabs>
                <w:tab w:val="center" w:pos="0"/>
              </w:tabs>
              <w:ind w:left="472"/>
              <w:jc w:val="center"/>
              <w:rPr>
                <w:rFonts w:ascii="Calibri" w:hAnsi="Calibri"/>
                <w:b/>
              </w:rPr>
            </w:pPr>
            <w:r>
              <w:rPr>
                <w:rFonts w:ascii="Calibri" w:hAnsi="Calibri"/>
                <w:b/>
              </w:rPr>
              <w:t>Non SEND</w:t>
            </w:r>
          </w:p>
        </w:tc>
        <w:tc>
          <w:tcPr>
            <w:tcW w:w="1366" w:type="dxa"/>
            <w:gridSpan w:val="4"/>
            <w:shd w:val="clear" w:color="auto" w:fill="auto"/>
          </w:tcPr>
          <w:p w14:paraId="067A2202" w14:textId="5B584AA6" w:rsidR="005A1A15" w:rsidRPr="0062588A" w:rsidRDefault="005A1A15" w:rsidP="005A1A15">
            <w:pPr>
              <w:tabs>
                <w:tab w:val="center" w:pos="0"/>
              </w:tabs>
              <w:jc w:val="center"/>
              <w:rPr>
                <w:rFonts w:ascii="Calibri" w:hAnsi="Calibri"/>
                <w:b/>
              </w:rPr>
            </w:pPr>
            <w:r>
              <w:rPr>
                <w:rFonts w:ascii="Calibri" w:hAnsi="Calibri"/>
                <w:b/>
              </w:rPr>
              <w:t>SEND</w:t>
            </w:r>
          </w:p>
        </w:tc>
        <w:tc>
          <w:tcPr>
            <w:tcW w:w="1549" w:type="dxa"/>
            <w:gridSpan w:val="2"/>
            <w:shd w:val="clear" w:color="auto" w:fill="auto"/>
          </w:tcPr>
          <w:p w14:paraId="649C5F3A" w14:textId="1A3D8FD3" w:rsidR="005A1A15" w:rsidRPr="0062588A" w:rsidRDefault="005A1A15" w:rsidP="005A1A15">
            <w:pPr>
              <w:tabs>
                <w:tab w:val="center" w:pos="0"/>
              </w:tabs>
              <w:jc w:val="center"/>
              <w:rPr>
                <w:rFonts w:ascii="Calibri" w:hAnsi="Calibri"/>
                <w:b/>
              </w:rPr>
            </w:pPr>
            <w:r>
              <w:rPr>
                <w:rFonts w:ascii="Calibri" w:hAnsi="Calibri"/>
                <w:b/>
              </w:rPr>
              <w:t>Non SEND</w:t>
            </w:r>
          </w:p>
        </w:tc>
      </w:tr>
      <w:tr w:rsidR="005A1A15" w:rsidRPr="00A743B0" w14:paraId="7D036413" w14:textId="77777777" w:rsidTr="266D1218">
        <w:tc>
          <w:tcPr>
            <w:tcW w:w="1548" w:type="dxa"/>
            <w:gridSpan w:val="3"/>
            <w:shd w:val="clear" w:color="auto" w:fill="auto"/>
          </w:tcPr>
          <w:p w14:paraId="33827B01" w14:textId="564AB2FE" w:rsidR="005A1A15" w:rsidRPr="0062588A" w:rsidRDefault="00487548" w:rsidP="005A1A15">
            <w:pPr>
              <w:tabs>
                <w:tab w:val="center" w:pos="0"/>
              </w:tabs>
              <w:jc w:val="center"/>
              <w:rPr>
                <w:rFonts w:ascii="Calibri" w:hAnsi="Calibri"/>
                <w:b/>
              </w:rPr>
            </w:pPr>
            <w:r>
              <w:rPr>
                <w:rFonts w:ascii="Calibri" w:hAnsi="Calibri"/>
                <w:b/>
              </w:rPr>
              <w:lastRenderedPageBreak/>
              <w:t>93.6</w:t>
            </w:r>
          </w:p>
        </w:tc>
        <w:tc>
          <w:tcPr>
            <w:tcW w:w="1424" w:type="dxa"/>
            <w:gridSpan w:val="4"/>
            <w:shd w:val="clear" w:color="auto" w:fill="auto"/>
          </w:tcPr>
          <w:p w14:paraId="2FB5A8E9" w14:textId="3BFD4A55" w:rsidR="005A1A15" w:rsidRPr="0062588A" w:rsidRDefault="00487548" w:rsidP="005A1A15">
            <w:pPr>
              <w:tabs>
                <w:tab w:val="center" w:pos="0"/>
              </w:tabs>
              <w:jc w:val="center"/>
              <w:rPr>
                <w:rFonts w:ascii="Calibri" w:hAnsi="Calibri"/>
                <w:b/>
              </w:rPr>
            </w:pPr>
            <w:r>
              <w:rPr>
                <w:rFonts w:ascii="Calibri" w:hAnsi="Calibri"/>
                <w:b/>
              </w:rPr>
              <w:t>94.5</w:t>
            </w:r>
          </w:p>
        </w:tc>
        <w:tc>
          <w:tcPr>
            <w:tcW w:w="1672" w:type="dxa"/>
            <w:gridSpan w:val="4"/>
            <w:shd w:val="clear" w:color="auto" w:fill="auto"/>
          </w:tcPr>
          <w:p w14:paraId="671DBA6C" w14:textId="1D662038" w:rsidR="005A1A15" w:rsidRDefault="00487548" w:rsidP="00487548">
            <w:pPr>
              <w:tabs>
                <w:tab w:val="center" w:pos="0"/>
              </w:tabs>
              <w:rPr>
                <w:rFonts w:ascii="Calibri" w:hAnsi="Calibri"/>
                <w:b/>
              </w:rPr>
            </w:pPr>
            <w:r>
              <w:rPr>
                <w:rFonts w:ascii="Calibri" w:hAnsi="Calibri"/>
                <w:b/>
              </w:rPr>
              <w:t>(6/35)17.14</w:t>
            </w:r>
          </w:p>
        </w:tc>
        <w:tc>
          <w:tcPr>
            <w:tcW w:w="1730" w:type="dxa"/>
            <w:gridSpan w:val="4"/>
            <w:shd w:val="clear" w:color="auto" w:fill="auto"/>
          </w:tcPr>
          <w:p w14:paraId="7A85C1E2" w14:textId="6F19E198" w:rsidR="005A1A15" w:rsidRDefault="00487548" w:rsidP="005A1A15">
            <w:pPr>
              <w:tabs>
                <w:tab w:val="center" w:pos="0"/>
              </w:tabs>
              <w:ind w:left="472"/>
              <w:jc w:val="center"/>
              <w:rPr>
                <w:rFonts w:ascii="Calibri" w:hAnsi="Calibri"/>
                <w:b/>
              </w:rPr>
            </w:pPr>
            <w:r>
              <w:rPr>
                <w:rFonts w:ascii="Calibri" w:hAnsi="Calibri"/>
                <w:b/>
              </w:rPr>
              <w:t>(29/35) 82.86</w:t>
            </w:r>
          </w:p>
        </w:tc>
        <w:tc>
          <w:tcPr>
            <w:tcW w:w="1366" w:type="dxa"/>
            <w:gridSpan w:val="4"/>
            <w:shd w:val="clear" w:color="auto" w:fill="auto"/>
          </w:tcPr>
          <w:p w14:paraId="6E046A29" w14:textId="77777777" w:rsidR="005A1A15" w:rsidRDefault="0055094F" w:rsidP="00215FB2">
            <w:pPr>
              <w:tabs>
                <w:tab w:val="center" w:pos="0"/>
              </w:tabs>
              <w:rPr>
                <w:rFonts w:ascii="Calibri" w:hAnsi="Calibri"/>
                <w:b/>
              </w:rPr>
            </w:pPr>
            <w:r>
              <w:rPr>
                <w:rFonts w:ascii="Calibri" w:hAnsi="Calibri"/>
                <w:b/>
              </w:rPr>
              <w:t>6/7 FTE for SEND</w:t>
            </w:r>
          </w:p>
          <w:p w14:paraId="786BF695" w14:textId="1F9E34B0" w:rsidR="0055094F" w:rsidRPr="0062588A" w:rsidRDefault="0055094F" w:rsidP="00215FB2">
            <w:pPr>
              <w:tabs>
                <w:tab w:val="center" w:pos="0"/>
              </w:tabs>
              <w:rPr>
                <w:rFonts w:ascii="Calibri" w:hAnsi="Calibri"/>
                <w:b/>
              </w:rPr>
            </w:pPr>
            <w:r>
              <w:rPr>
                <w:rFonts w:ascii="Calibri" w:hAnsi="Calibri"/>
                <w:b/>
              </w:rPr>
              <w:t>86%</w:t>
            </w:r>
          </w:p>
        </w:tc>
        <w:tc>
          <w:tcPr>
            <w:tcW w:w="1549" w:type="dxa"/>
            <w:gridSpan w:val="2"/>
            <w:shd w:val="clear" w:color="auto" w:fill="auto"/>
          </w:tcPr>
          <w:p w14:paraId="75795924" w14:textId="77777777" w:rsidR="005A1A15" w:rsidRDefault="0055094F" w:rsidP="00215FB2">
            <w:pPr>
              <w:tabs>
                <w:tab w:val="center" w:pos="0"/>
              </w:tabs>
              <w:rPr>
                <w:rFonts w:ascii="Calibri" w:hAnsi="Calibri"/>
                <w:b/>
              </w:rPr>
            </w:pPr>
            <w:r>
              <w:rPr>
                <w:rFonts w:ascii="Calibri" w:hAnsi="Calibri"/>
                <w:b/>
              </w:rPr>
              <w:t>1/7</w:t>
            </w:r>
          </w:p>
          <w:p w14:paraId="60DF9927" w14:textId="5A9A7098" w:rsidR="0055094F" w:rsidRPr="0062588A" w:rsidRDefault="0055094F" w:rsidP="00215FB2">
            <w:pPr>
              <w:tabs>
                <w:tab w:val="center" w:pos="0"/>
              </w:tabs>
              <w:rPr>
                <w:rFonts w:ascii="Calibri" w:hAnsi="Calibri"/>
                <w:b/>
              </w:rPr>
            </w:pPr>
            <w:r>
              <w:rPr>
                <w:rFonts w:ascii="Calibri" w:hAnsi="Calibri"/>
                <w:b/>
              </w:rPr>
              <w:t>14%</w:t>
            </w:r>
          </w:p>
        </w:tc>
      </w:tr>
      <w:bookmarkEnd w:id="1"/>
      <w:tr w:rsidR="00E00CFC" w:rsidRPr="00A743B0" w14:paraId="2A1FC95E" w14:textId="77777777" w:rsidTr="266D1218">
        <w:tc>
          <w:tcPr>
            <w:tcW w:w="9289" w:type="dxa"/>
            <w:gridSpan w:val="21"/>
            <w:shd w:val="clear" w:color="auto" w:fill="auto"/>
          </w:tcPr>
          <w:p w14:paraId="4C03CFB4" w14:textId="416E9132" w:rsidR="00E00CFC" w:rsidRDefault="00E00CFC" w:rsidP="00215FB2">
            <w:pPr>
              <w:tabs>
                <w:tab w:val="center" w:pos="0"/>
              </w:tabs>
              <w:rPr>
                <w:rFonts w:ascii="Calibri" w:hAnsi="Calibri"/>
                <w:b/>
              </w:rPr>
            </w:pPr>
            <w:r>
              <w:rPr>
                <w:rFonts w:ascii="Calibri" w:hAnsi="Calibri"/>
                <w:b/>
              </w:rPr>
              <w:t>Successes and next steps to improve attendance and lower exclusions</w:t>
            </w:r>
          </w:p>
          <w:p w14:paraId="49C51377" w14:textId="7CA3D96C" w:rsidR="005A1A15" w:rsidRDefault="0055094F" w:rsidP="00215FB2">
            <w:pPr>
              <w:tabs>
                <w:tab w:val="center" w:pos="0"/>
              </w:tabs>
              <w:rPr>
                <w:rFonts w:ascii="Calibri" w:hAnsi="Calibri"/>
              </w:rPr>
            </w:pPr>
            <w:r>
              <w:rPr>
                <w:rFonts w:ascii="Calibri" w:hAnsi="Calibri"/>
              </w:rPr>
              <w:t xml:space="preserve">Our family support worker has had an impact on supporting the parents in issues they may have had.  </w:t>
            </w:r>
          </w:p>
          <w:p w14:paraId="34D8F53A" w14:textId="0DA83A85" w:rsidR="0055094F" w:rsidRDefault="0055094F" w:rsidP="00215FB2">
            <w:pPr>
              <w:tabs>
                <w:tab w:val="center" w:pos="0"/>
              </w:tabs>
              <w:rPr>
                <w:rFonts w:ascii="Calibri" w:hAnsi="Calibri"/>
              </w:rPr>
            </w:pPr>
            <w:r>
              <w:rPr>
                <w:rFonts w:ascii="Calibri" w:hAnsi="Calibri"/>
              </w:rPr>
              <w:t>We had introduced attendance weeks, where the parents and pupils know we are focusing on attendance.</w:t>
            </w:r>
          </w:p>
          <w:p w14:paraId="180A245C" w14:textId="77777777" w:rsidR="0055094F" w:rsidRDefault="0055094F" w:rsidP="005A1A15">
            <w:pPr>
              <w:tabs>
                <w:tab w:val="center" w:pos="0"/>
              </w:tabs>
              <w:rPr>
                <w:rFonts w:ascii="Calibri" w:hAnsi="Calibri"/>
              </w:rPr>
            </w:pPr>
            <w:r>
              <w:rPr>
                <w:rFonts w:ascii="Calibri" w:hAnsi="Calibri"/>
              </w:rPr>
              <w:t>First day contact happens to ensure we have had contact with all parents.  EWO is sent out if patterns are starting to happen.</w:t>
            </w:r>
          </w:p>
          <w:p w14:paraId="53F03BF2" w14:textId="77777777" w:rsidR="0055094F" w:rsidRDefault="0055094F" w:rsidP="005A1A15">
            <w:pPr>
              <w:tabs>
                <w:tab w:val="center" w:pos="0"/>
              </w:tabs>
              <w:rPr>
                <w:rFonts w:ascii="Calibri" w:hAnsi="Calibri"/>
              </w:rPr>
            </w:pPr>
            <w:r>
              <w:rPr>
                <w:rFonts w:ascii="Calibri" w:hAnsi="Calibri"/>
              </w:rPr>
              <w:t>Teachers meet the children on the door to ensure we have a welfare check as they arrive.</w:t>
            </w:r>
          </w:p>
          <w:p w14:paraId="43443130" w14:textId="200E5508" w:rsidR="008E7105" w:rsidRPr="0055094F" w:rsidRDefault="008E7105" w:rsidP="005A1A15">
            <w:pPr>
              <w:tabs>
                <w:tab w:val="center" w:pos="0"/>
              </w:tabs>
              <w:rPr>
                <w:rFonts w:ascii="Calibri" w:hAnsi="Calibri"/>
              </w:rPr>
            </w:pPr>
            <w:r>
              <w:rPr>
                <w:rFonts w:ascii="Calibri" w:hAnsi="Calibri"/>
              </w:rPr>
              <w:t xml:space="preserve">Support given to ensure staff understand about engagement with pupils, secondary behaviours and allowing the child time to calm down.  </w:t>
            </w:r>
            <w:proofErr w:type="spellStart"/>
            <w:r>
              <w:rPr>
                <w:rFonts w:ascii="Calibri" w:hAnsi="Calibri"/>
              </w:rPr>
              <w:t>Behaviour</w:t>
            </w:r>
            <w:proofErr w:type="spellEnd"/>
            <w:r>
              <w:rPr>
                <w:rFonts w:ascii="Calibri" w:hAnsi="Calibri"/>
              </w:rPr>
              <w:t xml:space="preserve"> policy reflects a positive approach and the opportunity to reflect on their choices.  Children are given a warning dojo and time to correct their </w:t>
            </w:r>
            <w:proofErr w:type="spellStart"/>
            <w:r>
              <w:rPr>
                <w:rFonts w:ascii="Calibri" w:hAnsi="Calibri"/>
              </w:rPr>
              <w:t>behaviour</w:t>
            </w:r>
            <w:proofErr w:type="spellEnd"/>
            <w:r>
              <w:rPr>
                <w:rFonts w:ascii="Calibri" w:hAnsi="Calibri"/>
              </w:rPr>
              <w:t>.</w:t>
            </w:r>
          </w:p>
        </w:tc>
      </w:tr>
      <w:tr w:rsidR="00E00CFC" w:rsidRPr="00A743B0" w14:paraId="2C5C18A6" w14:textId="77777777" w:rsidTr="266D1218">
        <w:tc>
          <w:tcPr>
            <w:tcW w:w="9289" w:type="dxa"/>
            <w:gridSpan w:val="21"/>
            <w:shd w:val="clear" w:color="auto" w:fill="auto"/>
          </w:tcPr>
          <w:p w14:paraId="7FD52323" w14:textId="77777777" w:rsidR="00E00CFC" w:rsidRPr="00A743B0" w:rsidRDefault="00E00CFC" w:rsidP="00215FB2">
            <w:pPr>
              <w:tabs>
                <w:tab w:val="center" w:pos="0"/>
              </w:tabs>
              <w:rPr>
                <w:rFonts w:ascii="Calibri" w:hAnsi="Calibri"/>
                <w:b/>
              </w:rPr>
            </w:pPr>
            <w:r w:rsidRPr="00A743B0">
              <w:rPr>
                <w:rFonts w:ascii="Calibri" w:hAnsi="Calibri"/>
                <w:b/>
              </w:rPr>
              <w:t>Ongoing training for staff in the last 12 months</w:t>
            </w:r>
          </w:p>
          <w:p w14:paraId="1B326A08" w14:textId="4D2FE657" w:rsidR="00E00CFC" w:rsidRPr="0055094F" w:rsidRDefault="008E7105" w:rsidP="00215FB2">
            <w:pPr>
              <w:tabs>
                <w:tab w:val="center" w:pos="0"/>
              </w:tabs>
              <w:rPr>
                <w:rFonts w:ascii="Calibri" w:hAnsi="Calibri"/>
              </w:rPr>
            </w:pPr>
            <w:r>
              <w:rPr>
                <w:rFonts w:ascii="Calibri" w:hAnsi="Calibri"/>
              </w:rPr>
              <w:t>Staff have had several sessions around the APDR cycle, although this is an ongoing process, with still a lot of work to do.</w:t>
            </w:r>
          </w:p>
          <w:p w14:paraId="781A848D" w14:textId="1C662743" w:rsidR="00E00CFC" w:rsidRPr="008E7105" w:rsidRDefault="008E7105" w:rsidP="00215FB2">
            <w:pPr>
              <w:tabs>
                <w:tab w:val="center" w:pos="0"/>
              </w:tabs>
              <w:rPr>
                <w:rFonts w:ascii="Calibri" w:hAnsi="Calibri"/>
              </w:rPr>
            </w:pPr>
            <w:r>
              <w:rPr>
                <w:rFonts w:ascii="Calibri" w:hAnsi="Calibri"/>
              </w:rPr>
              <w:t>Support has been put into place around guided reading and how to support children in this area of learning.</w:t>
            </w:r>
          </w:p>
        </w:tc>
      </w:tr>
      <w:tr w:rsidR="00E00CFC" w:rsidRPr="00A743B0" w14:paraId="23DD74F6" w14:textId="77777777" w:rsidTr="266D1218">
        <w:tc>
          <w:tcPr>
            <w:tcW w:w="9289" w:type="dxa"/>
            <w:gridSpan w:val="21"/>
            <w:shd w:val="clear" w:color="auto" w:fill="auto"/>
          </w:tcPr>
          <w:p w14:paraId="642A62DB" w14:textId="77777777" w:rsidR="00E00CFC" w:rsidRPr="00A743B0" w:rsidRDefault="00E00CFC" w:rsidP="00215FB2">
            <w:pPr>
              <w:tabs>
                <w:tab w:val="center" w:pos="0"/>
              </w:tabs>
              <w:rPr>
                <w:rFonts w:ascii="Calibri" w:hAnsi="Calibri"/>
                <w:b/>
              </w:rPr>
            </w:pPr>
            <w:r w:rsidRPr="00A743B0">
              <w:rPr>
                <w:rFonts w:ascii="Calibri" w:hAnsi="Calibri"/>
                <w:b/>
              </w:rPr>
              <w:t xml:space="preserve">Other initiatives in the last 12 months to improve the quality of SEN provision leading to improved outcomes </w:t>
            </w:r>
          </w:p>
          <w:p w14:paraId="57D8815B" w14:textId="77777777" w:rsidR="008E7105" w:rsidRDefault="008E7105" w:rsidP="005A1A15">
            <w:pPr>
              <w:tabs>
                <w:tab w:val="center" w:pos="0"/>
              </w:tabs>
              <w:rPr>
                <w:rFonts w:ascii="Calibri" w:hAnsi="Calibri"/>
              </w:rPr>
            </w:pPr>
            <w:r>
              <w:rPr>
                <w:rFonts w:ascii="Calibri" w:hAnsi="Calibri"/>
              </w:rPr>
              <w:t>LE has attended the New to Role training.</w:t>
            </w:r>
          </w:p>
          <w:p w14:paraId="53EC1B3A" w14:textId="4AF62832" w:rsidR="008E7105" w:rsidRPr="008E7105" w:rsidRDefault="008E7105" w:rsidP="005A1A15">
            <w:pPr>
              <w:tabs>
                <w:tab w:val="center" w:pos="0"/>
              </w:tabs>
              <w:rPr>
                <w:rFonts w:ascii="Calibri" w:hAnsi="Calibri"/>
              </w:rPr>
            </w:pPr>
            <w:r>
              <w:rPr>
                <w:rFonts w:ascii="Calibri" w:hAnsi="Calibri"/>
              </w:rPr>
              <w:t>LE, RD and JP-B completed an SEN review to assess where the SEND provision is at.  19-20</w:t>
            </w:r>
            <w:r w:rsidRPr="008E7105">
              <w:rPr>
                <w:rFonts w:ascii="Calibri" w:hAnsi="Calibri"/>
                <w:vertAlign w:val="superscript"/>
              </w:rPr>
              <w:t>th</w:t>
            </w:r>
            <w:r>
              <w:rPr>
                <w:rFonts w:ascii="Calibri" w:hAnsi="Calibri"/>
              </w:rPr>
              <w:t xml:space="preserve"> November we will have 2 SEND reviewers in school wo support LE in a full SEND review.  An action plan will then be written to reflect the outcomes.</w:t>
            </w:r>
          </w:p>
        </w:tc>
      </w:tr>
      <w:tr w:rsidR="005A1A15" w:rsidRPr="00A743B0" w14:paraId="7EAD119C" w14:textId="77777777" w:rsidTr="266D1218">
        <w:tc>
          <w:tcPr>
            <w:tcW w:w="9289" w:type="dxa"/>
            <w:gridSpan w:val="21"/>
            <w:shd w:val="clear" w:color="auto" w:fill="auto"/>
          </w:tcPr>
          <w:p w14:paraId="7FFBC789" w14:textId="77777777" w:rsidR="005A1A15" w:rsidRDefault="005A1A15" w:rsidP="00215FB2">
            <w:pPr>
              <w:tabs>
                <w:tab w:val="center" w:pos="0"/>
              </w:tabs>
              <w:rPr>
                <w:rFonts w:ascii="Calibri" w:hAnsi="Calibri"/>
                <w:b/>
                <w:bCs/>
              </w:rPr>
            </w:pPr>
            <w:r w:rsidRPr="005A1A15">
              <w:rPr>
                <w:rFonts w:ascii="Calibri" w:hAnsi="Calibri"/>
                <w:b/>
                <w:bCs/>
              </w:rPr>
              <w:t>Outline how the specific targets, objectives and learning needs of SEND pupils will be addressed through quality first teaching and how this will be reflected in your curriculum intent.</w:t>
            </w:r>
          </w:p>
          <w:p w14:paraId="35823BB1" w14:textId="77777777" w:rsidR="005A1A15" w:rsidRDefault="008E7105" w:rsidP="00215FB2">
            <w:pPr>
              <w:tabs>
                <w:tab w:val="center" w:pos="0"/>
              </w:tabs>
              <w:rPr>
                <w:rFonts w:ascii="Calibri" w:hAnsi="Calibri"/>
                <w:bCs/>
              </w:rPr>
            </w:pPr>
            <w:r>
              <w:rPr>
                <w:rFonts w:ascii="Calibri" w:hAnsi="Calibri"/>
                <w:bCs/>
              </w:rPr>
              <w:t>All pupils will have QFT.</w:t>
            </w:r>
          </w:p>
          <w:p w14:paraId="3B4880F9" w14:textId="77777777" w:rsidR="008E7105" w:rsidRDefault="008E7105" w:rsidP="00215FB2">
            <w:pPr>
              <w:tabs>
                <w:tab w:val="center" w:pos="0"/>
              </w:tabs>
              <w:rPr>
                <w:rFonts w:ascii="Calibri" w:hAnsi="Calibri"/>
                <w:bCs/>
              </w:rPr>
            </w:pPr>
            <w:r>
              <w:rPr>
                <w:rFonts w:ascii="Calibri" w:hAnsi="Calibri"/>
                <w:bCs/>
              </w:rPr>
              <w:t>Targets will reflect their needs as outlines on the SEN register.</w:t>
            </w:r>
          </w:p>
          <w:p w14:paraId="3C7205E0" w14:textId="77777777" w:rsidR="008E7105" w:rsidRDefault="008E7105" w:rsidP="00215FB2">
            <w:pPr>
              <w:tabs>
                <w:tab w:val="center" w:pos="0"/>
              </w:tabs>
              <w:rPr>
                <w:rFonts w:ascii="Calibri" w:hAnsi="Calibri"/>
                <w:bCs/>
              </w:rPr>
            </w:pPr>
            <w:r>
              <w:rPr>
                <w:rFonts w:ascii="Calibri" w:hAnsi="Calibri"/>
                <w:bCs/>
              </w:rPr>
              <w:t>IEP’s and IBP’s will reflect the needs of the individual pupils.</w:t>
            </w:r>
          </w:p>
          <w:p w14:paraId="10C5BBE5" w14:textId="77777777" w:rsidR="008E7105" w:rsidRDefault="008E7105" w:rsidP="00215FB2">
            <w:pPr>
              <w:tabs>
                <w:tab w:val="center" w:pos="0"/>
              </w:tabs>
              <w:rPr>
                <w:rFonts w:ascii="Calibri" w:hAnsi="Calibri"/>
                <w:bCs/>
              </w:rPr>
            </w:pPr>
            <w:r>
              <w:rPr>
                <w:rFonts w:ascii="Calibri" w:hAnsi="Calibri"/>
                <w:bCs/>
              </w:rPr>
              <w:t>T and LSA’s will carry out 1-1 or small group sessions at least 3 times a week to ensure targets are being supported.</w:t>
            </w:r>
          </w:p>
          <w:p w14:paraId="1096A7B9" w14:textId="52A15F91" w:rsidR="008E7105" w:rsidRPr="008E7105" w:rsidRDefault="008E7105" w:rsidP="00215FB2">
            <w:pPr>
              <w:tabs>
                <w:tab w:val="center" w:pos="0"/>
              </w:tabs>
              <w:rPr>
                <w:rFonts w:ascii="Calibri" w:hAnsi="Calibri"/>
                <w:bCs/>
              </w:rPr>
            </w:pPr>
            <w:r>
              <w:rPr>
                <w:rFonts w:ascii="Calibri" w:hAnsi="Calibri"/>
                <w:bCs/>
              </w:rPr>
              <w:t>T will write targets and therefore will be able to support targets in every lesson.</w:t>
            </w:r>
          </w:p>
        </w:tc>
      </w:tr>
      <w:tr w:rsidR="00E00CFC" w:rsidRPr="00A743B0" w14:paraId="13325014" w14:textId="77777777" w:rsidTr="266D1218">
        <w:tc>
          <w:tcPr>
            <w:tcW w:w="9289" w:type="dxa"/>
            <w:gridSpan w:val="21"/>
            <w:shd w:val="clear" w:color="auto" w:fill="auto"/>
          </w:tcPr>
          <w:p w14:paraId="01DCC2A2" w14:textId="61B68F4D" w:rsidR="00E00CFC" w:rsidRDefault="00E00CFC" w:rsidP="00215FB2">
            <w:pPr>
              <w:rPr>
                <w:rFonts w:ascii="Calibri" w:hAnsi="Calibri"/>
                <w:b/>
              </w:rPr>
            </w:pPr>
            <w:r>
              <w:rPr>
                <w:rFonts w:ascii="Calibri" w:hAnsi="Calibri"/>
                <w:b/>
              </w:rPr>
              <w:t>O</w:t>
            </w:r>
            <w:r w:rsidR="00645ADE">
              <w:rPr>
                <w:rFonts w:ascii="Calibri" w:hAnsi="Calibri"/>
                <w:b/>
              </w:rPr>
              <w:t>utline of objectives for 2019-20.</w:t>
            </w:r>
          </w:p>
          <w:p w14:paraId="215FE3AB" w14:textId="4394322B" w:rsidR="00645ADE" w:rsidRDefault="00645ADE" w:rsidP="00215FB2">
            <w:pPr>
              <w:rPr>
                <w:rFonts w:ascii="Calibri" w:hAnsi="Calibri"/>
              </w:rPr>
            </w:pPr>
            <w:r>
              <w:rPr>
                <w:rFonts w:ascii="Calibri" w:hAnsi="Calibri"/>
              </w:rPr>
              <w:t>To ensure all documents are correct and in place.</w:t>
            </w:r>
          </w:p>
          <w:p w14:paraId="275571B7" w14:textId="0C464FE1" w:rsidR="00645ADE" w:rsidRDefault="00645ADE" w:rsidP="00215FB2">
            <w:pPr>
              <w:rPr>
                <w:rFonts w:ascii="Calibri" w:hAnsi="Calibri"/>
              </w:rPr>
            </w:pPr>
            <w:r>
              <w:rPr>
                <w:rFonts w:ascii="Calibri" w:hAnsi="Calibri"/>
              </w:rPr>
              <w:t>To ensure APDR cycles are adhered to and staff take ownership with these.</w:t>
            </w:r>
          </w:p>
          <w:p w14:paraId="00732E1A" w14:textId="72D9D61F" w:rsidR="00645ADE" w:rsidRDefault="00645ADE" w:rsidP="00215FB2">
            <w:pPr>
              <w:rPr>
                <w:rFonts w:ascii="Calibri" w:hAnsi="Calibri"/>
              </w:rPr>
            </w:pPr>
            <w:r>
              <w:rPr>
                <w:rFonts w:ascii="Calibri" w:hAnsi="Calibri"/>
              </w:rPr>
              <w:t>To ensure pupils are either meeting their targets or are signposted to the relevant teams at the earliest point.</w:t>
            </w:r>
          </w:p>
          <w:p w14:paraId="29F865DD" w14:textId="69C4BA22" w:rsidR="00645ADE" w:rsidRDefault="00645ADE" w:rsidP="00215FB2">
            <w:pPr>
              <w:rPr>
                <w:rFonts w:ascii="Calibri" w:hAnsi="Calibri"/>
              </w:rPr>
            </w:pPr>
            <w:r>
              <w:rPr>
                <w:rFonts w:ascii="Calibri" w:hAnsi="Calibri"/>
              </w:rPr>
              <w:lastRenderedPageBreak/>
              <w:t>To ensure, through rigorous monitoring, early identification on pupils who are struggling or not making progress.</w:t>
            </w:r>
          </w:p>
          <w:p w14:paraId="79E30D56" w14:textId="6C7DC1AA" w:rsidR="00645ADE" w:rsidRDefault="00645ADE" w:rsidP="00215FB2">
            <w:pPr>
              <w:rPr>
                <w:rFonts w:ascii="Calibri" w:hAnsi="Calibri"/>
              </w:rPr>
            </w:pPr>
            <w:r>
              <w:rPr>
                <w:rFonts w:ascii="Calibri" w:hAnsi="Calibri"/>
              </w:rPr>
              <w:t xml:space="preserve">To implement </w:t>
            </w:r>
            <w:proofErr w:type="spellStart"/>
            <w:r>
              <w:rPr>
                <w:rFonts w:ascii="Calibri" w:hAnsi="Calibri"/>
              </w:rPr>
              <w:t>standardised</w:t>
            </w:r>
            <w:proofErr w:type="spellEnd"/>
            <w:r>
              <w:rPr>
                <w:rFonts w:ascii="Calibri" w:hAnsi="Calibri"/>
              </w:rPr>
              <w:t xml:space="preserve"> tests for all SEN pupils.</w:t>
            </w:r>
          </w:p>
          <w:p w14:paraId="2F7B8607" w14:textId="77777777" w:rsidR="00645ADE" w:rsidRPr="00645ADE" w:rsidRDefault="00645ADE" w:rsidP="00215FB2">
            <w:pPr>
              <w:rPr>
                <w:rFonts w:ascii="Calibri" w:hAnsi="Calibri"/>
              </w:rPr>
            </w:pPr>
          </w:p>
          <w:p w14:paraId="43CB61B8" w14:textId="2E00F9F7" w:rsidR="005A1A15" w:rsidRDefault="005A1A15" w:rsidP="00215FB2">
            <w:pPr>
              <w:rPr>
                <w:rFonts w:ascii="Calibri" w:hAnsi="Calibri"/>
                <w:b/>
              </w:rPr>
            </w:pPr>
            <w:r>
              <w:rPr>
                <w:rFonts w:ascii="Calibri" w:hAnsi="Calibri"/>
                <w:b/>
              </w:rPr>
              <w:t>Other interventions</w:t>
            </w:r>
          </w:p>
          <w:p w14:paraId="768232B9" w14:textId="4B6E0607" w:rsidR="00645ADE" w:rsidRDefault="00645ADE" w:rsidP="00215FB2">
            <w:pPr>
              <w:rPr>
                <w:rFonts w:ascii="Calibri" w:hAnsi="Calibri"/>
              </w:rPr>
            </w:pPr>
            <w:r>
              <w:rPr>
                <w:rFonts w:ascii="Calibri" w:hAnsi="Calibri"/>
              </w:rPr>
              <w:t>Ensure all T and LSA’s are trained in a range of interventions.</w:t>
            </w:r>
          </w:p>
          <w:p w14:paraId="56EA2205" w14:textId="498C18BC" w:rsidR="00645ADE" w:rsidRPr="00645ADE" w:rsidRDefault="00645ADE" w:rsidP="00215FB2">
            <w:pPr>
              <w:rPr>
                <w:rFonts w:ascii="Calibri" w:hAnsi="Calibri"/>
              </w:rPr>
            </w:pPr>
            <w:r>
              <w:rPr>
                <w:rFonts w:ascii="Calibri" w:hAnsi="Calibri"/>
              </w:rPr>
              <w:t>To empower staff to feel confident in supporting SEND pupils, through training and support.</w:t>
            </w:r>
          </w:p>
          <w:p w14:paraId="2A83892D" w14:textId="77777777" w:rsidR="00E00CFC" w:rsidRDefault="00E00CFC" w:rsidP="00215FB2"/>
        </w:tc>
      </w:tr>
    </w:tbl>
    <w:p w14:paraId="241EAFA9" w14:textId="4D0CF3CC" w:rsidR="00DC29AE" w:rsidRDefault="00DC29AE" w:rsidP="003E7A2C">
      <w:pPr>
        <w:tabs>
          <w:tab w:val="center" w:pos="0"/>
        </w:tabs>
        <w:rPr>
          <w:rFonts w:ascii="Calibri" w:hAnsi="Calibri"/>
        </w:rPr>
      </w:pPr>
    </w:p>
    <w:tbl>
      <w:tblPr>
        <w:tblStyle w:val="TableGrid"/>
        <w:tblW w:w="0" w:type="auto"/>
        <w:tblLayout w:type="fixed"/>
        <w:tblLook w:val="04A0" w:firstRow="1" w:lastRow="0" w:firstColumn="1" w:lastColumn="0" w:noHBand="0" w:noVBand="1"/>
      </w:tblPr>
      <w:tblGrid>
        <w:gridCol w:w="4536"/>
        <w:gridCol w:w="4536"/>
      </w:tblGrid>
      <w:tr w:rsidR="266D1218" w14:paraId="5D7201B7" w14:textId="77777777" w:rsidTr="266D1218">
        <w:tc>
          <w:tcPr>
            <w:tcW w:w="4536" w:type="dxa"/>
            <w:vAlign w:val="center"/>
          </w:tcPr>
          <w:p w14:paraId="047EBDFE" w14:textId="5A956A35" w:rsidR="266D1218" w:rsidRDefault="266D1218" w:rsidP="266D1218">
            <w:pPr>
              <w:spacing w:line="259" w:lineRule="auto"/>
              <w:rPr>
                <w:rFonts w:ascii="Calibri" w:eastAsia="Calibri" w:hAnsi="Calibri" w:cs="Calibri"/>
              </w:rPr>
            </w:pPr>
            <w:r w:rsidRPr="266D1218">
              <w:rPr>
                <w:rFonts w:ascii="Calibri" w:eastAsia="Calibri" w:hAnsi="Calibri" w:cs="Calibri"/>
                <w:b/>
                <w:bCs/>
                <w:lang w:val="en-GB"/>
              </w:rPr>
              <w:t>Linked documents</w:t>
            </w:r>
          </w:p>
        </w:tc>
        <w:tc>
          <w:tcPr>
            <w:tcW w:w="4536" w:type="dxa"/>
            <w:vAlign w:val="center"/>
          </w:tcPr>
          <w:p w14:paraId="2B10719D" w14:textId="47818353" w:rsidR="266D1218" w:rsidRDefault="266D1218" w:rsidP="266D1218">
            <w:pPr>
              <w:spacing w:line="259" w:lineRule="auto"/>
              <w:rPr>
                <w:rFonts w:ascii="Calibri" w:eastAsia="Calibri" w:hAnsi="Calibri" w:cs="Calibri"/>
              </w:rPr>
            </w:pPr>
            <w:r w:rsidRPr="266D1218">
              <w:rPr>
                <w:rFonts w:ascii="Calibri" w:eastAsia="Calibri" w:hAnsi="Calibri" w:cs="Calibri"/>
                <w:b/>
                <w:bCs/>
                <w:lang w:val="en-GB"/>
              </w:rPr>
              <w:t xml:space="preserve">Link on website </w:t>
            </w:r>
          </w:p>
        </w:tc>
      </w:tr>
      <w:tr w:rsidR="266D1218" w14:paraId="5E0E95DD" w14:textId="77777777" w:rsidTr="266D1218">
        <w:tc>
          <w:tcPr>
            <w:tcW w:w="4536" w:type="dxa"/>
            <w:vAlign w:val="center"/>
          </w:tcPr>
          <w:p w14:paraId="58652F54" w14:textId="5D2B3BEA" w:rsidR="266D1218" w:rsidRDefault="266D1218" w:rsidP="266D1218">
            <w:pPr>
              <w:spacing w:line="259" w:lineRule="auto"/>
              <w:rPr>
                <w:rFonts w:ascii="Calibri" w:eastAsia="Calibri" w:hAnsi="Calibri" w:cs="Calibri"/>
              </w:rPr>
            </w:pPr>
            <w:r w:rsidRPr="266D1218">
              <w:rPr>
                <w:rFonts w:ascii="Calibri" w:eastAsia="Calibri" w:hAnsi="Calibri" w:cs="Calibri"/>
                <w:lang w:val="en-GB"/>
              </w:rPr>
              <w:t>Local Offer (Local Authority)</w:t>
            </w:r>
          </w:p>
        </w:tc>
        <w:tc>
          <w:tcPr>
            <w:tcW w:w="4536" w:type="dxa"/>
            <w:vAlign w:val="center"/>
          </w:tcPr>
          <w:p w14:paraId="01EA5847" w14:textId="6C4A86CB" w:rsidR="266D1218" w:rsidRDefault="266D1218" w:rsidP="266D1218">
            <w:pPr>
              <w:spacing w:line="259" w:lineRule="auto"/>
              <w:rPr>
                <w:rFonts w:ascii="Calibri" w:eastAsia="Calibri" w:hAnsi="Calibri" w:cs="Calibri"/>
              </w:rPr>
            </w:pPr>
          </w:p>
        </w:tc>
      </w:tr>
      <w:tr w:rsidR="266D1218" w14:paraId="1ABCB934" w14:textId="77777777" w:rsidTr="266D1218">
        <w:tc>
          <w:tcPr>
            <w:tcW w:w="4536" w:type="dxa"/>
            <w:vAlign w:val="center"/>
          </w:tcPr>
          <w:p w14:paraId="5F74A739" w14:textId="703DAE2F" w:rsidR="266D1218" w:rsidRDefault="266D1218" w:rsidP="266D1218">
            <w:pPr>
              <w:spacing w:line="259" w:lineRule="auto"/>
              <w:rPr>
                <w:rFonts w:ascii="Calibri" w:eastAsia="Calibri" w:hAnsi="Calibri" w:cs="Calibri"/>
              </w:rPr>
            </w:pPr>
            <w:r w:rsidRPr="266D1218">
              <w:rPr>
                <w:rFonts w:ascii="Calibri" w:eastAsia="Calibri" w:hAnsi="Calibri" w:cs="Calibri"/>
                <w:lang w:val="en-GB"/>
              </w:rPr>
              <w:t>Academy Information Report/Academy’s Offer</w:t>
            </w:r>
          </w:p>
        </w:tc>
        <w:tc>
          <w:tcPr>
            <w:tcW w:w="4536" w:type="dxa"/>
            <w:vAlign w:val="center"/>
          </w:tcPr>
          <w:p w14:paraId="49FD25CA" w14:textId="3478CA68" w:rsidR="266D1218" w:rsidRDefault="266D1218" w:rsidP="266D1218">
            <w:pPr>
              <w:spacing w:line="259" w:lineRule="auto"/>
              <w:rPr>
                <w:rFonts w:ascii="Calibri" w:eastAsia="Calibri" w:hAnsi="Calibri" w:cs="Calibri"/>
              </w:rPr>
            </w:pPr>
          </w:p>
        </w:tc>
      </w:tr>
      <w:tr w:rsidR="266D1218" w14:paraId="4783EE06" w14:textId="77777777" w:rsidTr="266D1218">
        <w:tc>
          <w:tcPr>
            <w:tcW w:w="4536" w:type="dxa"/>
            <w:vAlign w:val="center"/>
          </w:tcPr>
          <w:p w14:paraId="30F10D38" w14:textId="478B21BD" w:rsidR="266D1218" w:rsidRDefault="266D1218" w:rsidP="266D1218">
            <w:pPr>
              <w:spacing w:line="259" w:lineRule="auto"/>
              <w:rPr>
                <w:rFonts w:ascii="Calibri" w:eastAsia="Calibri" w:hAnsi="Calibri" w:cs="Calibri"/>
              </w:rPr>
            </w:pPr>
            <w:r w:rsidRPr="266D1218">
              <w:rPr>
                <w:rFonts w:ascii="Calibri" w:eastAsia="Calibri" w:hAnsi="Calibri" w:cs="Calibri"/>
                <w:lang w:val="en-GB"/>
              </w:rPr>
              <w:t>Accessibility Plan</w:t>
            </w:r>
          </w:p>
        </w:tc>
        <w:tc>
          <w:tcPr>
            <w:tcW w:w="4536" w:type="dxa"/>
            <w:vAlign w:val="center"/>
          </w:tcPr>
          <w:p w14:paraId="132C19C7" w14:textId="70272E72" w:rsidR="266D1218" w:rsidRDefault="266D1218" w:rsidP="266D1218">
            <w:pPr>
              <w:spacing w:line="259" w:lineRule="auto"/>
              <w:rPr>
                <w:rFonts w:ascii="Calibri" w:eastAsia="Calibri" w:hAnsi="Calibri" w:cs="Calibri"/>
              </w:rPr>
            </w:pPr>
          </w:p>
        </w:tc>
      </w:tr>
      <w:tr w:rsidR="266D1218" w14:paraId="34A106D3" w14:textId="77777777" w:rsidTr="266D1218">
        <w:tc>
          <w:tcPr>
            <w:tcW w:w="4536" w:type="dxa"/>
            <w:vAlign w:val="center"/>
          </w:tcPr>
          <w:p w14:paraId="30BE6A7F" w14:textId="2C68AC13" w:rsidR="266D1218" w:rsidRDefault="266D1218" w:rsidP="266D1218">
            <w:pPr>
              <w:spacing w:line="259" w:lineRule="auto"/>
              <w:rPr>
                <w:rFonts w:ascii="Calibri" w:eastAsia="Calibri" w:hAnsi="Calibri" w:cs="Calibri"/>
              </w:rPr>
            </w:pPr>
            <w:r w:rsidRPr="266D1218">
              <w:rPr>
                <w:rFonts w:ascii="Calibri" w:eastAsia="Calibri" w:hAnsi="Calibri" w:cs="Calibri"/>
                <w:lang w:val="en-GB"/>
              </w:rPr>
              <w:t>Needs Analysis</w:t>
            </w:r>
          </w:p>
        </w:tc>
        <w:tc>
          <w:tcPr>
            <w:tcW w:w="4536" w:type="dxa"/>
            <w:vAlign w:val="center"/>
          </w:tcPr>
          <w:p w14:paraId="35DD9853" w14:textId="5E0B438A" w:rsidR="266D1218" w:rsidRDefault="266D1218" w:rsidP="266D1218">
            <w:pPr>
              <w:spacing w:line="259" w:lineRule="auto"/>
              <w:rPr>
                <w:rFonts w:ascii="Calibri" w:eastAsia="Calibri" w:hAnsi="Calibri" w:cs="Calibri"/>
              </w:rPr>
            </w:pPr>
            <w:r w:rsidRPr="266D1218">
              <w:rPr>
                <w:rFonts w:ascii="Calibri" w:eastAsia="Calibri" w:hAnsi="Calibri" w:cs="Calibri"/>
                <w:lang w:val="en-GB"/>
              </w:rPr>
              <w:t>Appendix A to this report</w:t>
            </w:r>
          </w:p>
        </w:tc>
      </w:tr>
    </w:tbl>
    <w:p w14:paraId="1AE32FFC" w14:textId="2E39B298" w:rsidR="57CF6B10" w:rsidRDefault="57CF6B10" w:rsidP="266D1218">
      <w:pPr>
        <w:spacing w:after="160" w:line="259" w:lineRule="auto"/>
        <w:rPr>
          <w:rFonts w:ascii="Calibri" w:eastAsia="Calibri" w:hAnsi="Calibri" w:cs="Calibri"/>
        </w:rPr>
      </w:pPr>
      <w:r w:rsidRPr="266D1218">
        <w:rPr>
          <w:rFonts w:ascii="Calibri" w:eastAsia="Calibri" w:hAnsi="Calibri" w:cs="Calibri"/>
        </w:rPr>
        <w:t>Appendix A</w:t>
      </w:r>
    </w:p>
    <w:tbl>
      <w:tblPr>
        <w:tblW w:w="0" w:type="auto"/>
        <w:tblLayout w:type="fixed"/>
        <w:tblLook w:val="04A0" w:firstRow="1" w:lastRow="0" w:firstColumn="1" w:lastColumn="0" w:noHBand="0" w:noVBand="1"/>
      </w:tblPr>
      <w:tblGrid>
        <w:gridCol w:w="3019"/>
        <w:gridCol w:w="3239"/>
        <w:gridCol w:w="689"/>
        <w:gridCol w:w="689"/>
        <w:gridCol w:w="1436"/>
      </w:tblGrid>
      <w:tr w:rsidR="266D1218" w14:paraId="5A41AAEA" w14:textId="77777777" w:rsidTr="266D1218">
        <w:tc>
          <w:tcPr>
            <w:tcW w:w="907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BD9FB7" w14:textId="170ECDB1" w:rsidR="266D1218" w:rsidRDefault="266D1218">
            <w:r w:rsidRPr="266D1218">
              <w:rPr>
                <w:rFonts w:ascii="Calibri" w:eastAsia="Calibri" w:hAnsi="Calibri" w:cs="Calibri"/>
                <w:b/>
                <w:bCs/>
                <w:sz w:val="28"/>
                <w:szCs w:val="28"/>
              </w:rPr>
              <w:t>Academy Needs Analysis:</w:t>
            </w:r>
            <w:r w:rsidRPr="266D1218">
              <w:rPr>
                <w:rFonts w:ascii="Calibri" w:eastAsia="Calibri" w:hAnsi="Calibri" w:cs="Calibri"/>
                <w:sz w:val="28"/>
                <w:szCs w:val="28"/>
              </w:rPr>
              <w:t xml:space="preserve"> </w:t>
            </w:r>
          </w:p>
        </w:tc>
      </w:tr>
      <w:tr w:rsidR="266D1218" w14:paraId="6647BCD2" w14:textId="77777777" w:rsidTr="266D1218">
        <w:tc>
          <w:tcPr>
            <w:tcW w:w="62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C63678" w14:textId="04A39443" w:rsidR="266D1218" w:rsidRDefault="266D1218">
            <w:r w:rsidRPr="266D1218">
              <w:rPr>
                <w:rFonts w:ascii="Calibri" w:eastAsia="Calibri" w:hAnsi="Calibri" w:cs="Calibri"/>
                <w:b/>
                <w:bCs/>
              </w:rPr>
              <w:t>Type of Need</w:t>
            </w:r>
            <w:r w:rsidRPr="266D1218">
              <w:rPr>
                <w:rFonts w:ascii="Calibri" w:eastAsia="Calibri" w:hAnsi="Calibri" w:cs="Calibri"/>
              </w:rPr>
              <w:t xml:space="preserve"> </w:t>
            </w:r>
          </w:p>
        </w:tc>
        <w:tc>
          <w:tcPr>
            <w:tcW w:w="689" w:type="dxa"/>
            <w:tcBorders>
              <w:top w:val="nil"/>
              <w:left w:val="nil"/>
              <w:bottom w:val="single" w:sz="8" w:space="0" w:color="000000" w:themeColor="text1"/>
              <w:right w:val="single" w:sz="8" w:space="0" w:color="000000" w:themeColor="text1"/>
            </w:tcBorders>
            <w:vAlign w:val="center"/>
          </w:tcPr>
          <w:p w14:paraId="5151BA9A" w14:textId="68A26E6C" w:rsidR="266D1218" w:rsidRDefault="266D1218" w:rsidP="266D1218">
            <w:pPr>
              <w:jc w:val="center"/>
            </w:pPr>
            <w:r w:rsidRPr="266D1218">
              <w:rPr>
                <w:rFonts w:ascii="Calibri" w:eastAsia="Calibri" w:hAnsi="Calibri" w:cs="Calibri"/>
                <w:b/>
                <w:bCs/>
                <w:sz w:val="20"/>
                <w:szCs w:val="20"/>
              </w:rPr>
              <w:t>No. of Pupils</w:t>
            </w:r>
            <w:r w:rsidRPr="266D1218">
              <w:rPr>
                <w:rFonts w:ascii="Calibri" w:eastAsia="Calibri" w:hAnsi="Calibri" w:cs="Calibri"/>
                <w:sz w:val="20"/>
                <w:szCs w:val="20"/>
              </w:rPr>
              <w:t xml:space="preserve"> </w:t>
            </w:r>
          </w:p>
        </w:tc>
        <w:tc>
          <w:tcPr>
            <w:tcW w:w="689" w:type="dxa"/>
            <w:tcBorders>
              <w:top w:val="nil"/>
              <w:left w:val="single" w:sz="8" w:space="0" w:color="000000" w:themeColor="text1"/>
              <w:bottom w:val="single" w:sz="8" w:space="0" w:color="000000" w:themeColor="text1"/>
              <w:right w:val="single" w:sz="8" w:space="0" w:color="000000" w:themeColor="text1"/>
            </w:tcBorders>
            <w:vAlign w:val="center"/>
          </w:tcPr>
          <w:p w14:paraId="14C18BF3" w14:textId="4AC56E4F" w:rsidR="266D1218" w:rsidRDefault="266D1218" w:rsidP="266D1218">
            <w:pPr>
              <w:jc w:val="center"/>
            </w:pPr>
            <w:r w:rsidRPr="266D1218">
              <w:rPr>
                <w:rFonts w:ascii="Calibri" w:eastAsia="Calibri" w:hAnsi="Calibri" w:cs="Calibri"/>
                <w:b/>
                <w:bCs/>
                <w:sz w:val="20"/>
                <w:szCs w:val="20"/>
              </w:rPr>
              <w:t>% of SEND pupils</w:t>
            </w:r>
            <w:r w:rsidRPr="266D1218">
              <w:rPr>
                <w:rFonts w:ascii="Calibri" w:eastAsia="Calibri" w:hAnsi="Calibri" w:cs="Calibri"/>
                <w:sz w:val="20"/>
                <w:szCs w:val="20"/>
              </w:rPr>
              <w:t xml:space="preserve"> </w:t>
            </w:r>
          </w:p>
        </w:tc>
        <w:tc>
          <w:tcPr>
            <w:tcW w:w="1436" w:type="dxa"/>
            <w:tcBorders>
              <w:top w:val="nil"/>
              <w:left w:val="single" w:sz="8" w:space="0" w:color="000000" w:themeColor="text1"/>
              <w:bottom w:val="single" w:sz="8" w:space="0" w:color="000000" w:themeColor="text1"/>
              <w:right w:val="single" w:sz="8" w:space="0" w:color="000000" w:themeColor="text1"/>
            </w:tcBorders>
            <w:vAlign w:val="center"/>
          </w:tcPr>
          <w:p w14:paraId="526D812B" w14:textId="4DBD1957" w:rsidR="266D1218" w:rsidRDefault="266D1218" w:rsidP="266D1218">
            <w:pPr>
              <w:jc w:val="center"/>
            </w:pPr>
            <w:r w:rsidRPr="266D1218">
              <w:rPr>
                <w:rFonts w:ascii="Calibri" w:eastAsia="Calibri" w:hAnsi="Calibri" w:cs="Calibri"/>
                <w:b/>
                <w:bCs/>
                <w:sz w:val="20"/>
                <w:szCs w:val="20"/>
              </w:rPr>
              <w:t>% of all pupils</w:t>
            </w:r>
            <w:r w:rsidRPr="266D1218">
              <w:rPr>
                <w:rFonts w:ascii="Calibri" w:eastAsia="Calibri" w:hAnsi="Calibri" w:cs="Calibri"/>
                <w:sz w:val="20"/>
                <w:szCs w:val="20"/>
              </w:rPr>
              <w:t xml:space="preserve"> </w:t>
            </w:r>
          </w:p>
        </w:tc>
      </w:tr>
      <w:tr w:rsidR="266D1218" w14:paraId="1CA31A42" w14:textId="77777777" w:rsidTr="266D1218">
        <w:tc>
          <w:tcPr>
            <w:tcW w:w="30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0BD92B" w14:textId="69C78CE3" w:rsidR="266D1218" w:rsidRDefault="266D1218">
            <w:r w:rsidRPr="266D1218">
              <w:rPr>
                <w:rFonts w:ascii="Calibri" w:eastAsia="Calibri" w:hAnsi="Calibri" w:cs="Calibri"/>
                <w:b/>
                <w:bCs/>
              </w:rPr>
              <w:t>Communication and Interaction</w:t>
            </w:r>
            <w:r w:rsidRPr="266D1218">
              <w:rPr>
                <w:rFonts w:ascii="Calibri" w:eastAsia="Calibri" w:hAnsi="Calibri" w:cs="Calibri"/>
              </w:rPr>
              <w:t xml:space="preserve"> </w:t>
            </w:r>
          </w:p>
        </w:tc>
        <w:tc>
          <w:tcPr>
            <w:tcW w:w="3239" w:type="dxa"/>
            <w:tcBorders>
              <w:top w:val="nil"/>
              <w:left w:val="single" w:sz="8" w:space="0" w:color="000000" w:themeColor="text1"/>
              <w:bottom w:val="single" w:sz="8" w:space="0" w:color="000000" w:themeColor="text1"/>
              <w:right w:val="single" w:sz="8" w:space="0" w:color="000000" w:themeColor="text1"/>
            </w:tcBorders>
            <w:vAlign w:val="center"/>
          </w:tcPr>
          <w:p w14:paraId="2351B1FD" w14:textId="67A0B2F1" w:rsidR="266D1218" w:rsidRDefault="266D1218">
            <w:r w:rsidRPr="266D1218">
              <w:rPr>
                <w:rFonts w:ascii="Calibri" w:eastAsia="Calibri" w:hAnsi="Calibri" w:cs="Calibri"/>
                <w:sz w:val="22"/>
                <w:szCs w:val="22"/>
              </w:rPr>
              <w:t xml:space="preserve">Speech, Language and Communication Needs (SLCN)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AE4080" w14:textId="7556DC52" w:rsidR="266D1218" w:rsidRDefault="00645ADE" w:rsidP="266D1218">
            <w:pPr>
              <w:jc w:val="center"/>
            </w:pPr>
            <w:r>
              <w:rPr>
                <w:rFonts w:ascii="Calibri" w:eastAsia="Calibri" w:hAnsi="Calibri" w:cs="Calibri"/>
                <w:sz w:val="22"/>
                <w:szCs w:val="22"/>
              </w:rPr>
              <w:t>9</w:t>
            </w:r>
            <w:r w:rsidR="266D1218" w:rsidRPr="266D1218">
              <w:rPr>
                <w:rFonts w:ascii="Calibri" w:eastAsia="Calibri" w:hAnsi="Calibri" w:cs="Calibri"/>
                <w:sz w:val="22"/>
                <w:szCs w:val="22"/>
              </w:rPr>
              <w:t xml:space="preserve">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8C781F" w14:textId="7B04A96C" w:rsidR="266D1218" w:rsidRDefault="00962446" w:rsidP="266D1218">
            <w:pPr>
              <w:jc w:val="center"/>
            </w:pPr>
            <w:r>
              <w:rPr>
                <w:rFonts w:ascii="Calibri" w:eastAsia="Calibri" w:hAnsi="Calibri" w:cs="Calibri"/>
                <w:sz w:val="22"/>
                <w:szCs w:val="22"/>
              </w:rPr>
              <w:t>22</w:t>
            </w:r>
            <w:r w:rsidR="266D1218" w:rsidRPr="266D1218">
              <w:rPr>
                <w:rFonts w:ascii="Calibri" w:eastAsia="Calibri" w:hAnsi="Calibri" w:cs="Calibri"/>
                <w:sz w:val="22"/>
                <w:szCs w:val="22"/>
              </w:rPr>
              <w:t xml:space="preserve">  </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A8A072" w14:textId="7BFBA229"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3.9</w:t>
            </w:r>
          </w:p>
        </w:tc>
      </w:tr>
      <w:tr w:rsidR="00DA6906" w14:paraId="09A89704" w14:textId="77777777" w:rsidTr="266D1218">
        <w:trPr>
          <w:trHeight w:val="300"/>
        </w:trPr>
        <w:tc>
          <w:tcPr>
            <w:tcW w:w="3019" w:type="dxa"/>
            <w:vMerge/>
            <w:vAlign w:val="center"/>
          </w:tcPr>
          <w:p w14:paraId="52D5B343" w14:textId="77777777" w:rsidR="006C108B" w:rsidRDefault="006C108B"/>
        </w:tc>
        <w:tc>
          <w:tcPr>
            <w:tcW w:w="3239" w:type="dxa"/>
            <w:tcBorders>
              <w:top w:val="single" w:sz="8" w:space="0" w:color="000000" w:themeColor="text1"/>
              <w:left w:val="nil"/>
              <w:bottom w:val="single" w:sz="8" w:space="0" w:color="000000" w:themeColor="text1"/>
              <w:right w:val="single" w:sz="8" w:space="0" w:color="000000" w:themeColor="text1"/>
            </w:tcBorders>
            <w:vAlign w:val="center"/>
          </w:tcPr>
          <w:p w14:paraId="3311BCB6" w14:textId="11A2A187" w:rsidR="266D1218" w:rsidRDefault="266D1218">
            <w:r w:rsidRPr="266D1218">
              <w:rPr>
                <w:rFonts w:ascii="Calibri" w:eastAsia="Calibri" w:hAnsi="Calibri" w:cs="Calibri"/>
                <w:sz w:val="22"/>
                <w:szCs w:val="22"/>
              </w:rPr>
              <w:t xml:space="preserve">Autistic Spectrum Disorders (ASD)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F61199" w14:textId="2EAD0497" w:rsidR="266D1218" w:rsidRDefault="266D1218" w:rsidP="266D1218">
            <w:pPr>
              <w:jc w:val="center"/>
            </w:pPr>
            <w:r w:rsidRPr="266D1218">
              <w:rPr>
                <w:rFonts w:ascii="Calibri" w:eastAsia="Calibri" w:hAnsi="Calibri" w:cs="Calibri"/>
                <w:sz w:val="22"/>
                <w:szCs w:val="22"/>
              </w:rPr>
              <w:t xml:space="preserve">  </w:t>
            </w:r>
            <w:r w:rsidR="00645ADE">
              <w:rPr>
                <w:rFonts w:ascii="Calibri" w:eastAsia="Calibri" w:hAnsi="Calibri" w:cs="Calibri"/>
                <w:sz w:val="22"/>
                <w:szCs w:val="22"/>
              </w:rPr>
              <w:t>3</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0CAFEB" w14:textId="4713D78F" w:rsidR="266D1218" w:rsidRDefault="00962446" w:rsidP="266D1218">
            <w:pPr>
              <w:jc w:val="center"/>
            </w:pPr>
            <w:r>
              <w:rPr>
                <w:rFonts w:ascii="Calibri" w:eastAsia="Calibri" w:hAnsi="Calibri" w:cs="Calibri"/>
                <w:sz w:val="22"/>
                <w:szCs w:val="22"/>
              </w:rPr>
              <w:t>7</w:t>
            </w:r>
            <w:r w:rsidR="266D1218" w:rsidRPr="266D1218">
              <w:rPr>
                <w:rFonts w:ascii="Calibri" w:eastAsia="Calibri" w:hAnsi="Calibri" w:cs="Calibri"/>
                <w:sz w:val="22"/>
                <w:szCs w:val="22"/>
              </w:rPr>
              <w:t xml:space="preserve">  </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E3311D" w14:textId="35B04AC1"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1.3</w:t>
            </w:r>
          </w:p>
        </w:tc>
      </w:tr>
      <w:tr w:rsidR="266D1218" w14:paraId="6A086722" w14:textId="77777777" w:rsidTr="266D1218">
        <w:tc>
          <w:tcPr>
            <w:tcW w:w="3019"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298684A3" w14:textId="6DCE9C9B" w:rsidR="266D1218" w:rsidRDefault="266D1218">
            <w:r w:rsidRPr="266D1218">
              <w:rPr>
                <w:rFonts w:ascii="Calibri" w:eastAsia="Calibri" w:hAnsi="Calibri" w:cs="Calibri"/>
                <w:b/>
                <w:bCs/>
              </w:rPr>
              <w:t>Cognition and Learning</w:t>
            </w:r>
            <w:r w:rsidRPr="266D1218">
              <w:rPr>
                <w:rFonts w:ascii="Calibri" w:eastAsia="Calibri" w:hAnsi="Calibri" w:cs="Calibri"/>
              </w:rPr>
              <w:t xml:space="preserve"> </w:t>
            </w:r>
          </w:p>
        </w:tc>
        <w:tc>
          <w:tcPr>
            <w:tcW w:w="32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722CF6" w14:textId="4CF4FADF" w:rsidR="266D1218" w:rsidRDefault="266D1218">
            <w:r w:rsidRPr="266D1218">
              <w:rPr>
                <w:rFonts w:ascii="Calibri" w:eastAsia="Calibri" w:hAnsi="Calibri" w:cs="Calibri"/>
                <w:sz w:val="22"/>
                <w:szCs w:val="22"/>
              </w:rPr>
              <w:t xml:space="preserve">Moderate Learning Difficulty (MLD)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BAD379" w14:textId="4D0BF547" w:rsidR="266D1218" w:rsidRDefault="266D1218" w:rsidP="266D1218">
            <w:pPr>
              <w:jc w:val="center"/>
            </w:pPr>
            <w:r w:rsidRPr="266D1218">
              <w:rPr>
                <w:rFonts w:ascii="Calibri" w:eastAsia="Calibri" w:hAnsi="Calibri" w:cs="Calibri"/>
                <w:sz w:val="22"/>
                <w:szCs w:val="22"/>
              </w:rPr>
              <w:t xml:space="preserve">  </w:t>
            </w:r>
            <w:r w:rsidR="00645ADE">
              <w:rPr>
                <w:rFonts w:ascii="Calibri" w:eastAsia="Calibri" w:hAnsi="Calibri" w:cs="Calibri"/>
                <w:sz w:val="22"/>
                <w:szCs w:val="22"/>
              </w:rPr>
              <w:t>1</w:t>
            </w:r>
            <w:r w:rsidR="00962446">
              <w:rPr>
                <w:rFonts w:ascii="Calibri" w:eastAsia="Calibri" w:hAnsi="Calibri" w:cs="Calibri"/>
                <w:sz w:val="22"/>
                <w:szCs w:val="22"/>
              </w:rPr>
              <w:t>8</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836A68" w14:textId="591BFEA8" w:rsidR="266D1218" w:rsidRDefault="266D1218" w:rsidP="266D1218">
            <w:pPr>
              <w:jc w:val="center"/>
            </w:pPr>
            <w:r w:rsidRPr="266D1218">
              <w:rPr>
                <w:rFonts w:ascii="Calibri" w:eastAsia="Calibri" w:hAnsi="Calibri" w:cs="Calibri"/>
                <w:sz w:val="22"/>
                <w:szCs w:val="22"/>
              </w:rPr>
              <w:t> </w:t>
            </w:r>
            <w:r w:rsidR="00962446">
              <w:rPr>
                <w:rFonts w:ascii="Calibri" w:eastAsia="Calibri" w:hAnsi="Calibri" w:cs="Calibri"/>
                <w:sz w:val="22"/>
                <w:szCs w:val="22"/>
              </w:rPr>
              <w:t>44</w:t>
            </w:r>
            <w:r w:rsidRPr="266D1218">
              <w:rPr>
                <w:rFonts w:ascii="Calibri" w:eastAsia="Calibri" w:hAnsi="Calibri" w:cs="Calibri"/>
                <w:sz w:val="22"/>
                <w:szCs w:val="22"/>
              </w:rPr>
              <w:t xml:space="preserve"> </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513BF1" w14:textId="0C394DC6"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7.8</w:t>
            </w:r>
          </w:p>
        </w:tc>
      </w:tr>
      <w:tr w:rsidR="00DA6906" w14:paraId="1D4C30F7" w14:textId="77777777" w:rsidTr="266D1218">
        <w:tc>
          <w:tcPr>
            <w:tcW w:w="3019" w:type="dxa"/>
            <w:vMerge/>
            <w:vAlign w:val="center"/>
          </w:tcPr>
          <w:p w14:paraId="64604FB8" w14:textId="77777777" w:rsidR="006C108B" w:rsidRDefault="006C108B"/>
        </w:tc>
        <w:tc>
          <w:tcPr>
            <w:tcW w:w="3239" w:type="dxa"/>
            <w:tcBorders>
              <w:top w:val="single" w:sz="8" w:space="0" w:color="000000" w:themeColor="text1"/>
              <w:left w:val="nil"/>
              <w:bottom w:val="single" w:sz="8" w:space="0" w:color="000000" w:themeColor="text1"/>
              <w:right w:val="single" w:sz="8" w:space="0" w:color="000000" w:themeColor="text1"/>
            </w:tcBorders>
            <w:vAlign w:val="center"/>
          </w:tcPr>
          <w:p w14:paraId="1D502CDA" w14:textId="4C794DC1" w:rsidR="266D1218" w:rsidRDefault="266D1218">
            <w:r w:rsidRPr="266D1218">
              <w:rPr>
                <w:rFonts w:ascii="Calibri" w:eastAsia="Calibri" w:hAnsi="Calibri" w:cs="Calibri"/>
                <w:sz w:val="22"/>
                <w:szCs w:val="22"/>
              </w:rPr>
              <w:t xml:space="preserve">Severe Learning Difficulty (SLD)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545D92" w14:textId="12A2077A" w:rsidR="266D1218" w:rsidRDefault="266D1218" w:rsidP="266D1218">
            <w:pPr>
              <w:jc w:val="center"/>
            </w:pPr>
            <w:r w:rsidRPr="266D1218">
              <w:rPr>
                <w:rFonts w:ascii="Calibri" w:eastAsia="Calibri" w:hAnsi="Calibri" w:cs="Calibri"/>
                <w:sz w:val="22"/>
                <w:szCs w:val="22"/>
              </w:rPr>
              <w:t xml:space="preserve">  </w:t>
            </w:r>
            <w:r w:rsidR="00645ADE">
              <w:rPr>
                <w:rFonts w:ascii="Calibri" w:eastAsia="Calibri" w:hAnsi="Calibri" w:cs="Calibri"/>
                <w:sz w:val="22"/>
                <w:szCs w:val="22"/>
              </w:rPr>
              <w:t>0</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235BC" w14:textId="2371008F" w:rsidR="266D1218" w:rsidRDefault="266D1218" w:rsidP="266D1218">
            <w:pPr>
              <w:jc w:val="center"/>
            </w:pPr>
            <w:r w:rsidRPr="266D1218">
              <w:rPr>
                <w:rFonts w:ascii="Calibri" w:eastAsia="Calibri" w:hAnsi="Calibri" w:cs="Calibri"/>
                <w:sz w:val="22"/>
                <w:szCs w:val="22"/>
              </w:rPr>
              <w:t> </w:t>
            </w:r>
            <w:r w:rsidR="00962446">
              <w:rPr>
                <w:rFonts w:ascii="Calibri" w:eastAsia="Calibri" w:hAnsi="Calibri" w:cs="Calibri"/>
                <w:sz w:val="22"/>
                <w:szCs w:val="22"/>
              </w:rPr>
              <w:t>0</w:t>
            </w:r>
            <w:r w:rsidRPr="266D1218">
              <w:rPr>
                <w:rFonts w:ascii="Calibri" w:eastAsia="Calibri" w:hAnsi="Calibri" w:cs="Calibri"/>
                <w:sz w:val="22"/>
                <w:szCs w:val="22"/>
              </w:rPr>
              <w:t xml:space="preserve"> </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16A693" w14:textId="1A1AA493"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0</w:t>
            </w:r>
          </w:p>
        </w:tc>
      </w:tr>
      <w:tr w:rsidR="00DA6906" w14:paraId="6E7023D6" w14:textId="77777777" w:rsidTr="266D1218">
        <w:tc>
          <w:tcPr>
            <w:tcW w:w="3019" w:type="dxa"/>
            <w:vMerge/>
            <w:vAlign w:val="center"/>
          </w:tcPr>
          <w:p w14:paraId="605324AD" w14:textId="77777777" w:rsidR="006C108B" w:rsidRDefault="006C108B"/>
        </w:tc>
        <w:tc>
          <w:tcPr>
            <w:tcW w:w="3239" w:type="dxa"/>
            <w:tcBorders>
              <w:top w:val="single" w:sz="8" w:space="0" w:color="000000" w:themeColor="text1"/>
              <w:left w:val="nil"/>
              <w:bottom w:val="single" w:sz="8" w:space="0" w:color="000000" w:themeColor="text1"/>
              <w:right w:val="single" w:sz="8" w:space="0" w:color="000000" w:themeColor="text1"/>
            </w:tcBorders>
            <w:vAlign w:val="center"/>
          </w:tcPr>
          <w:p w14:paraId="31968B34" w14:textId="058DEE9D" w:rsidR="266D1218" w:rsidRDefault="266D1218">
            <w:r w:rsidRPr="266D1218">
              <w:rPr>
                <w:rFonts w:ascii="Calibri" w:eastAsia="Calibri" w:hAnsi="Calibri" w:cs="Calibri"/>
                <w:sz w:val="22"/>
                <w:szCs w:val="22"/>
              </w:rPr>
              <w:t xml:space="preserve">Profound and Multiple Learning Difficulty (PMLD)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BDC14C" w14:textId="4C975D25" w:rsidR="266D1218" w:rsidRDefault="266D1218" w:rsidP="266D1218">
            <w:pPr>
              <w:jc w:val="center"/>
            </w:pPr>
            <w:r w:rsidRPr="266D1218">
              <w:rPr>
                <w:rFonts w:ascii="Calibri" w:eastAsia="Calibri" w:hAnsi="Calibri" w:cs="Calibri"/>
                <w:sz w:val="22"/>
                <w:szCs w:val="22"/>
              </w:rPr>
              <w:t xml:space="preserve">  </w:t>
            </w:r>
            <w:r w:rsidR="00645ADE">
              <w:rPr>
                <w:rFonts w:ascii="Calibri" w:eastAsia="Calibri" w:hAnsi="Calibri" w:cs="Calibri"/>
                <w:sz w:val="22"/>
                <w:szCs w:val="22"/>
              </w:rPr>
              <w:t>0</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94BA60" w14:textId="2E6E3ECE"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0</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26B0C1" w14:textId="78663AF1"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0</w:t>
            </w:r>
          </w:p>
        </w:tc>
      </w:tr>
      <w:tr w:rsidR="00DA6906" w14:paraId="45B9D787" w14:textId="77777777" w:rsidTr="266D1218">
        <w:tc>
          <w:tcPr>
            <w:tcW w:w="3019" w:type="dxa"/>
            <w:vMerge/>
            <w:vAlign w:val="center"/>
          </w:tcPr>
          <w:p w14:paraId="253CD7C5" w14:textId="77777777" w:rsidR="006C108B" w:rsidRDefault="006C108B"/>
        </w:tc>
        <w:tc>
          <w:tcPr>
            <w:tcW w:w="3239" w:type="dxa"/>
            <w:tcBorders>
              <w:top w:val="single" w:sz="8" w:space="0" w:color="000000" w:themeColor="text1"/>
              <w:left w:val="nil"/>
              <w:bottom w:val="single" w:sz="8" w:space="0" w:color="000000" w:themeColor="text1"/>
              <w:right w:val="single" w:sz="8" w:space="0" w:color="000000" w:themeColor="text1"/>
            </w:tcBorders>
            <w:vAlign w:val="center"/>
          </w:tcPr>
          <w:p w14:paraId="5665C090" w14:textId="33450FC2" w:rsidR="266D1218" w:rsidRDefault="266D1218">
            <w:r w:rsidRPr="266D1218">
              <w:rPr>
                <w:rFonts w:ascii="Calibri" w:eastAsia="Calibri" w:hAnsi="Calibri" w:cs="Calibri"/>
                <w:sz w:val="22"/>
                <w:szCs w:val="22"/>
              </w:rPr>
              <w:t>Specific Learning Difficulty (</w:t>
            </w:r>
            <w:proofErr w:type="spellStart"/>
            <w:r w:rsidRPr="266D1218">
              <w:rPr>
                <w:rFonts w:ascii="Calibri" w:eastAsia="Calibri" w:hAnsi="Calibri" w:cs="Calibri"/>
                <w:sz w:val="22"/>
                <w:szCs w:val="22"/>
              </w:rPr>
              <w:t>SpLD</w:t>
            </w:r>
            <w:proofErr w:type="spellEnd"/>
            <w:r w:rsidRPr="266D1218">
              <w:rPr>
                <w:rFonts w:ascii="Calibri" w:eastAsia="Calibri" w:hAnsi="Calibri" w:cs="Calibri"/>
                <w:sz w:val="22"/>
                <w:szCs w:val="22"/>
              </w:rPr>
              <w:t xml:space="preserve">)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17824C" w14:textId="7A63FD41" w:rsidR="266D1218" w:rsidRDefault="266D1218" w:rsidP="266D1218">
            <w:pPr>
              <w:jc w:val="center"/>
            </w:pPr>
            <w:r w:rsidRPr="266D1218">
              <w:rPr>
                <w:rFonts w:ascii="Calibri" w:eastAsia="Calibri" w:hAnsi="Calibri" w:cs="Calibri"/>
                <w:sz w:val="22"/>
                <w:szCs w:val="22"/>
              </w:rPr>
              <w:t xml:space="preserve">  </w:t>
            </w:r>
            <w:r w:rsidR="00645ADE">
              <w:rPr>
                <w:rFonts w:ascii="Calibri" w:eastAsia="Calibri" w:hAnsi="Calibri" w:cs="Calibri"/>
                <w:sz w:val="22"/>
                <w:szCs w:val="22"/>
              </w:rPr>
              <w:t>1</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06B742" w14:textId="5EE6C11A"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2</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8999FB" w14:textId="0A806B6F"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0.4</w:t>
            </w:r>
          </w:p>
        </w:tc>
      </w:tr>
      <w:tr w:rsidR="266D1218" w14:paraId="2F1E8502" w14:textId="77777777" w:rsidTr="266D1218">
        <w:tc>
          <w:tcPr>
            <w:tcW w:w="3019" w:type="dxa"/>
            <w:tcBorders>
              <w:top w:val="nil"/>
              <w:left w:val="single" w:sz="8" w:space="0" w:color="000000" w:themeColor="text1"/>
              <w:bottom w:val="single" w:sz="8" w:space="0" w:color="000000" w:themeColor="text1"/>
              <w:right w:val="single" w:sz="8" w:space="0" w:color="000000" w:themeColor="text1"/>
            </w:tcBorders>
            <w:vAlign w:val="center"/>
          </w:tcPr>
          <w:p w14:paraId="22F992D6" w14:textId="6BC86B1F" w:rsidR="266D1218" w:rsidRDefault="266D1218">
            <w:r w:rsidRPr="266D1218">
              <w:rPr>
                <w:rFonts w:ascii="Calibri" w:eastAsia="Calibri" w:hAnsi="Calibri" w:cs="Calibri"/>
                <w:b/>
                <w:bCs/>
              </w:rPr>
              <w:t>Social, Emotional and Mental Health (SEMH)</w:t>
            </w:r>
            <w:r w:rsidRPr="266D1218">
              <w:rPr>
                <w:rFonts w:ascii="Calibri" w:eastAsia="Calibri" w:hAnsi="Calibri" w:cs="Calibri"/>
              </w:rPr>
              <w:t xml:space="preserve"> </w:t>
            </w:r>
          </w:p>
        </w:tc>
        <w:tc>
          <w:tcPr>
            <w:tcW w:w="32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009FC1D7" w14:textId="4E1C1B48" w:rsidR="266D1218" w:rsidRDefault="266D1218">
            <w:r w:rsidRPr="266D1218">
              <w:rPr>
                <w:rFonts w:ascii="Calibri" w:eastAsia="Calibri" w:hAnsi="Calibri" w:cs="Calibri"/>
                <w:sz w:val="22"/>
                <w:szCs w:val="22"/>
              </w:rPr>
              <w:t xml:space="preserve">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652C03" w14:textId="20B7B7A1" w:rsidR="266D1218" w:rsidRDefault="266D1218" w:rsidP="266D1218">
            <w:pPr>
              <w:jc w:val="center"/>
            </w:pPr>
            <w:r w:rsidRPr="266D1218">
              <w:rPr>
                <w:rFonts w:ascii="Calibri" w:eastAsia="Calibri" w:hAnsi="Calibri" w:cs="Calibri"/>
                <w:sz w:val="22"/>
                <w:szCs w:val="22"/>
              </w:rPr>
              <w:t xml:space="preserve">  </w:t>
            </w:r>
            <w:r w:rsidR="00645ADE">
              <w:rPr>
                <w:rFonts w:ascii="Calibri" w:eastAsia="Calibri" w:hAnsi="Calibri" w:cs="Calibri"/>
                <w:sz w:val="22"/>
                <w:szCs w:val="22"/>
              </w:rPr>
              <w:t>7</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E2DD1C" w14:textId="490C42D3"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17</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47001F" w14:textId="36A67ECA"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3</w:t>
            </w:r>
          </w:p>
        </w:tc>
      </w:tr>
      <w:tr w:rsidR="266D1218" w14:paraId="60FCC8F5" w14:textId="77777777" w:rsidTr="266D1218">
        <w:tc>
          <w:tcPr>
            <w:tcW w:w="30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B4A8F6" w14:textId="32ED6FAD" w:rsidR="266D1218" w:rsidRDefault="266D1218">
            <w:r w:rsidRPr="266D1218">
              <w:rPr>
                <w:rFonts w:ascii="Calibri" w:eastAsia="Calibri" w:hAnsi="Calibri" w:cs="Calibri"/>
                <w:b/>
                <w:bCs/>
              </w:rPr>
              <w:t>Sensory and/or Physical Needs</w:t>
            </w:r>
            <w:r w:rsidRPr="266D1218">
              <w:rPr>
                <w:rFonts w:ascii="Calibri" w:eastAsia="Calibri" w:hAnsi="Calibri" w:cs="Calibri"/>
              </w:rPr>
              <w:t xml:space="preserve"> </w:t>
            </w:r>
          </w:p>
        </w:tc>
        <w:tc>
          <w:tcPr>
            <w:tcW w:w="32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C55A35" w14:textId="5950CA9F" w:rsidR="266D1218" w:rsidRDefault="266D1218">
            <w:r w:rsidRPr="266D1218">
              <w:rPr>
                <w:rFonts w:ascii="Calibri" w:eastAsia="Calibri" w:hAnsi="Calibri" w:cs="Calibri"/>
                <w:sz w:val="22"/>
                <w:szCs w:val="22"/>
              </w:rPr>
              <w:t xml:space="preserve">Visual Impairment (VI)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29C8BC" w14:textId="67285A70" w:rsidR="266D1218" w:rsidRDefault="00645ADE" w:rsidP="266D1218">
            <w:pPr>
              <w:jc w:val="center"/>
            </w:pPr>
            <w:r>
              <w:rPr>
                <w:rFonts w:ascii="Calibri" w:eastAsia="Calibri" w:hAnsi="Calibri" w:cs="Calibri"/>
                <w:sz w:val="22"/>
                <w:szCs w:val="22"/>
              </w:rPr>
              <w:t>0</w:t>
            </w:r>
            <w:r w:rsidR="266D1218" w:rsidRPr="266D1218">
              <w:rPr>
                <w:rFonts w:ascii="Calibri" w:eastAsia="Calibri" w:hAnsi="Calibri" w:cs="Calibri"/>
                <w:sz w:val="22"/>
                <w:szCs w:val="22"/>
              </w:rPr>
              <w:t xml:space="preserve">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86FFC2" w14:textId="725D2365" w:rsidR="266D1218" w:rsidRDefault="00962446" w:rsidP="266D1218">
            <w:pPr>
              <w:jc w:val="center"/>
            </w:pPr>
            <w:r>
              <w:rPr>
                <w:rFonts w:ascii="Calibri" w:eastAsia="Calibri" w:hAnsi="Calibri" w:cs="Calibri"/>
                <w:sz w:val="22"/>
                <w:szCs w:val="22"/>
              </w:rPr>
              <w:t>0</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4D8511" w14:textId="5E8A31DD" w:rsidR="266D1218" w:rsidRDefault="00962446" w:rsidP="266D1218">
            <w:pPr>
              <w:jc w:val="center"/>
            </w:pPr>
            <w:r>
              <w:rPr>
                <w:rFonts w:ascii="Calibri" w:eastAsia="Calibri" w:hAnsi="Calibri" w:cs="Calibri"/>
                <w:sz w:val="22"/>
                <w:szCs w:val="22"/>
              </w:rPr>
              <w:t>0</w:t>
            </w:r>
            <w:r w:rsidR="266D1218" w:rsidRPr="266D1218">
              <w:rPr>
                <w:rFonts w:ascii="Calibri" w:eastAsia="Calibri" w:hAnsi="Calibri" w:cs="Calibri"/>
                <w:sz w:val="22"/>
                <w:szCs w:val="22"/>
              </w:rPr>
              <w:t xml:space="preserve">  </w:t>
            </w:r>
          </w:p>
        </w:tc>
      </w:tr>
      <w:tr w:rsidR="00DA6906" w14:paraId="38D2F9AA" w14:textId="77777777" w:rsidTr="266D1218">
        <w:tc>
          <w:tcPr>
            <w:tcW w:w="3019" w:type="dxa"/>
            <w:vMerge/>
            <w:vAlign w:val="center"/>
          </w:tcPr>
          <w:p w14:paraId="57390C96" w14:textId="77777777" w:rsidR="006C108B" w:rsidRDefault="006C108B"/>
        </w:tc>
        <w:tc>
          <w:tcPr>
            <w:tcW w:w="3239" w:type="dxa"/>
            <w:tcBorders>
              <w:top w:val="single" w:sz="8" w:space="0" w:color="000000" w:themeColor="text1"/>
              <w:left w:val="nil"/>
              <w:bottom w:val="single" w:sz="8" w:space="0" w:color="000000" w:themeColor="text1"/>
              <w:right w:val="single" w:sz="8" w:space="0" w:color="000000" w:themeColor="text1"/>
            </w:tcBorders>
            <w:vAlign w:val="center"/>
          </w:tcPr>
          <w:p w14:paraId="70832A70" w14:textId="6DEDAD7F" w:rsidR="266D1218" w:rsidRDefault="266D1218">
            <w:r w:rsidRPr="266D1218">
              <w:rPr>
                <w:rFonts w:ascii="Calibri" w:eastAsia="Calibri" w:hAnsi="Calibri" w:cs="Calibri"/>
                <w:sz w:val="22"/>
                <w:szCs w:val="22"/>
              </w:rPr>
              <w:t xml:space="preserve">Hearing Impairment (HI)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60546B" w14:textId="5D47EA39" w:rsidR="266D1218" w:rsidRDefault="266D1218" w:rsidP="266D1218">
            <w:pPr>
              <w:jc w:val="center"/>
            </w:pPr>
            <w:r w:rsidRPr="266D1218">
              <w:rPr>
                <w:rFonts w:ascii="Calibri" w:eastAsia="Calibri" w:hAnsi="Calibri" w:cs="Calibri"/>
                <w:sz w:val="22"/>
                <w:szCs w:val="22"/>
              </w:rPr>
              <w:t> </w:t>
            </w:r>
            <w:r w:rsidR="00645ADE">
              <w:rPr>
                <w:rFonts w:ascii="Calibri" w:eastAsia="Calibri" w:hAnsi="Calibri" w:cs="Calibri"/>
                <w:sz w:val="22"/>
                <w:szCs w:val="22"/>
              </w:rPr>
              <w:t>0</w:t>
            </w:r>
            <w:r w:rsidRPr="266D1218">
              <w:rPr>
                <w:rFonts w:ascii="Calibri" w:eastAsia="Calibri" w:hAnsi="Calibri" w:cs="Calibri"/>
                <w:sz w:val="22"/>
                <w:szCs w:val="22"/>
              </w:rPr>
              <w:t xml:space="preserve">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3627B3" w14:textId="1EC6AD6B"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0</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4044AB" w14:textId="5C32B417" w:rsidR="266D1218" w:rsidRDefault="266D1218" w:rsidP="266D1218">
            <w:pPr>
              <w:jc w:val="center"/>
            </w:pPr>
            <w:r w:rsidRPr="266D1218">
              <w:rPr>
                <w:rFonts w:ascii="Calibri" w:eastAsia="Calibri" w:hAnsi="Calibri" w:cs="Calibri"/>
                <w:sz w:val="22"/>
                <w:szCs w:val="22"/>
              </w:rPr>
              <w:t> </w:t>
            </w:r>
            <w:r w:rsidR="00962446">
              <w:rPr>
                <w:rFonts w:ascii="Calibri" w:eastAsia="Calibri" w:hAnsi="Calibri" w:cs="Calibri"/>
                <w:sz w:val="22"/>
                <w:szCs w:val="22"/>
              </w:rPr>
              <w:t>0</w:t>
            </w:r>
            <w:r w:rsidRPr="266D1218">
              <w:rPr>
                <w:rFonts w:ascii="Calibri" w:eastAsia="Calibri" w:hAnsi="Calibri" w:cs="Calibri"/>
                <w:sz w:val="22"/>
                <w:szCs w:val="22"/>
              </w:rPr>
              <w:t xml:space="preserve"> </w:t>
            </w:r>
          </w:p>
        </w:tc>
      </w:tr>
      <w:tr w:rsidR="00DA6906" w14:paraId="4EDF4720" w14:textId="77777777" w:rsidTr="266D1218">
        <w:tc>
          <w:tcPr>
            <w:tcW w:w="3019" w:type="dxa"/>
            <w:vMerge/>
            <w:vAlign w:val="center"/>
          </w:tcPr>
          <w:p w14:paraId="36E6D11F" w14:textId="77777777" w:rsidR="006C108B" w:rsidRDefault="006C108B"/>
        </w:tc>
        <w:tc>
          <w:tcPr>
            <w:tcW w:w="3239" w:type="dxa"/>
            <w:tcBorders>
              <w:top w:val="single" w:sz="8" w:space="0" w:color="000000" w:themeColor="text1"/>
              <w:left w:val="nil"/>
              <w:bottom w:val="single" w:sz="8" w:space="0" w:color="000000" w:themeColor="text1"/>
              <w:right w:val="single" w:sz="8" w:space="0" w:color="000000" w:themeColor="text1"/>
            </w:tcBorders>
            <w:vAlign w:val="center"/>
          </w:tcPr>
          <w:p w14:paraId="7475CD87" w14:textId="2EB3B670" w:rsidR="266D1218" w:rsidRDefault="266D1218">
            <w:r w:rsidRPr="266D1218">
              <w:rPr>
                <w:rFonts w:ascii="Calibri" w:eastAsia="Calibri" w:hAnsi="Calibri" w:cs="Calibri"/>
                <w:sz w:val="22"/>
                <w:szCs w:val="22"/>
              </w:rPr>
              <w:t xml:space="preserve">Multi-Sensory Impairments (MSI)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B4906E" w14:textId="1B594F72" w:rsidR="266D1218" w:rsidRDefault="266D1218" w:rsidP="266D1218">
            <w:pPr>
              <w:jc w:val="center"/>
            </w:pPr>
            <w:r w:rsidRPr="266D1218">
              <w:rPr>
                <w:rFonts w:ascii="Calibri" w:eastAsia="Calibri" w:hAnsi="Calibri" w:cs="Calibri"/>
                <w:sz w:val="22"/>
                <w:szCs w:val="22"/>
              </w:rPr>
              <w:t xml:space="preserve">  </w:t>
            </w:r>
            <w:r w:rsidR="00645ADE">
              <w:rPr>
                <w:rFonts w:ascii="Calibri" w:eastAsia="Calibri" w:hAnsi="Calibri" w:cs="Calibri"/>
                <w:sz w:val="22"/>
                <w:szCs w:val="22"/>
              </w:rPr>
              <w:t>0</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2617BB" w14:textId="7B09BD69"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0</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C127C1" w14:textId="7404F776"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0</w:t>
            </w:r>
          </w:p>
        </w:tc>
      </w:tr>
      <w:tr w:rsidR="00DA6906" w14:paraId="4C0FFECA" w14:textId="77777777" w:rsidTr="266D1218">
        <w:tc>
          <w:tcPr>
            <w:tcW w:w="3019" w:type="dxa"/>
            <w:vMerge/>
            <w:vAlign w:val="center"/>
          </w:tcPr>
          <w:p w14:paraId="52551E10" w14:textId="77777777" w:rsidR="006C108B" w:rsidRDefault="006C108B"/>
        </w:tc>
        <w:tc>
          <w:tcPr>
            <w:tcW w:w="3239" w:type="dxa"/>
            <w:tcBorders>
              <w:top w:val="single" w:sz="8" w:space="0" w:color="000000" w:themeColor="text1"/>
              <w:left w:val="nil"/>
              <w:bottom w:val="single" w:sz="8" w:space="0" w:color="000000" w:themeColor="text1"/>
              <w:right w:val="single" w:sz="8" w:space="0" w:color="000000" w:themeColor="text1"/>
            </w:tcBorders>
            <w:vAlign w:val="center"/>
          </w:tcPr>
          <w:p w14:paraId="2CBA8437" w14:textId="06E205D9" w:rsidR="266D1218" w:rsidRDefault="266D1218">
            <w:r w:rsidRPr="266D1218">
              <w:rPr>
                <w:rFonts w:ascii="Calibri" w:eastAsia="Calibri" w:hAnsi="Calibri" w:cs="Calibri"/>
                <w:sz w:val="22"/>
                <w:szCs w:val="22"/>
              </w:rPr>
              <w:t xml:space="preserve">Physical Disability (PD)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C642EF" w14:textId="0219E116" w:rsidR="266D1218" w:rsidRDefault="00645ADE" w:rsidP="266D1218">
            <w:pPr>
              <w:jc w:val="center"/>
            </w:pPr>
            <w:r>
              <w:rPr>
                <w:rFonts w:ascii="Calibri" w:eastAsia="Calibri" w:hAnsi="Calibri" w:cs="Calibri"/>
                <w:sz w:val="22"/>
                <w:szCs w:val="22"/>
              </w:rPr>
              <w:t>3</w:t>
            </w:r>
            <w:r w:rsidR="266D1218" w:rsidRPr="266D1218">
              <w:rPr>
                <w:rFonts w:ascii="Calibri" w:eastAsia="Calibri" w:hAnsi="Calibri" w:cs="Calibri"/>
                <w:sz w:val="22"/>
                <w:szCs w:val="22"/>
              </w:rPr>
              <w:t xml:space="preserve">  </w:t>
            </w:r>
          </w:p>
        </w:tc>
        <w:tc>
          <w:tcPr>
            <w:tcW w:w="68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43A2FC" w14:textId="5D2BD111" w:rsidR="266D1218" w:rsidRDefault="266D1218" w:rsidP="266D1218">
            <w:pPr>
              <w:jc w:val="center"/>
            </w:pPr>
            <w:r w:rsidRPr="266D1218">
              <w:rPr>
                <w:rFonts w:ascii="Calibri" w:eastAsia="Calibri" w:hAnsi="Calibri" w:cs="Calibri"/>
                <w:sz w:val="22"/>
                <w:szCs w:val="22"/>
              </w:rPr>
              <w:t xml:space="preserve">  </w:t>
            </w:r>
            <w:r w:rsidR="00962446">
              <w:rPr>
                <w:rFonts w:ascii="Calibri" w:eastAsia="Calibri" w:hAnsi="Calibri" w:cs="Calibri"/>
                <w:sz w:val="22"/>
                <w:szCs w:val="22"/>
              </w:rPr>
              <w:t>7</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EA4B6F" w14:textId="7244AA05" w:rsidR="266D1218" w:rsidRDefault="266D1218" w:rsidP="266D1218">
            <w:pPr>
              <w:jc w:val="center"/>
            </w:pPr>
            <w:r w:rsidRPr="266D1218">
              <w:rPr>
                <w:rFonts w:ascii="Calibri" w:eastAsia="Calibri" w:hAnsi="Calibri" w:cs="Calibri"/>
                <w:sz w:val="22"/>
                <w:szCs w:val="22"/>
              </w:rPr>
              <w:t> </w:t>
            </w:r>
            <w:r w:rsidR="00962446">
              <w:rPr>
                <w:rFonts w:ascii="Calibri" w:eastAsia="Calibri" w:hAnsi="Calibri" w:cs="Calibri"/>
                <w:sz w:val="22"/>
                <w:szCs w:val="22"/>
              </w:rPr>
              <w:t>1.3</w:t>
            </w:r>
          </w:p>
        </w:tc>
      </w:tr>
    </w:tbl>
    <w:p w14:paraId="01EA2608" w14:textId="5499082B" w:rsidR="266D1218" w:rsidRDefault="266D1218" w:rsidP="266D1218">
      <w:pPr>
        <w:spacing w:after="160" w:line="259" w:lineRule="auto"/>
        <w:rPr>
          <w:rFonts w:ascii="Calibri" w:eastAsia="Calibri" w:hAnsi="Calibri" w:cs="Calibri"/>
          <w:sz w:val="32"/>
          <w:szCs w:val="32"/>
          <w:lang w:val="en-GB"/>
        </w:rPr>
      </w:pPr>
    </w:p>
    <w:p w14:paraId="0DDB3E67" w14:textId="2EF5B4A9" w:rsidR="00DA6906" w:rsidRDefault="00DA6906" w:rsidP="266D1218">
      <w:pPr>
        <w:spacing w:after="160" w:line="259" w:lineRule="auto"/>
        <w:rPr>
          <w:rFonts w:ascii="Calibri" w:eastAsia="Calibri" w:hAnsi="Calibri" w:cs="Calibri"/>
          <w:sz w:val="32"/>
          <w:szCs w:val="32"/>
          <w:lang w:val="en-GB"/>
        </w:rPr>
      </w:pPr>
    </w:p>
    <w:p w14:paraId="23207690" w14:textId="279C7AC6" w:rsidR="00DA6906" w:rsidRDefault="00A77931" w:rsidP="00DA6906">
      <w:pPr>
        <w:spacing w:after="160" w:line="259" w:lineRule="auto"/>
        <w:rPr>
          <w:rFonts w:ascii="Calibri" w:eastAsia="Calibri" w:hAnsi="Calibri" w:cs="Calibri"/>
          <w:sz w:val="32"/>
          <w:szCs w:val="32"/>
          <w:lang w:val="en-GB"/>
        </w:rPr>
      </w:pPr>
      <w:r>
        <w:rPr>
          <w:rFonts w:ascii="Calibri" w:eastAsia="Calibri" w:hAnsi="Calibri" w:cs="Calibri"/>
          <w:noProof/>
          <w:sz w:val="32"/>
          <w:szCs w:val="32"/>
          <w:lang w:val="en-GB" w:eastAsia="en-GB"/>
        </w:rPr>
        <w:lastRenderedPageBreak/>
        <w:drawing>
          <wp:inline distT="0" distB="0" distL="0" distR="0" wp14:anchorId="0B36D0DC" wp14:editId="606EBAA3">
            <wp:extent cx="5760720" cy="2163445"/>
            <wp:effectExtent l="0" t="0" r="0" b="825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60720" cy="2163445"/>
                    </a:xfrm>
                    <a:prstGeom prst="rect">
                      <a:avLst/>
                    </a:prstGeom>
                  </pic:spPr>
                </pic:pic>
              </a:graphicData>
            </a:graphic>
          </wp:inline>
        </w:drawing>
      </w:r>
    </w:p>
    <w:p w14:paraId="391EBEBE" w14:textId="2E49FB8A" w:rsidR="00BF3744" w:rsidRDefault="00BF3744" w:rsidP="00DA6906">
      <w:pPr>
        <w:spacing w:after="160" w:line="259" w:lineRule="auto"/>
        <w:rPr>
          <w:rFonts w:ascii="Calibri" w:eastAsia="Calibri" w:hAnsi="Calibri" w:cs="Calibri"/>
          <w:sz w:val="32"/>
          <w:szCs w:val="32"/>
          <w:lang w:val="en-GB"/>
        </w:rPr>
      </w:pPr>
    </w:p>
    <w:p w14:paraId="6743B53F" w14:textId="35BA5B3A" w:rsidR="00BF3744" w:rsidRDefault="00BF3744" w:rsidP="00DA6906">
      <w:pPr>
        <w:spacing w:after="160" w:line="259" w:lineRule="auto"/>
        <w:rPr>
          <w:rFonts w:ascii="Calibri" w:eastAsia="Calibri" w:hAnsi="Calibri" w:cs="Calibri"/>
          <w:sz w:val="32"/>
          <w:szCs w:val="32"/>
          <w:lang w:val="en-GB"/>
        </w:rPr>
      </w:pPr>
      <w:r>
        <w:rPr>
          <w:noProof/>
          <w:lang w:val="en-GB" w:eastAsia="en-GB"/>
        </w:rPr>
        <w:lastRenderedPageBreak/>
        <w:drawing>
          <wp:inline distT="0" distB="0" distL="0" distR="0" wp14:anchorId="73A1E056" wp14:editId="1A2DDCC7">
            <wp:extent cx="5610225" cy="765890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0172" t="19694" r="50396" b="8877"/>
                    <a:stretch/>
                  </pic:blipFill>
                  <pic:spPr bwMode="auto">
                    <a:xfrm>
                      <a:off x="0" y="0"/>
                      <a:ext cx="5610225" cy="7658903"/>
                    </a:xfrm>
                    <a:prstGeom prst="rect">
                      <a:avLst/>
                    </a:prstGeom>
                    <a:ln>
                      <a:noFill/>
                    </a:ln>
                    <a:extLst>
                      <a:ext uri="{53640926-AAD7-44D8-BBD7-CCE9431645EC}">
                        <a14:shadowObscured xmlns:a14="http://schemas.microsoft.com/office/drawing/2010/main"/>
                      </a:ext>
                    </a:extLst>
                  </pic:spPr>
                </pic:pic>
              </a:graphicData>
            </a:graphic>
          </wp:inline>
        </w:drawing>
      </w:r>
    </w:p>
    <w:p w14:paraId="494A8A06" w14:textId="4E38EEDE" w:rsidR="00BF3744" w:rsidRDefault="00BF3744" w:rsidP="00DA6906">
      <w:pPr>
        <w:spacing w:after="160" w:line="259" w:lineRule="auto"/>
        <w:rPr>
          <w:rFonts w:ascii="Calibri" w:eastAsia="Calibri" w:hAnsi="Calibri" w:cs="Calibri"/>
          <w:sz w:val="32"/>
          <w:szCs w:val="32"/>
          <w:lang w:val="en-GB"/>
        </w:rPr>
      </w:pPr>
      <w:r>
        <w:rPr>
          <w:noProof/>
          <w:lang w:val="en-GB" w:eastAsia="en-GB"/>
        </w:rPr>
        <w:lastRenderedPageBreak/>
        <w:drawing>
          <wp:inline distT="0" distB="0" distL="0" distR="0" wp14:anchorId="7930AAE3" wp14:editId="496476AA">
            <wp:extent cx="5629275" cy="806009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1091" t="20282" r="19808" b="5644"/>
                    <a:stretch/>
                  </pic:blipFill>
                  <pic:spPr bwMode="auto">
                    <a:xfrm>
                      <a:off x="0" y="0"/>
                      <a:ext cx="5636482" cy="8070417"/>
                    </a:xfrm>
                    <a:prstGeom prst="rect">
                      <a:avLst/>
                    </a:prstGeom>
                    <a:ln>
                      <a:noFill/>
                    </a:ln>
                    <a:extLst>
                      <a:ext uri="{53640926-AAD7-44D8-BBD7-CCE9431645EC}">
                        <a14:shadowObscured xmlns:a14="http://schemas.microsoft.com/office/drawing/2010/main"/>
                      </a:ext>
                    </a:extLst>
                  </pic:spPr>
                </pic:pic>
              </a:graphicData>
            </a:graphic>
          </wp:inline>
        </w:drawing>
      </w:r>
    </w:p>
    <w:sectPr w:rsidR="00BF3744" w:rsidSect="003E7A2C">
      <w:headerReference w:type="default" r:id="rId16"/>
      <w:footerReference w:type="default" r:id="rId17"/>
      <w:headerReference w:type="first" r:id="rId18"/>
      <w:footerReference w:type="first" r:id="rId19"/>
      <w:type w:val="continuous"/>
      <w:pgSz w:w="11899" w:h="16838"/>
      <w:pgMar w:top="2694" w:right="1409" w:bottom="1985"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6BAFB" w14:textId="77777777" w:rsidR="0041694B" w:rsidRDefault="0041694B" w:rsidP="002E39AD">
      <w:r>
        <w:separator/>
      </w:r>
    </w:p>
  </w:endnote>
  <w:endnote w:type="continuationSeparator" w:id="0">
    <w:p w14:paraId="3B8C2FBC" w14:textId="77777777" w:rsidR="0041694B" w:rsidRDefault="0041694B" w:rsidP="002E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701608"/>
      <w:docPartObj>
        <w:docPartGallery w:val="Page Numbers (Bottom of Page)"/>
        <w:docPartUnique/>
      </w:docPartObj>
    </w:sdtPr>
    <w:sdtEndPr>
      <w:rPr>
        <w:noProof/>
      </w:rPr>
    </w:sdtEndPr>
    <w:sdtContent>
      <w:p w14:paraId="32F9F8FF" w14:textId="1C51DDBE" w:rsidR="003F1103" w:rsidRDefault="003F1103">
        <w:pPr>
          <w:pStyle w:val="Footer"/>
          <w:jc w:val="right"/>
        </w:pPr>
        <w:r>
          <w:fldChar w:fldCharType="begin"/>
        </w:r>
        <w:r>
          <w:instrText xml:space="preserve"> PAGE   \* MERGEFORMAT </w:instrText>
        </w:r>
        <w:r>
          <w:fldChar w:fldCharType="separate"/>
        </w:r>
        <w:r w:rsidR="00BF3744">
          <w:rPr>
            <w:noProof/>
          </w:rPr>
          <w:t>9</w:t>
        </w:r>
        <w:r>
          <w:rPr>
            <w:noProof/>
          </w:rPr>
          <w:fldChar w:fldCharType="end"/>
        </w:r>
      </w:p>
    </w:sdtContent>
  </w:sdt>
  <w:p w14:paraId="3AD218D1" w14:textId="77777777" w:rsidR="002E39AD" w:rsidRDefault="002E39AD" w:rsidP="00CC0C7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917059"/>
      <w:docPartObj>
        <w:docPartGallery w:val="Page Numbers (Bottom of Page)"/>
        <w:docPartUnique/>
      </w:docPartObj>
    </w:sdtPr>
    <w:sdtEndPr>
      <w:rPr>
        <w:noProof/>
      </w:rPr>
    </w:sdtEndPr>
    <w:sdtContent>
      <w:p w14:paraId="07209C2F" w14:textId="008E07A9" w:rsidR="00CC0C7B" w:rsidRDefault="00CC0C7B">
        <w:pPr>
          <w:pStyle w:val="Footer"/>
          <w:jc w:val="right"/>
        </w:pPr>
        <w:r w:rsidRPr="00DE6FBB">
          <w:rPr>
            <w:noProof/>
            <w:lang w:val="en-GB" w:eastAsia="en-GB"/>
          </w:rPr>
          <w:drawing>
            <wp:anchor distT="0" distB="0" distL="114300" distR="114300" simplePos="0" relativeHeight="251660800" behindDoc="1" locked="0" layoutInCell="1" allowOverlap="1" wp14:anchorId="250C727C" wp14:editId="6990C7E0">
              <wp:simplePos x="0" y="0"/>
              <wp:positionH relativeFrom="column">
                <wp:posOffset>3473450</wp:posOffset>
              </wp:positionH>
              <wp:positionV relativeFrom="paragraph">
                <wp:posOffset>-349250</wp:posOffset>
              </wp:positionV>
              <wp:extent cx="2851150" cy="323712"/>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1150" cy="323712"/>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BF3744">
          <w:rPr>
            <w:noProof/>
          </w:rPr>
          <w:t>1</w:t>
        </w:r>
        <w:r>
          <w:rPr>
            <w:noProof/>
          </w:rPr>
          <w:fldChar w:fldCharType="end"/>
        </w:r>
      </w:p>
    </w:sdtContent>
  </w:sdt>
  <w:p w14:paraId="09146682" w14:textId="77777777" w:rsidR="002E39AD" w:rsidRDefault="002E3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25C23" w14:textId="77777777" w:rsidR="0041694B" w:rsidRDefault="0041694B" w:rsidP="002E39AD">
      <w:r>
        <w:separator/>
      </w:r>
    </w:p>
  </w:footnote>
  <w:footnote w:type="continuationSeparator" w:id="0">
    <w:p w14:paraId="15442500" w14:textId="77777777" w:rsidR="0041694B" w:rsidRDefault="0041694B" w:rsidP="002E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D7B5" w14:textId="77777777" w:rsidR="002E39AD" w:rsidRDefault="00152BCC">
    <w:pPr>
      <w:pStyle w:val="Header"/>
    </w:pPr>
    <w:r>
      <w:rPr>
        <w:noProof/>
        <w:lang w:val="en-GB" w:eastAsia="en-GB"/>
      </w:rPr>
      <w:drawing>
        <wp:anchor distT="0" distB="0" distL="114300" distR="114300" simplePos="0" relativeHeight="251658752" behindDoc="1" locked="0" layoutInCell="1" allowOverlap="1" wp14:anchorId="32EF8D7B" wp14:editId="2B1378C2">
          <wp:simplePos x="0" y="0"/>
          <wp:positionH relativeFrom="column">
            <wp:posOffset>-685800</wp:posOffset>
          </wp:positionH>
          <wp:positionV relativeFrom="paragraph">
            <wp:posOffset>-6985</wp:posOffset>
          </wp:positionV>
          <wp:extent cx="1562100" cy="9017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F384" w14:textId="77777777" w:rsidR="002E39AD" w:rsidRDefault="002E39AD" w:rsidP="002E39AD">
    <w:pPr>
      <w:pStyle w:val="Header"/>
      <w:tabs>
        <w:tab w:val="left" w:pos="38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20C2"/>
    <w:multiLevelType w:val="hybridMultilevel"/>
    <w:tmpl w:val="C5B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A3B46"/>
    <w:multiLevelType w:val="hybridMultilevel"/>
    <w:tmpl w:val="72048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F5"/>
    <w:rsid w:val="0003689E"/>
    <w:rsid w:val="000579E6"/>
    <w:rsid w:val="00061B68"/>
    <w:rsid w:val="000B3990"/>
    <w:rsid w:val="000C517E"/>
    <w:rsid w:val="000F229B"/>
    <w:rsid w:val="00151AB1"/>
    <w:rsid w:val="00152BCC"/>
    <w:rsid w:val="00166477"/>
    <w:rsid w:val="00183B20"/>
    <w:rsid w:val="00250DF9"/>
    <w:rsid w:val="00270D76"/>
    <w:rsid w:val="002E39AD"/>
    <w:rsid w:val="00342044"/>
    <w:rsid w:val="00360C30"/>
    <w:rsid w:val="00366A80"/>
    <w:rsid w:val="003E2C37"/>
    <w:rsid w:val="003E7A2C"/>
    <w:rsid w:val="003F1103"/>
    <w:rsid w:val="003F280A"/>
    <w:rsid w:val="0040750C"/>
    <w:rsid w:val="0041694B"/>
    <w:rsid w:val="00430E56"/>
    <w:rsid w:val="0045667F"/>
    <w:rsid w:val="00470BAF"/>
    <w:rsid w:val="0047516F"/>
    <w:rsid w:val="00477D63"/>
    <w:rsid w:val="00481753"/>
    <w:rsid w:val="00487548"/>
    <w:rsid w:val="004965D2"/>
    <w:rsid w:val="004B3A92"/>
    <w:rsid w:val="004B6387"/>
    <w:rsid w:val="004E0090"/>
    <w:rsid w:val="004E2D80"/>
    <w:rsid w:val="00500EE6"/>
    <w:rsid w:val="0055094F"/>
    <w:rsid w:val="005A1A15"/>
    <w:rsid w:val="005B5C4D"/>
    <w:rsid w:val="0062588A"/>
    <w:rsid w:val="00632C5F"/>
    <w:rsid w:val="00645ADE"/>
    <w:rsid w:val="006510D0"/>
    <w:rsid w:val="0067202B"/>
    <w:rsid w:val="0067289C"/>
    <w:rsid w:val="0067653F"/>
    <w:rsid w:val="006A3DB9"/>
    <w:rsid w:val="006B0846"/>
    <w:rsid w:val="006C108B"/>
    <w:rsid w:val="006F4E76"/>
    <w:rsid w:val="007028F5"/>
    <w:rsid w:val="00746D55"/>
    <w:rsid w:val="007B2876"/>
    <w:rsid w:val="007B6B66"/>
    <w:rsid w:val="007C28A7"/>
    <w:rsid w:val="007E6278"/>
    <w:rsid w:val="008733AF"/>
    <w:rsid w:val="008C4FF3"/>
    <w:rsid w:val="008D52BB"/>
    <w:rsid w:val="008E0B7F"/>
    <w:rsid w:val="008E7105"/>
    <w:rsid w:val="00921FD2"/>
    <w:rsid w:val="009271F2"/>
    <w:rsid w:val="0095108E"/>
    <w:rsid w:val="00962446"/>
    <w:rsid w:val="0098573C"/>
    <w:rsid w:val="009F4377"/>
    <w:rsid w:val="00A35713"/>
    <w:rsid w:val="00A52BE9"/>
    <w:rsid w:val="00A77931"/>
    <w:rsid w:val="00AA2601"/>
    <w:rsid w:val="00AD7C15"/>
    <w:rsid w:val="00B50640"/>
    <w:rsid w:val="00B63372"/>
    <w:rsid w:val="00B65396"/>
    <w:rsid w:val="00BA174A"/>
    <w:rsid w:val="00BA78AA"/>
    <w:rsid w:val="00BF3744"/>
    <w:rsid w:val="00C066F0"/>
    <w:rsid w:val="00C15238"/>
    <w:rsid w:val="00C2799B"/>
    <w:rsid w:val="00CC0C7B"/>
    <w:rsid w:val="00CF2062"/>
    <w:rsid w:val="00CF3217"/>
    <w:rsid w:val="00D63D73"/>
    <w:rsid w:val="00DA62F8"/>
    <w:rsid w:val="00DA6906"/>
    <w:rsid w:val="00DC29AE"/>
    <w:rsid w:val="00DE292D"/>
    <w:rsid w:val="00E00CFC"/>
    <w:rsid w:val="00E52223"/>
    <w:rsid w:val="00E53DF1"/>
    <w:rsid w:val="00E67ADA"/>
    <w:rsid w:val="00E817A5"/>
    <w:rsid w:val="00ED19F0"/>
    <w:rsid w:val="00ED6149"/>
    <w:rsid w:val="00EF7B0A"/>
    <w:rsid w:val="00FD0A5F"/>
    <w:rsid w:val="00FF6BD2"/>
    <w:rsid w:val="05F983A1"/>
    <w:rsid w:val="121A4BB9"/>
    <w:rsid w:val="16F3B8C9"/>
    <w:rsid w:val="1CE03BAC"/>
    <w:rsid w:val="266D1218"/>
    <w:rsid w:val="29EC8EA2"/>
    <w:rsid w:val="2A7E0D66"/>
    <w:rsid w:val="519F4588"/>
    <w:rsid w:val="57CF6B1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1E3C2"/>
  <w15:chartTrackingRefBased/>
  <w15:docId w15:val="{F3698325-1DD0-4072-B586-066E4AA8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8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28F5"/>
    <w:pPr>
      <w:tabs>
        <w:tab w:val="center" w:pos="4320"/>
        <w:tab w:val="right" w:pos="8640"/>
      </w:tabs>
    </w:pPr>
  </w:style>
  <w:style w:type="character" w:customStyle="1" w:styleId="HeaderChar">
    <w:name w:val="Header Char"/>
    <w:link w:val="Header"/>
    <w:uiPriority w:val="99"/>
    <w:rsid w:val="007028F5"/>
    <w:rPr>
      <w:rFonts w:ascii="Cambria" w:eastAsia="Cambria" w:hAnsi="Cambria" w:cs="Times New Roman"/>
    </w:rPr>
  </w:style>
  <w:style w:type="paragraph" w:styleId="Footer">
    <w:name w:val="footer"/>
    <w:basedOn w:val="Normal"/>
    <w:link w:val="FooterChar"/>
    <w:uiPriority w:val="99"/>
    <w:rsid w:val="007028F5"/>
    <w:pPr>
      <w:tabs>
        <w:tab w:val="center" w:pos="4320"/>
        <w:tab w:val="right" w:pos="8640"/>
      </w:tabs>
    </w:pPr>
  </w:style>
  <w:style w:type="character" w:customStyle="1" w:styleId="FooterChar">
    <w:name w:val="Footer Char"/>
    <w:link w:val="Footer"/>
    <w:uiPriority w:val="99"/>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table" w:styleId="TableGrid">
    <w:name w:val="Table Grid"/>
    <w:basedOn w:val="TableNormal"/>
    <w:rsid w:val="0048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516F"/>
    <w:rPr>
      <w:rFonts w:ascii="Segoe UI" w:hAnsi="Segoe UI" w:cs="Segoe UI"/>
      <w:sz w:val="18"/>
      <w:szCs w:val="18"/>
    </w:rPr>
  </w:style>
  <w:style w:type="character" w:customStyle="1" w:styleId="BalloonTextChar">
    <w:name w:val="Balloon Text Char"/>
    <w:link w:val="BalloonText"/>
    <w:rsid w:val="0047516F"/>
    <w:rPr>
      <w:rFonts w:ascii="Segoe UI" w:hAnsi="Segoe UI" w:cs="Segoe UI"/>
      <w:sz w:val="18"/>
      <w:szCs w:val="18"/>
      <w:lang w:val="en-US" w:eastAsia="en-US"/>
    </w:rPr>
  </w:style>
  <w:style w:type="paragraph" w:styleId="ListParagraph">
    <w:name w:val="List Paragraph"/>
    <w:basedOn w:val="Normal"/>
    <w:qFormat/>
    <w:rsid w:val="0055094F"/>
    <w:pPr>
      <w:ind w:left="720"/>
      <w:contextualSpacing/>
    </w:pPr>
  </w:style>
  <w:style w:type="character" w:styleId="Hyperlink">
    <w:name w:val="Hyperlink"/>
    <w:basedOn w:val="DefaultParagraphFont"/>
    <w:rsid w:val="00BF3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978">
      <w:bodyDiv w:val="1"/>
      <w:marLeft w:val="0"/>
      <w:marRight w:val="0"/>
      <w:marTop w:val="0"/>
      <w:marBottom w:val="0"/>
      <w:divBdr>
        <w:top w:val="none" w:sz="0" w:space="0" w:color="auto"/>
        <w:left w:val="none" w:sz="0" w:space="0" w:color="auto"/>
        <w:bottom w:val="none" w:sz="0" w:space="0" w:color="auto"/>
        <w:right w:val="none" w:sz="0" w:space="0" w:color="auto"/>
      </w:divBdr>
    </w:div>
    <w:div w:id="1772160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2D1923594B149A3B23585CC6B50C2" ma:contentTypeVersion="10" ma:contentTypeDescription="Create a new document." ma:contentTypeScope="" ma:versionID="c74f5b953c77432d0d95e681cf8ad3de">
  <xsd:schema xmlns:xsd="http://www.w3.org/2001/XMLSchema" xmlns:xs="http://www.w3.org/2001/XMLSchema" xmlns:p="http://schemas.microsoft.com/office/2006/metadata/properties" xmlns:ns2="9f4c6c80-945e-47b4-a434-29f33251a071" xmlns:ns3="d96f6595-d947-4f85-b805-4c47e1eb9444" targetNamespace="http://schemas.microsoft.com/office/2006/metadata/properties" ma:root="true" ma:fieldsID="f8c3e0c35dbad3ebf8cfc8fb721c6ef4" ns2:_="" ns3:_="">
    <xsd:import namespace="9f4c6c80-945e-47b4-a434-29f33251a071"/>
    <xsd:import namespace="d96f6595-d947-4f85-b805-4c47e1eb9444"/>
    <xsd:element name="properties">
      <xsd:complexType>
        <xsd:sequence>
          <xsd:element name="documentManagement">
            <xsd:complexType>
              <xsd:all>
                <xsd:element ref="ns2:k689e3689bf34b63beaccd78e01fc4e9" minOccurs="0"/>
                <xsd:element ref="ns3:TaxCatchAll" minOccurs="0"/>
                <xsd:element ref="ns2:la78cca6b2b44e3fa6836b566e4ea1b3" minOccurs="0"/>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c6c80-945e-47b4-a434-29f33251a071" elementFormDefault="qualified">
    <xsd:import namespace="http://schemas.microsoft.com/office/2006/documentManagement/types"/>
    <xsd:import namespace="http://schemas.microsoft.com/office/infopath/2007/PartnerControls"/>
    <xsd:element name="k689e3689bf34b63beaccd78e01fc4e9" ma:index="9" nillable="true" ma:taxonomy="true" ma:internalName="k689e3689bf34b63beaccd78e01fc4e9" ma:taxonomyFieldName="Academy_x0020_Name" ma:displayName="Academy Name" ma:default="" ma:fieldId="{4689e368-9bf3-4b63-beac-cd78e01fc4e9}" ma:sspId="6470d78a-a434-4c6f-b27f-71902a55d64f" ma:termSetId="c588375e-b8a4-4f10-a791-e5b9e7cdd5ec" ma:anchorId="00000000-0000-0000-0000-000000000000" ma:open="false" ma:isKeyword="false">
      <xsd:complexType>
        <xsd:sequence>
          <xsd:element ref="pc:Terms" minOccurs="0" maxOccurs="1"/>
        </xsd:sequence>
      </xsd:complexType>
    </xsd:element>
    <xsd:element name="la78cca6b2b44e3fa6836b566e4ea1b3" ma:index="12" nillable="true" ma:taxonomy="true" ma:internalName="la78cca6b2b44e3fa6836b566e4ea1b3" ma:taxonomyFieldName="Academic_x0020_Year" ma:displayName="Academic Year" ma:default="" ma:fieldId="{5a78cca6-b2b4-4e3f-a683-6b566e4ea1b3}" ma:sspId="6470d78a-a434-4c6f-b27f-71902a55d64f" ma:termSetId="1e5fef8c-4482-43a3-aeac-278795017c72"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f6595-d947-4f85-b805-4c47e1eb944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5cb6f22-856d-4f6c-8885-29d84f627310}" ma:internalName="TaxCatchAll" ma:showField="CatchAllData" ma:web="d96f6595-d947-4f85-b805-4c47e1eb9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78cca6b2b44e3fa6836b566e4ea1b3 xmlns="9f4c6c80-945e-47b4-a434-29f33251a071">
      <Terms xmlns="http://schemas.microsoft.com/office/infopath/2007/PartnerControls"/>
    </la78cca6b2b44e3fa6836b566e4ea1b3>
    <TaxCatchAll xmlns="d96f6595-d947-4f85-b805-4c47e1eb9444"/>
    <k689e3689bf34b63beaccd78e01fc4e9 xmlns="9f4c6c80-945e-47b4-a434-29f33251a071">
      <Terms xmlns="http://schemas.microsoft.com/office/infopath/2007/PartnerControls"/>
    </k689e3689bf34b63beaccd78e01fc4e9>
  </documentManagement>
</p:properties>
</file>

<file path=customXml/itemProps1.xml><?xml version="1.0" encoding="utf-8"?>
<ds:datastoreItem xmlns:ds="http://schemas.openxmlformats.org/officeDocument/2006/customXml" ds:itemID="{92C0E6BC-20C0-4909-9627-74A7B5146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c6c80-945e-47b4-a434-29f33251a071"/>
    <ds:schemaRef ds:uri="d96f6595-d947-4f85-b805-4c47e1eb9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25340-03DA-47BE-B481-67E7C5E59AB1}">
  <ds:schemaRefs>
    <ds:schemaRef ds:uri="http://schemas.microsoft.com/office/2006/metadata/longProperties"/>
  </ds:schemaRefs>
</ds:datastoreItem>
</file>

<file path=customXml/itemProps3.xml><?xml version="1.0" encoding="utf-8"?>
<ds:datastoreItem xmlns:ds="http://schemas.openxmlformats.org/officeDocument/2006/customXml" ds:itemID="{85AC3C3F-1F82-4D52-897A-FCECC4455A1D}">
  <ds:schemaRefs>
    <ds:schemaRef ds:uri="http://schemas.microsoft.com/sharepoint/v3/contenttype/forms"/>
  </ds:schemaRefs>
</ds:datastoreItem>
</file>

<file path=customXml/itemProps4.xml><?xml version="1.0" encoding="utf-8"?>
<ds:datastoreItem xmlns:ds="http://schemas.openxmlformats.org/officeDocument/2006/customXml" ds:itemID="{0500BFBD-5EF2-4008-B082-CF10CAA24F1C}">
  <ds:schemaRefs>
    <ds:schemaRef ds:uri="http://schemas.microsoft.com/office/2006/metadata/properties"/>
    <ds:schemaRef ds:uri="http://schemas.microsoft.com/office/infopath/2007/PartnerControls"/>
    <ds:schemaRef ds:uri="9f4c6c80-945e-47b4-a434-29f33251a071"/>
    <ds:schemaRef ds:uri="d96f6595-d947-4f85-b805-4c47e1eb94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KateWildman</cp:lastModifiedBy>
  <cp:revision>2</cp:revision>
  <cp:lastPrinted>2018-11-27T19:38:00Z</cp:lastPrinted>
  <dcterms:created xsi:type="dcterms:W3CDTF">2021-03-08T14:11:00Z</dcterms:created>
  <dcterms:modified xsi:type="dcterms:W3CDTF">2021-03-08T14:11:00Z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78cca6b2b44e3fa6836b566e4ea1b3">
    <vt:lpwstr/>
  </property>
  <property fmtid="{D5CDD505-2E9C-101B-9397-08002B2CF9AE}" pid="3" name="TaxCatchAll">
    <vt:lpwstr/>
  </property>
  <property fmtid="{D5CDD505-2E9C-101B-9397-08002B2CF9AE}" pid="4" name="k689e3689bf34b63beaccd78e01fc4e9">
    <vt:lpwstr/>
  </property>
  <property fmtid="{D5CDD505-2E9C-101B-9397-08002B2CF9AE}" pid="5" name="Academic Year">
    <vt:lpwstr/>
  </property>
  <property fmtid="{D5CDD505-2E9C-101B-9397-08002B2CF9AE}" pid="6" name="Academy Name">
    <vt:lpwstr/>
  </property>
  <property fmtid="{D5CDD505-2E9C-101B-9397-08002B2CF9AE}" pid="7" name="ContentTypeId">
    <vt:lpwstr>0x0101007472D1923594B149A3B23585CC6B50C2</vt:lpwstr>
  </property>
</Properties>
</file>